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920"/>
        <w:gridCol w:w="3686"/>
      </w:tblGrid>
      <w:tr w:rsidR="00E856A5" w:rsidRPr="00BC03AB">
        <w:trPr>
          <w:cantSplit/>
        </w:trPr>
        <w:tc>
          <w:tcPr>
            <w:tcW w:w="5920" w:type="dxa"/>
          </w:tcPr>
          <w:p w:rsidR="00E856A5" w:rsidRPr="00BC03AB" w:rsidRDefault="00E856A5">
            <w:pPr>
              <w:pStyle w:val="Header"/>
              <w:tabs>
                <w:tab w:val="clear" w:pos="4819"/>
                <w:tab w:val="clear" w:pos="9071"/>
                <w:tab w:val="left" w:pos="993"/>
                <w:tab w:val="left" w:pos="1418"/>
                <w:tab w:val="left" w:pos="1843"/>
                <w:tab w:val="left" w:pos="2268"/>
              </w:tabs>
              <w:rPr>
                <w:rFonts w:ascii="Calibri" w:hAnsi="Calibri"/>
              </w:rPr>
            </w:pPr>
          </w:p>
        </w:tc>
        <w:tc>
          <w:tcPr>
            <w:tcW w:w="3686" w:type="dxa"/>
          </w:tcPr>
          <w:p w:rsidR="00E856A5" w:rsidRPr="00BC03AB" w:rsidRDefault="00E856A5" w:rsidP="00FC5DF1">
            <w:pPr>
              <w:rPr>
                <w:rFonts w:ascii="Calibri" w:hAnsi="Calibri"/>
              </w:rPr>
            </w:pPr>
            <w:r w:rsidRPr="00BC03AB">
              <w:rPr>
                <w:rFonts w:ascii="Calibri" w:hAnsi="Calibri"/>
                <w:b/>
                <w:i/>
                <w:caps/>
              </w:rPr>
              <w:t>prOCEDure No</w:t>
            </w:r>
            <w:r w:rsidRPr="00BC03AB">
              <w:rPr>
                <w:rFonts w:ascii="Calibri" w:hAnsi="Calibri"/>
                <w:b/>
                <w:i/>
                <w:caps/>
              </w:rPr>
              <w:tab/>
              <w:t>24</w:t>
            </w:r>
            <w:r w:rsidRPr="00BC03AB">
              <w:rPr>
                <w:rFonts w:ascii="Calibri" w:hAnsi="Calibri"/>
                <w:b/>
                <w:i/>
                <w:caps/>
              </w:rPr>
              <w:tab/>
            </w:r>
            <w:r w:rsidRPr="00BC03AB">
              <w:rPr>
                <w:rFonts w:ascii="Calibri" w:hAnsi="Calibri"/>
                <w:b/>
                <w:i/>
                <w:caps/>
              </w:rPr>
              <w:br/>
              <w:t xml:space="preserve">Issue  </w:t>
            </w:r>
            <w:r w:rsidR="007B3E01">
              <w:rPr>
                <w:rFonts w:ascii="Calibri" w:hAnsi="Calibri"/>
                <w:b/>
                <w:i/>
                <w:caps/>
              </w:rPr>
              <w:t>5</w:t>
            </w:r>
          </w:p>
        </w:tc>
      </w:tr>
    </w:tbl>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ind w:right="-427"/>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jc w:val="center"/>
        <w:rPr>
          <w:rFonts w:ascii="Calibri" w:hAnsi="Calibri"/>
        </w:rPr>
      </w:pPr>
      <w:r w:rsidRPr="00BC03AB">
        <w:rPr>
          <w:rFonts w:ascii="Calibri" w:hAnsi="Calibri"/>
          <w:b/>
          <w:sz w:val="28"/>
        </w:rPr>
        <w:t>ISSUE &amp; WITHDRAWAL OF CERTIFICATES OF APPROVAL</w:t>
      </w: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rPr>
      </w:pPr>
    </w:p>
    <w:p w:rsidR="00C72516" w:rsidRPr="00BC03AB" w:rsidRDefault="005F7814">
      <w:pPr>
        <w:tabs>
          <w:tab w:val="clear" w:pos="993"/>
          <w:tab w:val="clear" w:pos="1418"/>
        </w:tabs>
        <w:ind w:left="851" w:right="849"/>
        <w:rPr>
          <w:rFonts w:ascii="Calibri" w:hAnsi="Calibri"/>
          <w:sz w:val="20"/>
        </w:rPr>
      </w:pPr>
      <w:r w:rsidRPr="00BC03AB">
        <w:rPr>
          <w:rFonts w:ascii="Calibri" w:hAnsi="Calibri"/>
          <w:sz w:val="20"/>
        </w:rPr>
        <w:t xml:space="preserve">Copyright reserved. </w:t>
      </w:r>
      <w:r w:rsidR="00E856A5" w:rsidRPr="00BC03AB">
        <w:rPr>
          <w:rFonts w:ascii="Calibri" w:hAnsi="Calibri"/>
          <w:sz w:val="20"/>
        </w:rPr>
        <w:t>This document is confidential and is the property of</w:t>
      </w:r>
      <w:r w:rsidR="00C72516" w:rsidRPr="00BC03AB">
        <w:rPr>
          <w:rFonts w:ascii="Calibri" w:hAnsi="Calibri"/>
          <w:sz w:val="20"/>
        </w:rPr>
        <w:t>:</w:t>
      </w:r>
    </w:p>
    <w:p w:rsidR="00E856A5" w:rsidRPr="00BC03AB" w:rsidRDefault="00C72516">
      <w:pPr>
        <w:tabs>
          <w:tab w:val="clear" w:pos="993"/>
          <w:tab w:val="clear" w:pos="1418"/>
        </w:tabs>
        <w:ind w:left="851" w:right="849"/>
        <w:rPr>
          <w:rFonts w:ascii="Calibri" w:hAnsi="Calibri"/>
        </w:rPr>
      </w:pPr>
      <w:r w:rsidRPr="00BC03AB">
        <w:rPr>
          <w:rFonts w:ascii="Calibri" w:hAnsi="Calibri"/>
          <w:sz w:val="20"/>
        </w:rPr>
        <w:t>SN R</w:t>
      </w:r>
      <w:r w:rsidR="004C74BF" w:rsidRPr="00BC03AB">
        <w:rPr>
          <w:rFonts w:ascii="Calibri" w:hAnsi="Calibri"/>
          <w:sz w:val="20"/>
        </w:rPr>
        <w:t xml:space="preserve">egistrars </w:t>
      </w:r>
      <w:r w:rsidR="002378AE">
        <w:rPr>
          <w:rFonts w:ascii="Calibri" w:hAnsi="Calibri"/>
          <w:sz w:val="20"/>
        </w:rPr>
        <w:t>(</w:t>
      </w:r>
      <w:r w:rsidR="004C74BF" w:rsidRPr="00BC03AB">
        <w:rPr>
          <w:rFonts w:ascii="Calibri" w:hAnsi="Calibri"/>
          <w:sz w:val="20"/>
        </w:rPr>
        <w:t>Holdings) Ltd</w:t>
      </w:r>
      <w:r w:rsidR="00E856A5" w:rsidRPr="00BC03AB">
        <w:rPr>
          <w:rFonts w:ascii="Calibri" w:hAnsi="Calibri"/>
          <w:sz w:val="20"/>
        </w:rPr>
        <w:t xml:space="preserve">.  It is not to be loaned, copied or used, either in part or in its entirety without written approval of the </w:t>
      </w:r>
      <w:r w:rsidRPr="00BC03AB">
        <w:rPr>
          <w:rFonts w:ascii="Calibri" w:hAnsi="Calibri"/>
          <w:sz w:val="20"/>
        </w:rPr>
        <w:t>SNR</w:t>
      </w:r>
      <w:r w:rsidR="00AB557E" w:rsidRPr="00BC03AB">
        <w:rPr>
          <w:rFonts w:ascii="Calibri" w:hAnsi="Calibri"/>
          <w:sz w:val="20"/>
        </w:rPr>
        <w:t xml:space="preserve"> </w:t>
      </w:r>
      <w:r w:rsidR="000548E3" w:rsidRPr="00BC03AB">
        <w:rPr>
          <w:rFonts w:ascii="Calibri" w:hAnsi="Calibri"/>
          <w:sz w:val="20"/>
        </w:rPr>
        <w:t>Scheme Manager</w:t>
      </w:r>
      <w:r w:rsidR="00E856A5" w:rsidRPr="00BC03AB">
        <w:rPr>
          <w:rFonts w:ascii="Calibri" w:hAnsi="Calibri"/>
          <w:sz w:val="20"/>
        </w:rPr>
        <w:t>.</w:t>
      </w:r>
    </w:p>
    <w:p w:rsidR="00E856A5" w:rsidRPr="00BC03AB" w:rsidRDefault="00E856A5">
      <w:pPr>
        <w:rPr>
          <w:rFonts w:ascii="Calibri" w:hAnsi="Calibri"/>
        </w:rPr>
      </w:pPr>
    </w:p>
    <w:p w:rsidR="00E856A5" w:rsidRPr="00BC03AB" w:rsidRDefault="00E856A5">
      <w:pPr>
        <w:rPr>
          <w:rFonts w:ascii="Calibri" w:hAnsi="Calibri"/>
        </w:rPr>
      </w:pPr>
    </w:p>
    <w:p w:rsidR="00E856A5" w:rsidRPr="00BC03AB" w:rsidRDefault="00E856A5">
      <w:pPr>
        <w:rPr>
          <w:rFonts w:ascii="Calibri" w:hAnsi="Calibri"/>
          <w:caps/>
        </w:rPr>
      </w:pPr>
    </w:p>
    <w:p w:rsidR="00E856A5" w:rsidRPr="00BC03AB" w:rsidRDefault="00E856A5">
      <w:pPr>
        <w:rPr>
          <w:rFonts w:ascii="Calibri" w:hAnsi="Calibri"/>
          <w:caps/>
        </w:rPr>
      </w:pPr>
    </w:p>
    <w:p w:rsidR="00E856A5" w:rsidRPr="00BC03AB" w:rsidRDefault="00E856A5">
      <w:pPr>
        <w:rPr>
          <w:rFonts w:ascii="Calibri" w:hAnsi="Calibri"/>
          <w:caps/>
        </w:rPr>
      </w:pPr>
    </w:p>
    <w:p w:rsidR="00E856A5" w:rsidRPr="00BC03AB" w:rsidRDefault="00E856A5">
      <w:pPr>
        <w:rPr>
          <w:rFonts w:ascii="Calibri" w:hAnsi="Calibri"/>
          <w:caps/>
        </w:rPr>
      </w:pPr>
    </w:p>
    <w:p w:rsidR="00E856A5" w:rsidRPr="00BC03AB" w:rsidRDefault="00E856A5">
      <w:pPr>
        <w:rPr>
          <w:rFonts w:ascii="Calibri" w:hAnsi="Calibri"/>
          <w:caps/>
        </w:rPr>
      </w:pPr>
    </w:p>
    <w:p w:rsidR="00E856A5" w:rsidRPr="00BC03AB" w:rsidRDefault="00E856A5">
      <w:pPr>
        <w:rPr>
          <w:rFonts w:ascii="Calibri" w:hAnsi="Calibri"/>
          <w:caps/>
        </w:rPr>
      </w:pPr>
    </w:p>
    <w:p w:rsidR="00E856A5" w:rsidRPr="00BC03AB" w:rsidRDefault="00E856A5">
      <w:pPr>
        <w:rPr>
          <w:rFonts w:ascii="Calibri" w:hAnsi="Calibri"/>
          <w:caps/>
        </w:rPr>
      </w:pPr>
    </w:p>
    <w:p w:rsidR="00E856A5" w:rsidRPr="00BC03AB" w:rsidRDefault="00E856A5">
      <w:pPr>
        <w:rPr>
          <w:rFonts w:ascii="Calibri" w:hAnsi="Calibri"/>
          <w:caps/>
        </w:rPr>
      </w:pPr>
    </w:p>
    <w:tbl>
      <w:tblPr>
        <w:tblW w:w="0" w:type="auto"/>
        <w:tblLayout w:type="fixed"/>
        <w:tblLook w:val="0000" w:firstRow="0" w:lastRow="0" w:firstColumn="0" w:lastColumn="0" w:noHBand="0" w:noVBand="0"/>
      </w:tblPr>
      <w:tblGrid>
        <w:gridCol w:w="3194"/>
        <w:gridCol w:w="3194"/>
        <w:gridCol w:w="3194"/>
      </w:tblGrid>
      <w:tr w:rsidR="00FA4052" w:rsidRPr="00A4697E" w:rsidTr="007130F0">
        <w:trPr>
          <w:cantSplit/>
          <w:trHeight w:val="720"/>
        </w:trPr>
        <w:tc>
          <w:tcPr>
            <w:tcW w:w="3194" w:type="dxa"/>
            <w:tcBorders>
              <w:top w:val="single" w:sz="6" w:space="0" w:color="auto"/>
              <w:left w:val="single" w:sz="6" w:space="0" w:color="auto"/>
            </w:tcBorders>
          </w:tcPr>
          <w:p w:rsidR="00FA4052" w:rsidRPr="00A4697E" w:rsidRDefault="00FA4052" w:rsidP="007130F0">
            <w:pPr>
              <w:spacing w:before="120"/>
              <w:rPr>
                <w:rFonts w:ascii="Calibri" w:hAnsi="Calibri"/>
                <w:smallCaps/>
                <w:sz w:val="22"/>
                <w:szCs w:val="22"/>
              </w:rPr>
            </w:pPr>
            <w:r w:rsidRPr="00A4697E">
              <w:rPr>
                <w:rFonts w:ascii="Calibri" w:hAnsi="Calibri"/>
                <w:smallCaps/>
                <w:sz w:val="22"/>
                <w:szCs w:val="22"/>
              </w:rPr>
              <w:t>originator:</w:t>
            </w:r>
          </w:p>
          <w:p w:rsidR="00FA4052" w:rsidRPr="00A4697E" w:rsidRDefault="00FA4052" w:rsidP="007130F0">
            <w:pPr>
              <w:spacing w:before="120"/>
              <w:rPr>
                <w:rFonts w:ascii="Calibri" w:hAnsi="Calibri"/>
                <w:smallCaps/>
                <w:sz w:val="22"/>
                <w:szCs w:val="22"/>
              </w:rPr>
            </w:pPr>
            <w:r w:rsidRPr="00A4697E">
              <w:rPr>
                <w:rFonts w:ascii="Calibri" w:hAnsi="Calibri"/>
                <w:noProof/>
                <w:sz w:val="22"/>
                <w:szCs w:val="22"/>
              </w:rPr>
              <w:drawing>
                <wp:inline distT="0" distB="0" distL="0" distR="0" wp14:anchorId="47CDE4BF" wp14:editId="40CD5445">
                  <wp:extent cx="1303020" cy="464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464820"/>
                          </a:xfrm>
                          <a:prstGeom prst="rect">
                            <a:avLst/>
                          </a:prstGeom>
                          <a:noFill/>
                          <a:ln>
                            <a:noFill/>
                          </a:ln>
                        </pic:spPr>
                      </pic:pic>
                    </a:graphicData>
                  </a:graphic>
                </wp:inline>
              </w:drawing>
            </w:r>
          </w:p>
        </w:tc>
        <w:tc>
          <w:tcPr>
            <w:tcW w:w="3194" w:type="dxa"/>
            <w:tcBorders>
              <w:top w:val="single" w:sz="6" w:space="0" w:color="auto"/>
              <w:left w:val="single" w:sz="6" w:space="0" w:color="auto"/>
              <w:right w:val="single" w:sz="6" w:space="0" w:color="auto"/>
            </w:tcBorders>
          </w:tcPr>
          <w:p w:rsidR="00FA4052" w:rsidRPr="00A4697E" w:rsidRDefault="00FA4052" w:rsidP="007130F0">
            <w:pPr>
              <w:spacing w:before="120"/>
              <w:jc w:val="left"/>
              <w:rPr>
                <w:rFonts w:ascii="Calibri" w:hAnsi="Calibri"/>
                <w:smallCaps/>
                <w:sz w:val="22"/>
                <w:szCs w:val="22"/>
              </w:rPr>
            </w:pPr>
            <w:r w:rsidRPr="00A4697E">
              <w:rPr>
                <w:rFonts w:ascii="Calibri" w:hAnsi="Calibri"/>
                <w:smallCaps/>
                <w:sz w:val="22"/>
                <w:szCs w:val="22"/>
              </w:rPr>
              <w:t xml:space="preserve">checked on behalf of the governing board </w:t>
            </w:r>
            <w:r w:rsidRPr="00A9589F">
              <w:rPr>
                <w:rFonts w:ascii="Arial" w:hAnsi="Arial" w:cs="Arial"/>
                <w:noProof/>
                <w:sz w:val="20"/>
              </w:rPr>
              <w:drawing>
                <wp:inline distT="0" distB="0" distL="0" distR="0" wp14:anchorId="2026AF96" wp14:editId="072AE324">
                  <wp:extent cx="1874520" cy="487680"/>
                  <wp:effectExtent l="0" t="0" r="0" b="0"/>
                  <wp:docPr id="11" name="Picture 6" descr="david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vid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487680"/>
                          </a:xfrm>
                          <a:prstGeom prst="rect">
                            <a:avLst/>
                          </a:prstGeom>
                          <a:noFill/>
                          <a:ln>
                            <a:noFill/>
                          </a:ln>
                        </pic:spPr>
                      </pic:pic>
                    </a:graphicData>
                  </a:graphic>
                </wp:inline>
              </w:drawing>
            </w:r>
          </w:p>
        </w:tc>
        <w:tc>
          <w:tcPr>
            <w:tcW w:w="3194" w:type="dxa"/>
            <w:tcBorders>
              <w:top w:val="single" w:sz="6" w:space="0" w:color="auto"/>
              <w:right w:val="single" w:sz="6" w:space="0" w:color="auto"/>
            </w:tcBorders>
          </w:tcPr>
          <w:p w:rsidR="00FA4052" w:rsidRPr="00A4697E" w:rsidRDefault="00FA4052" w:rsidP="007130F0">
            <w:pPr>
              <w:spacing w:before="120"/>
              <w:rPr>
                <w:rFonts w:ascii="Calibri" w:hAnsi="Calibri"/>
                <w:smallCaps/>
                <w:sz w:val="22"/>
                <w:szCs w:val="22"/>
              </w:rPr>
            </w:pPr>
            <w:r w:rsidRPr="00A4697E">
              <w:rPr>
                <w:rFonts w:ascii="Calibri" w:hAnsi="Calibri"/>
                <w:smallCaps/>
                <w:sz w:val="22"/>
                <w:szCs w:val="22"/>
              </w:rPr>
              <w:t>approved by:</w:t>
            </w:r>
          </w:p>
          <w:p w:rsidR="00FA4052" w:rsidRPr="00A4697E" w:rsidRDefault="00FA4052" w:rsidP="007130F0">
            <w:pPr>
              <w:spacing w:before="120"/>
              <w:rPr>
                <w:rFonts w:ascii="Calibri" w:hAnsi="Calibri"/>
                <w:smallCaps/>
                <w:sz w:val="22"/>
                <w:szCs w:val="22"/>
              </w:rPr>
            </w:pPr>
            <w:r>
              <w:rPr>
                <w:noProof/>
                <w:lang w:eastAsia="en-GB"/>
              </w:rPr>
              <w:drawing>
                <wp:anchor distT="0" distB="0" distL="114300" distR="114300" simplePos="0" relativeHeight="251659264" behindDoc="0" locked="0" layoutInCell="1" allowOverlap="1" wp14:anchorId="135880CC" wp14:editId="4551C5BC">
                  <wp:simplePos x="0" y="0"/>
                  <wp:positionH relativeFrom="column">
                    <wp:posOffset>-5080</wp:posOffset>
                  </wp:positionH>
                  <wp:positionV relativeFrom="paragraph">
                    <wp:posOffset>1905</wp:posOffset>
                  </wp:positionV>
                  <wp:extent cx="1176655" cy="53657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sharpenSoften amount="84000"/>
                                    </a14:imgEffect>
                                  </a14:imgLayer>
                                </a14:imgProps>
                              </a:ext>
                              <a:ext uri="{28A0092B-C50C-407E-A947-70E740481C1C}">
                                <a14:useLocalDpi xmlns:a14="http://schemas.microsoft.com/office/drawing/2010/main" val="0"/>
                              </a:ext>
                            </a:extLst>
                          </a:blip>
                          <a:srcRect/>
                          <a:stretch>
                            <a:fillRect/>
                          </a:stretch>
                        </pic:blipFill>
                        <pic:spPr bwMode="auto">
                          <a:xfrm>
                            <a:off x="0" y="0"/>
                            <a:ext cx="1176655" cy="536575"/>
                          </a:xfrm>
                          <a:prstGeom prst="rect">
                            <a:avLst/>
                          </a:prstGeom>
                          <a:noFill/>
                        </pic:spPr>
                      </pic:pic>
                    </a:graphicData>
                  </a:graphic>
                  <wp14:sizeRelH relativeFrom="page">
                    <wp14:pctWidth>0</wp14:pctWidth>
                  </wp14:sizeRelH>
                  <wp14:sizeRelV relativeFrom="page">
                    <wp14:pctHeight>0</wp14:pctHeight>
                  </wp14:sizeRelV>
                </wp:anchor>
              </w:drawing>
            </w:r>
          </w:p>
        </w:tc>
      </w:tr>
    </w:tbl>
    <w:p w:rsidR="00E856A5" w:rsidRPr="00BC03AB" w:rsidRDefault="00E856A5">
      <w:pPr>
        <w:rPr>
          <w:rFonts w:ascii="Calibri" w:hAnsi="Calibri"/>
          <w:b/>
          <w:caps/>
        </w:rPr>
      </w:pPr>
      <w:bookmarkStart w:id="0" w:name="_GoBack"/>
      <w:bookmarkEnd w:id="0"/>
    </w:p>
    <w:p w:rsidR="00E856A5" w:rsidRPr="00BC03AB" w:rsidRDefault="00E856A5">
      <w:pPr>
        <w:rPr>
          <w:rFonts w:ascii="Calibri" w:hAnsi="Calibri"/>
          <w:b/>
          <w:caps/>
        </w:rPr>
      </w:pPr>
    </w:p>
    <w:p w:rsidR="00E856A5" w:rsidRPr="00BC03AB" w:rsidRDefault="00E856A5">
      <w:pPr>
        <w:rPr>
          <w:rFonts w:ascii="Calibri" w:hAnsi="Calibri"/>
          <w:sz w:val="22"/>
        </w:rPr>
      </w:pPr>
      <w:r w:rsidRPr="00BC03AB">
        <w:rPr>
          <w:rFonts w:ascii="Calibri" w:hAnsi="Calibri"/>
          <w:sz w:val="22"/>
        </w:rPr>
        <w:br w:type="page"/>
      </w:r>
    </w:p>
    <w:p w:rsidR="00E856A5" w:rsidRPr="00BC03AB" w:rsidRDefault="00E856A5">
      <w:pPr>
        <w:jc w:val="center"/>
        <w:rPr>
          <w:rFonts w:ascii="Calibri" w:hAnsi="Calibri"/>
          <w:sz w:val="28"/>
        </w:rPr>
      </w:pPr>
      <w:r w:rsidRPr="00BC03AB">
        <w:rPr>
          <w:rFonts w:ascii="Calibri" w:hAnsi="Calibri"/>
          <w:b/>
          <w:sz w:val="28"/>
        </w:rPr>
        <w:lastRenderedPageBreak/>
        <w:t>CONTENTS</w:t>
      </w:r>
    </w:p>
    <w:p w:rsidR="00E856A5" w:rsidRPr="00BC03AB" w:rsidRDefault="00E856A5">
      <w:pPr>
        <w:jc w:val="left"/>
        <w:rPr>
          <w:rFonts w:ascii="Calibri" w:hAnsi="Calibri"/>
          <w:sz w:val="28"/>
        </w:rPr>
      </w:pPr>
    </w:p>
    <w:p w:rsidR="00E856A5" w:rsidRPr="00BC03AB" w:rsidRDefault="00E856A5">
      <w:pPr>
        <w:jc w:val="left"/>
        <w:rPr>
          <w:rFonts w:ascii="Calibri" w:hAnsi="Calibri"/>
          <w:sz w:val="28"/>
        </w:rPr>
      </w:pPr>
    </w:p>
    <w:p w:rsidR="00E856A5" w:rsidRPr="00BC03AB" w:rsidRDefault="00E856A5">
      <w:pPr>
        <w:jc w:val="left"/>
        <w:rPr>
          <w:rFonts w:ascii="Calibri" w:hAnsi="Calibri"/>
          <w:sz w:val="28"/>
        </w:rPr>
      </w:pPr>
    </w:p>
    <w:p w:rsidR="00E856A5" w:rsidRPr="00BC03AB" w:rsidRDefault="00E856A5">
      <w:pPr>
        <w:jc w:val="left"/>
        <w:rPr>
          <w:rFonts w:ascii="Calibri" w:hAnsi="Calibri"/>
          <w:sz w:val="28"/>
        </w:rPr>
      </w:pPr>
    </w:p>
    <w:p w:rsidR="00E856A5" w:rsidRPr="00BC03AB" w:rsidRDefault="00E856A5">
      <w:pPr>
        <w:tabs>
          <w:tab w:val="clear" w:pos="993"/>
          <w:tab w:val="clear" w:pos="1418"/>
        </w:tabs>
        <w:spacing w:line="480" w:lineRule="atLeast"/>
        <w:ind w:left="1134"/>
        <w:jc w:val="left"/>
        <w:rPr>
          <w:rFonts w:ascii="Calibri" w:hAnsi="Calibri"/>
        </w:rPr>
      </w:pPr>
      <w:r w:rsidRPr="00BC03AB">
        <w:rPr>
          <w:rFonts w:ascii="Calibri" w:hAnsi="Calibri"/>
        </w:rPr>
        <w:t>1</w:t>
      </w:r>
      <w:r w:rsidRPr="00BC03AB">
        <w:rPr>
          <w:rFonts w:ascii="Calibri" w:hAnsi="Calibri"/>
        </w:rPr>
        <w:tab/>
        <w:t>Purpose</w:t>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t>3</w:t>
      </w:r>
    </w:p>
    <w:p w:rsidR="00E856A5" w:rsidRPr="00BC03AB" w:rsidRDefault="00E856A5">
      <w:pPr>
        <w:tabs>
          <w:tab w:val="clear" w:pos="993"/>
          <w:tab w:val="clear" w:pos="1418"/>
        </w:tabs>
        <w:spacing w:line="480" w:lineRule="atLeast"/>
        <w:ind w:left="1135"/>
        <w:jc w:val="left"/>
        <w:rPr>
          <w:rFonts w:ascii="Calibri" w:hAnsi="Calibri"/>
        </w:rPr>
      </w:pPr>
      <w:r w:rsidRPr="00BC03AB">
        <w:rPr>
          <w:rFonts w:ascii="Calibri" w:hAnsi="Calibri"/>
        </w:rPr>
        <w:t>2</w:t>
      </w:r>
      <w:r w:rsidRPr="00BC03AB">
        <w:rPr>
          <w:rFonts w:ascii="Calibri" w:hAnsi="Calibri"/>
        </w:rPr>
        <w:tab/>
        <w:t>Scope</w:t>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t>3</w:t>
      </w:r>
    </w:p>
    <w:p w:rsidR="00E856A5" w:rsidRPr="00BC03AB" w:rsidRDefault="00E856A5">
      <w:pPr>
        <w:tabs>
          <w:tab w:val="clear" w:pos="993"/>
          <w:tab w:val="clear" w:pos="1418"/>
        </w:tabs>
        <w:spacing w:line="480" w:lineRule="atLeast"/>
        <w:ind w:left="1135"/>
        <w:jc w:val="left"/>
        <w:rPr>
          <w:rFonts w:ascii="Calibri" w:hAnsi="Calibri"/>
        </w:rPr>
      </w:pPr>
      <w:r w:rsidRPr="00BC03AB">
        <w:rPr>
          <w:rFonts w:ascii="Calibri" w:hAnsi="Calibri"/>
        </w:rPr>
        <w:t>3</w:t>
      </w:r>
      <w:r w:rsidRPr="00BC03AB">
        <w:rPr>
          <w:rFonts w:ascii="Calibri" w:hAnsi="Calibri"/>
        </w:rPr>
        <w:tab/>
        <w:t>References</w:t>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t>3</w:t>
      </w:r>
    </w:p>
    <w:p w:rsidR="00E856A5" w:rsidRPr="00BC03AB" w:rsidRDefault="00E856A5">
      <w:pPr>
        <w:tabs>
          <w:tab w:val="clear" w:pos="993"/>
          <w:tab w:val="clear" w:pos="1418"/>
        </w:tabs>
        <w:spacing w:line="480" w:lineRule="atLeast"/>
        <w:ind w:left="1135"/>
        <w:jc w:val="left"/>
        <w:rPr>
          <w:rFonts w:ascii="Calibri" w:hAnsi="Calibri"/>
        </w:rPr>
      </w:pPr>
      <w:r w:rsidRPr="00BC03AB">
        <w:rPr>
          <w:rFonts w:ascii="Calibri" w:hAnsi="Calibri"/>
        </w:rPr>
        <w:t>4</w:t>
      </w:r>
      <w:r w:rsidRPr="00BC03AB">
        <w:rPr>
          <w:rFonts w:ascii="Calibri" w:hAnsi="Calibri"/>
        </w:rPr>
        <w:tab/>
        <w:t>Definitions</w:t>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t>3</w:t>
      </w:r>
    </w:p>
    <w:p w:rsidR="00E856A5" w:rsidRPr="00BC03AB" w:rsidRDefault="00E856A5">
      <w:pPr>
        <w:tabs>
          <w:tab w:val="clear" w:pos="993"/>
          <w:tab w:val="clear" w:pos="1418"/>
        </w:tabs>
        <w:spacing w:line="480" w:lineRule="atLeast"/>
        <w:ind w:left="1135"/>
        <w:jc w:val="left"/>
        <w:rPr>
          <w:rFonts w:ascii="Calibri" w:hAnsi="Calibri"/>
        </w:rPr>
      </w:pPr>
      <w:r w:rsidRPr="00BC03AB">
        <w:rPr>
          <w:rFonts w:ascii="Calibri" w:hAnsi="Calibri"/>
        </w:rPr>
        <w:t>5</w:t>
      </w:r>
      <w:r w:rsidRPr="00BC03AB">
        <w:rPr>
          <w:rFonts w:ascii="Calibri" w:hAnsi="Calibri"/>
        </w:rPr>
        <w:tab/>
        <w:t>Procedure</w:t>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t>3</w:t>
      </w:r>
    </w:p>
    <w:p w:rsidR="00E856A5" w:rsidRPr="00BC03AB" w:rsidRDefault="00E856A5">
      <w:pPr>
        <w:tabs>
          <w:tab w:val="clear" w:pos="993"/>
          <w:tab w:val="clear" w:pos="1418"/>
        </w:tabs>
        <w:spacing w:line="240" w:lineRule="atLeast"/>
        <w:ind w:left="1134"/>
        <w:jc w:val="left"/>
        <w:rPr>
          <w:rFonts w:ascii="Calibri" w:hAnsi="Calibri"/>
        </w:rPr>
      </w:pPr>
    </w:p>
    <w:p w:rsidR="00E856A5" w:rsidRPr="00BC03AB" w:rsidRDefault="00E856A5">
      <w:pPr>
        <w:tabs>
          <w:tab w:val="clear" w:pos="993"/>
          <w:tab w:val="clear" w:pos="1418"/>
        </w:tabs>
        <w:spacing w:line="240" w:lineRule="atLeast"/>
        <w:ind w:left="1134"/>
        <w:jc w:val="left"/>
        <w:rPr>
          <w:rFonts w:ascii="Calibri" w:hAnsi="Calibri"/>
        </w:rPr>
      </w:pPr>
      <w:r w:rsidRPr="00BC03AB">
        <w:rPr>
          <w:rFonts w:ascii="Calibri" w:hAnsi="Calibri"/>
        </w:rPr>
        <w:tab/>
        <w:t>5.1</w:t>
      </w:r>
      <w:r w:rsidRPr="00BC03AB">
        <w:rPr>
          <w:rFonts w:ascii="Calibri" w:hAnsi="Calibri"/>
        </w:rPr>
        <w:tab/>
        <w:t>Lead Auditors approval/rejection of certification</w:t>
      </w:r>
      <w:r w:rsidRPr="00BC03AB">
        <w:rPr>
          <w:rFonts w:ascii="Calibri" w:hAnsi="Calibri"/>
        </w:rPr>
        <w:tab/>
        <w:t>3</w:t>
      </w:r>
    </w:p>
    <w:p w:rsidR="00E856A5" w:rsidRPr="00BC03AB" w:rsidRDefault="00E856A5">
      <w:pPr>
        <w:tabs>
          <w:tab w:val="clear" w:pos="993"/>
          <w:tab w:val="clear" w:pos="1418"/>
        </w:tabs>
        <w:spacing w:line="240" w:lineRule="atLeast"/>
        <w:ind w:left="1134"/>
        <w:jc w:val="left"/>
        <w:rPr>
          <w:rFonts w:ascii="Calibri" w:hAnsi="Calibri"/>
        </w:rPr>
      </w:pPr>
      <w:r w:rsidRPr="00BC03AB">
        <w:rPr>
          <w:rFonts w:ascii="Calibri" w:hAnsi="Calibri"/>
        </w:rPr>
        <w:tab/>
        <w:t>5.1.1   ISO9001 QMS</w:t>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00DB06E9" w:rsidRPr="00BC03AB">
        <w:rPr>
          <w:rFonts w:ascii="Calibri" w:hAnsi="Calibri"/>
        </w:rPr>
        <w:t xml:space="preserve">            </w:t>
      </w:r>
      <w:r w:rsidR="005F7814" w:rsidRPr="00BC03AB">
        <w:rPr>
          <w:rFonts w:ascii="Calibri" w:hAnsi="Calibri"/>
        </w:rPr>
        <w:t xml:space="preserve"> </w:t>
      </w:r>
      <w:r w:rsidRPr="00BC03AB">
        <w:rPr>
          <w:rFonts w:ascii="Calibri" w:hAnsi="Calibri"/>
        </w:rPr>
        <w:t>3</w:t>
      </w:r>
    </w:p>
    <w:p w:rsidR="00E856A5" w:rsidRPr="00BC03AB" w:rsidRDefault="00E856A5">
      <w:pPr>
        <w:tabs>
          <w:tab w:val="clear" w:pos="993"/>
          <w:tab w:val="clear" w:pos="1418"/>
        </w:tabs>
        <w:spacing w:line="240" w:lineRule="atLeast"/>
        <w:ind w:left="1134"/>
        <w:jc w:val="left"/>
        <w:rPr>
          <w:rFonts w:ascii="Calibri" w:hAnsi="Calibri"/>
        </w:rPr>
      </w:pPr>
      <w:r w:rsidRPr="00BC03AB">
        <w:rPr>
          <w:rFonts w:ascii="Calibri" w:hAnsi="Calibri"/>
        </w:rPr>
        <w:tab/>
        <w:t xml:space="preserve">5.1.2   ISO14001 </w:t>
      </w:r>
      <w:smartTag w:uri="urn:schemas-microsoft-com:office:smarttags" w:element="place">
        <w:r w:rsidRPr="00BC03AB">
          <w:rPr>
            <w:rFonts w:ascii="Calibri" w:hAnsi="Calibri"/>
          </w:rPr>
          <w:t>EMS</w:t>
        </w:r>
      </w:smartTag>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t>4</w:t>
      </w:r>
    </w:p>
    <w:p w:rsidR="00DB06E9" w:rsidRPr="00BC03AB" w:rsidRDefault="00DB06E9">
      <w:pPr>
        <w:tabs>
          <w:tab w:val="clear" w:pos="993"/>
          <w:tab w:val="clear" w:pos="1418"/>
        </w:tabs>
        <w:spacing w:line="240" w:lineRule="atLeast"/>
        <w:ind w:left="1134"/>
        <w:jc w:val="left"/>
        <w:rPr>
          <w:rFonts w:ascii="Calibri" w:hAnsi="Calibri"/>
        </w:rPr>
      </w:pPr>
      <w:r w:rsidRPr="00BC03AB">
        <w:rPr>
          <w:rFonts w:ascii="Calibri" w:hAnsi="Calibri"/>
        </w:rPr>
        <w:t xml:space="preserve">          </w:t>
      </w:r>
      <w:r w:rsidR="002378AE">
        <w:rPr>
          <w:rFonts w:ascii="Calibri" w:hAnsi="Calibri"/>
        </w:rPr>
        <w:t xml:space="preserve"> </w:t>
      </w:r>
      <w:r w:rsidRPr="00BC03AB">
        <w:rPr>
          <w:rFonts w:ascii="Calibri" w:hAnsi="Calibri"/>
        </w:rPr>
        <w:t xml:space="preserve">  5.1.3   </w:t>
      </w:r>
      <w:r w:rsidR="009A233E" w:rsidRPr="00BC03AB">
        <w:rPr>
          <w:rFonts w:ascii="Calibri" w:hAnsi="Calibri"/>
        </w:rPr>
        <w:t>BS OHSAS 1</w:t>
      </w:r>
      <w:r w:rsidRPr="00BC03AB">
        <w:rPr>
          <w:rFonts w:ascii="Calibri" w:hAnsi="Calibri"/>
        </w:rPr>
        <w:t xml:space="preserve">8001 </w:t>
      </w:r>
      <w:r w:rsidR="009A233E" w:rsidRPr="00BC03AB">
        <w:rPr>
          <w:rFonts w:ascii="Calibri" w:hAnsi="Calibri"/>
        </w:rPr>
        <w:t>(</w:t>
      </w:r>
      <w:proofErr w:type="spellStart"/>
      <w:r w:rsidR="009A233E" w:rsidRPr="00BC03AB">
        <w:rPr>
          <w:rFonts w:ascii="Calibri" w:hAnsi="Calibri"/>
        </w:rPr>
        <w:t>non accredited</w:t>
      </w:r>
      <w:proofErr w:type="spellEnd"/>
      <w:r w:rsidR="009A233E" w:rsidRPr="00BC03AB">
        <w:rPr>
          <w:rFonts w:ascii="Calibri" w:hAnsi="Calibri"/>
        </w:rPr>
        <w:t>)</w:t>
      </w:r>
      <w:r w:rsidRPr="00BC03AB">
        <w:rPr>
          <w:rFonts w:ascii="Calibri" w:hAnsi="Calibri"/>
        </w:rPr>
        <w:t xml:space="preserve">                   </w:t>
      </w:r>
      <w:r w:rsidR="005F7814" w:rsidRPr="00BC03AB">
        <w:rPr>
          <w:rFonts w:ascii="Calibri" w:hAnsi="Calibri"/>
        </w:rPr>
        <w:tab/>
      </w:r>
      <w:r w:rsidRPr="00BC03AB">
        <w:rPr>
          <w:rFonts w:ascii="Calibri" w:hAnsi="Calibri"/>
        </w:rPr>
        <w:t>4</w:t>
      </w:r>
    </w:p>
    <w:p w:rsidR="00E856A5" w:rsidRPr="00BC03AB" w:rsidRDefault="00E856A5">
      <w:pPr>
        <w:tabs>
          <w:tab w:val="clear" w:pos="993"/>
          <w:tab w:val="clear" w:pos="1418"/>
        </w:tabs>
        <w:spacing w:line="240" w:lineRule="atLeast"/>
        <w:ind w:left="1134"/>
        <w:jc w:val="left"/>
        <w:rPr>
          <w:rFonts w:ascii="Calibri" w:hAnsi="Calibri"/>
        </w:rPr>
      </w:pPr>
      <w:r w:rsidRPr="00BC03AB">
        <w:rPr>
          <w:rFonts w:ascii="Calibri" w:hAnsi="Calibri"/>
        </w:rPr>
        <w:tab/>
        <w:t>5.2</w:t>
      </w:r>
      <w:r w:rsidRPr="00BC03AB">
        <w:rPr>
          <w:rFonts w:ascii="Calibri" w:hAnsi="Calibri"/>
        </w:rPr>
        <w:tab/>
        <w:t>Review of Lead Auditors recommendations</w:t>
      </w:r>
      <w:r w:rsidRPr="00BC03AB">
        <w:rPr>
          <w:rFonts w:ascii="Calibri" w:hAnsi="Calibri"/>
        </w:rPr>
        <w:tab/>
        <w:t>6</w:t>
      </w:r>
    </w:p>
    <w:p w:rsidR="00E856A5" w:rsidRPr="00BC03AB" w:rsidRDefault="00E856A5">
      <w:pPr>
        <w:tabs>
          <w:tab w:val="clear" w:pos="993"/>
          <w:tab w:val="clear" w:pos="1418"/>
        </w:tabs>
        <w:spacing w:line="240" w:lineRule="atLeast"/>
        <w:ind w:left="1134"/>
        <w:jc w:val="left"/>
        <w:rPr>
          <w:rFonts w:ascii="Calibri" w:hAnsi="Calibri"/>
        </w:rPr>
      </w:pPr>
      <w:r w:rsidRPr="00BC03AB">
        <w:rPr>
          <w:rFonts w:ascii="Calibri" w:hAnsi="Calibri"/>
        </w:rPr>
        <w:tab/>
        <w:t>5.3</w:t>
      </w:r>
      <w:r w:rsidRPr="00BC03AB">
        <w:rPr>
          <w:rFonts w:ascii="Calibri" w:hAnsi="Calibri"/>
        </w:rPr>
        <w:tab/>
        <w:t>Governing Boards review and approval</w:t>
      </w:r>
      <w:r w:rsidRPr="00BC03AB">
        <w:rPr>
          <w:rFonts w:ascii="Calibri" w:hAnsi="Calibri"/>
        </w:rPr>
        <w:tab/>
      </w:r>
      <w:r w:rsidRPr="00BC03AB">
        <w:rPr>
          <w:rFonts w:ascii="Calibri" w:hAnsi="Calibri"/>
        </w:rPr>
        <w:tab/>
        <w:t>6</w:t>
      </w:r>
    </w:p>
    <w:p w:rsidR="00E856A5" w:rsidRPr="00BC03AB" w:rsidRDefault="00E856A5">
      <w:pPr>
        <w:numPr>
          <w:ilvl w:val="2"/>
          <w:numId w:val="8"/>
        </w:numPr>
        <w:tabs>
          <w:tab w:val="clear" w:pos="993"/>
          <w:tab w:val="clear" w:pos="1418"/>
        </w:tabs>
        <w:spacing w:line="240" w:lineRule="atLeast"/>
        <w:jc w:val="left"/>
        <w:rPr>
          <w:rFonts w:ascii="Calibri" w:hAnsi="Calibri"/>
        </w:rPr>
      </w:pPr>
      <w:r w:rsidRPr="00BC03AB">
        <w:rPr>
          <w:rFonts w:ascii="Calibri" w:hAnsi="Calibri"/>
        </w:rPr>
        <w:t>Decision taken in relation to certification</w:t>
      </w:r>
    </w:p>
    <w:p w:rsidR="00E856A5" w:rsidRPr="00BC03AB" w:rsidRDefault="00E856A5">
      <w:pPr>
        <w:tabs>
          <w:tab w:val="clear" w:pos="993"/>
          <w:tab w:val="clear" w:pos="1418"/>
        </w:tabs>
        <w:spacing w:line="240" w:lineRule="atLeast"/>
        <w:ind w:left="2558"/>
        <w:jc w:val="left"/>
        <w:rPr>
          <w:rFonts w:ascii="Calibri" w:hAnsi="Calibri"/>
        </w:rPr>
      </w:pPr>
      <w:r w:rsidRPr="00BC03AB">
        <w:rPr>
          <w:rFonts w:ascii="Calibri" w:hAnsi="Calibri"/>
        </w:rPr>
        <w:t xml:space="preserve">Function </w:t>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t>6</w:t>
      </w:r>
    </w:p>
    <w:p w:rsidR="00E856A5" w:rsidRPr="00BC03AB" w:rsidRDefault="00E856A5">
      <w:pPr>
        <w:tabs>
          <w:tab w:val="clear" w:pos="993"/>
          <w:tab w:val="clear" w:pos="1418"/>
        </w:tabs>
        <w:spacing w:line="240" w:lineRule="atLeast"/>
        <w:ind w:left="1134"/>
        <w:jc w:val="left"/>
        <w:rPr>
          <w:rFonts w:ascii="Calibri" w:hAnsi="Calibri"/>
        </w:rPr>
      </w:pPr>
      <w:r w:rsidRPr="00BC03AB">
        <w:rPr>
          <w:rFonts w:ascii="Calibri" w:hAnsi="Calibri"/>
        </w:rPr>
        <w:tab/>
        <w:t>5.4</w:t>
      </w:r>
      <w:r w:rsidRPr="00BC03AB">
        <w:rPr>
          <w:rFonts w:ascii="Calibri" w:hAnsi="Calibri"/>
        </w:rPr>
        <w:tab/>
        <w:t>Issue of certificates</w:t>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t>7</w:t>
      </w:r>
    </w:p>
    <w:p w:rsidR="00E856A5" w:rsidRPr="00BC03AB" w:rsidRDefault="00E856A5">
      <w:pPr>
        <w:tabs>
          <w:tab w:val="clear" w:pos="993"/>
          <w:tab w:val="clear" w:pos="1418"/>
        </w:tabs>
        <w:spacing w:line="240" w:lineRule="atLeast"/>
        <w:ind w:left="1134"/>
        <w:jc w:val="left"/>
        <w:rPr>
          <w:rFonts w:ascii="Calibri" w:hAnsi="Calibri"/>
        </w:rPr>
      </w:pPr>
      <w:r w:rsidRPr="00BC03AB">
        <w:rPr>
          <w:rFonts w:ascii="Calibri" w:hAnsi="Calibri"/>
        </w:rPr>
        <w:tab/>
        <w:t>5.5</w:t>
      </w:r>
      <w:r w:rsidRPr="00BC03AB">
        <w:rPr>
          <w:rFonts w:ascii="Calibri" w:hAnsi="Calibri"/>
        </w:rPr>
        <w:tab/>
      </w:r>
      <w:r w:rsidR="00192EA1" w:rsidRPr="00BC03AB">
        <w:rPr>
          <w:rFonts w:ascii="Calibri" w:hAnsi="Calibri"/>
        </w:rPr>
        <w:t>Suspension and cancellation</w:t>
      </w:r>
      <w:r w:rsidRPr="00BC03AB">
        <w:rPr>
          <w:rFonts w:ascii="Calibri" w:hAnsi="Calibri"/>
        </w:rPr>
        <w:t xml:space="preserve"> of Certificates</w:t>
      </w:r>
      <w:r w:rsidRPr="00BC03AB">
        <w:rPr>
          <w:rFonts w:ascii="Calibri" w:hAnsi="Calibri"/>
        </w:rPr>
        <w:tab/>
      </w:r>
      <w:r w:rsidRPr="00BC03AB">
        <w:rPr>
          <w:rFonts w:ascii="Calibri" w:hAnsi="Calibri"/>
        </w:rPr>
        <w:tab/>
        <w:t>7</w:t>
      </w:r>
    </w:p>
    <w:p w:rsidR="00E856A5" w:rsidRPr="00BC03AB" w:rsidRDefault="00E856A5">
      <w:pPr>
        <w:tabs>
          <w:tab w:val="clear" w:pos="993"/>
          <w:tab w:val="clear" w:pos="1418"/>
        </w:tabs>
        <w:spacing w:line="240" w:lineRule="atLeast"/>
        <w:ind w:left="1134"/>
        <w:jc w:val="left"/>
        <w:rPr>
          <w:rFonts w:ascii="Calibri" w:hAnsi="Calibri"/>
        </w:rPr>
      </w:pPr>
      <w:r w:rsidRPr="00BC03AB">
        <w:rPr>
          <w:rFonts w:ascii="Calibri" w:hAnsi="Calibri"/>
        </w:rPr>
        <w:tab/>
        <w:t>5.6</w:t>
      </w:r>
      <w:r w:rsidRPr="00BC03AB">
        <w:rPr>
          <w:rFonts w:ascii="Calibri" w:hAnsi="Calibri"/>
        </w:rPr>
        <w:tab/>
        <w:t>Non accredited certificates</w:t>
      </w:r>
      <w:r w:rsidRPr="00BC03AB">
        <w:rPr>
          <w:rFonts w:ascii="Calibri" w:hAnsi="Calibri"/>
        </w:rPr>
        <w:tab/>
      </w:r>
      <w:r w:rsidRPr="00BC03AB">
        <w:rPr>
          <w:rFonts w:ascii="Calibri" w:hAnsi="Calibri"/>
        </w:rPr>
        <w:tab/>
      </w:r>
      <w:r w:rsidRPr="00BC03AB">
        <w:rPr>
          <w:rFonts w:ascii="Calibri" w:hAnsi="Calibri"/>
        </w:rPr>
        <w:tab/>
      </w:r>
      <w:r w:rsidRPr="00BC03AB">
        <w:rPr>
          <w:rFonts w:ascii="Calibri" w:hAnsi="Calibri"/>
        </w:rPr>
        <w:tab/>
        <w:t>8</w:t>
      </w:r>
    </w:p>
    <w:p w:rsidR="00C44FA5" w:rsidRPr="00BC03AB" w:rsidRDefault="00C44FA5" w:rsidP="00C44FA5">
      <w:pPr>
        <w:tabs>
          <w:tab w:val="clear" w:pos="993"/>
          <w:tab w:val="clear" w:pos="1418"/>
        </w:tabs>
        <w:spacing w:line="240" w:lineRule="atLeast"/>
        <w:ind w:left="1134"/>
        <w:jc w:val="left"/>
        <w:rPr>
          <w:rFonts w:ascii="Calibri" w:hAnsi="Calibri"/>
        </w:rPr>
      </w:pPr>
      <w:r w:rsidRPr="00BC03AB">
        <w:rPr>
          <w:rFonts w:ascii="Calibri" w:hAnsi="Calibri"/>
        </w:rPr>
        <w:t xml:space="preserve">            5.7  </w:t>
      </w:r>
      <w:r w:rsidR="002378AE">
        <w:rPr>
          <w:rFonts w:ascii="Calibri" w:hAnsi="Calibri"/>
        </w:rPr>
        <w:t xml:space="preserve"> </w:t>
      </w:r>
      <w:r w:rsidRPr="00BC03AB">
        <w:rPr>
          <w:rFonts w:ascii="Calibri" w:hAnsi="Calibri"/>
        </w:rPr>
        <w:t xml:space="preserve">Cancellation of certificate by client                         </w:t>
      </w:r>
      <w:r w:rsidR="005F7814" w:rsidRPr="00BC03AB">
        <w:rPr>
          <w:rFonts w:ascii="Calibri" w:hAnsi="Calibri"/>
        </w:rPr>
        <w:tab/>
      </w:r>
      <w:r w:rsidRPr="00BC03AB">
        <w:rPr>
          <w:rFonts w:ascii="Calibri" w:hAnsi="Calibri"/>
        </w:rPr>
        <w:t>8</w:t>
      </w:r>
    </w:p>
    <w:p w:rsidR="00E856A5" w:rsidRPr="00BC03AB" w:rsidRDefault="00C44FA5" w:rsidP="00C44FA5">
      <w:pPr>
        <w:tabs>
          <w:tab w:val="clear" w:pos="993"/>
          <w:tab w:val="clear" w:pos="1418"/>
        </w:tabs>
        <w:spacing w:line="240" w:lineRule="atLeast"/>
        <w:ind w:left="1134"/>
        <w:jc w:val="left"/>
        <w:rPr>
          <w:rFonts w:ascii="Calibri" w:hAnsi="Calibri"/>
        </w:rPr>
      </w:pPr>
      <w:r w:rsidRPr="00BC03AB">
        <w:rPr>
          <w:rFonts w:ascii="Calibri" w:hAnsi="Calibri"/>
        </w:rPr>
        <w:t xml:space="preserve">            </w:t>
      </w:r>
      <w:r w:rsidR="00E856A5" w:rsidRPr="00BC03AB">
        <w:rPr>
          <w:rFonts w:ascii="Calibri" w:hAnsi="Calibri"/>
        </w:rPr>
        <w:t>6</w:t>
      </w:r>
      <w:r w:rsidR="00E856A5" w:rsidRPr="00BC03AB">
        <w:rPr>
          <w:rFonts w:ascii="Calibri" w:hAnsi="Calibri"/>
        </w:rPr>
        <w:tab/>
        <w:t>Quality Records</w:t>
      </w:r>
      <w:r w:rsidR="00E856A5" w:rsidRPr="00BC03AB">
        <w:rPr>
          <w:rFonts w:ascii="Calibri" w:hAnsi="Calibri"/>
        </w:rPr>
        <w:tab/>
      </w:r>
      <w:r w:rsidR="00E856A5" w:rsidRPr="00BC03AB">
        <w:rPr>
          <w:rFonts w:ascii="Calibri" w:hAnsi="Calibri"/>
        </w:rPr>
        <w:tab/>
      </w:r>
      <w:r w:rsidR="00E856A5" w:rsidRPr="00BC03AB">
        <w:rPr>
          <w:rFonts w:ascii="Calibri" w:hAnsi="Calibri"/>
        </w:rPr>
        <w:tab/>
      </w:r>
      <w:r w:rsidR="00E856A5" w:rsidRPr="00BC03AB">
        <w:rPr>
          <w:rFonts w:ascii="Calibri" w:hAnsi="Calibri"/>
        </w:rPr>
        <w:tab/>
      </w:r>
      <w:r w:rsidR="00E856A5" w:rsidRPr="00BC03AB">
        <w:rPr>
          <w:rFonts w:ascii="Calibri" w:hAnsi="Calibri"/>
        </w:rPr>
        <w:tab/>
        <w:t>7</w:t>
      </w:r>
    </w:p>
    <w:p w:rsidR="00E856A5" w:rsidRPr="00BC03AB" w:rsidRDefault="00E856A5">
      <w:pPr>
        <w:tabs>
          <w:tab w:val="clear" w:pos="993"/>
          <w:tab w:val="clear" w:pos="1418"/>
        </w:tabs>
        <w:spacing w:line="480" w:lineRule="atLeast"/>
        <w:ind w:left="1135"/>
        <w:jc w:val="left"/>
        <w:rPr>
          <w:rFonts w:ascii="Calibri" w:hAnsi="Calibri"/>
        </w:rPr>
      </w:pPr>
    </w:p>
    <w:p w:rsidR="00E856A5" w:rsidRPr="00BC03AB" w:rsidRDefault="00E856A5">
      <w:pPr>
        <w:tabs>
          <w:tab w:val="clear" w:pos="993"/>
          <w:tab w:val="clear" w:pos="1418"/>
        </w:tabs>
        <w:spacing w:line="240" w:lineRule="atLeast"/>
        <w:ind w:left="709" w:hanging="709"/>
        <w:jc w:val="left"/>
        <w:rPr>
          <w:rFonts w:ascii="Calibri" w:hAnsi="Calibri"/>
          <w:b/>
        </w:rPr>
      </w:pPr>
      <w:r w:rsidRPr="00BC03AB">
        <w:rPr>
          <w:rFonts w:ascii="Calibri" w:hAnsi="Calibri"/>
        </w:rPr>
        <w:br w:type="page"/>
      </w:r>
      <w:r w:rsidRPr="00BC03AB">
        <w:rPr>
          <w:rFonts w:ascii="Calibri" w:hAnsi="Calibri"/>
          <w:b/>
        </w:rPr>
        <w:lastRenderedPageBreak/>
        <w:t>1</w:t>
      </w:r>
      <w:r w:rsidRPr="00BC03AB">
        <w:rPr>
          <w:rFonts w:ascii="Calibri" w:hAnsi="Calibri"/>
          <w:b/>
        </w:rPr>
        <w:tab/>
        <w:t>Purpose</w:t>
      </w:r>
    </w:p>
    <w:p w:rsidR="00E856A5" w:rsidRPr="00BC03AB" w:rsidRDefault="00E856A5">
      <w:pPr>
        <w:tabs>
          <w:tab w:val="clear" w:pos="993"/>
          <w:tab w:val="clear" w:pos="1418"/>
        </w:tabs>
        <w:spacing w:line="240" w:lineRule="atLeast"/>
        <w:ind w:left="709" w:hanging="709"/>
        <w:jc w:val="left"/>
        <w:rPr>
          <w:rFonts w:ascii="Calibri" w:hAnsi="Calibri"/>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t xml:space="preserve">To ensure that </w:t>
      </w:r>
      <w:r w:rsidR="00E83A19">
        <w:rPr>
          <w:rFonts w:ascii="Calibri" w:hAnsi="Calibri"/>
        </w:rPr>
        <w:t>SN Registrars</w:t>
      </w:r>
      <w:r w:rsidRPr="00BC03AB">
        <w:rPr>
          <w:rFonts w:ascii="Calibri" w:hAnsi="Calibri"/>
        </w:rPr>
        <w:t xml:space="preserve"> Certificates of </w:t>
      </w:r>
      <w:r w:rsidR="002378AE">
        <w:rPr>
          <w:rFonts w:ascii="Calibri" w:hAnsi="Calibri"/>
        </w:rPr>
        <w:t>Approval are:</w:t>
      </w:r>
      <w:r w:rsidRPr="00BC03AB">
        <w:rPr>
          <w:rFonts w:ascii="Calibri" w:hAnsi="Calibri"/>
        </w:rPr>
        <w:t xml:space="preserve"> </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 xml:space="preserve">correctly approved and issued when the organisation/site demonstrates compliance with </w:t>
      </w:r>
      <w:r w:rsidR="00FC5DF1">
        <w:rPr>
          <w:rFonts w:ascii="Calibri" w:hAnsi="Calibri"/>
        </w:rPr>
        <w:t>the relevant standard</w:t>
      </w:r>
      <w:r w:rsidR="00DB06E9" w:rsidRPr="00BC03AB">
        <w:rPr>
          <w:rFonts w:ascii="Calibri" w:hAnsi="Calibri"/>
        </w:rPr>
        <w:t xml:space="preserve"> </w:t>
      </w:r>
      <w:r w:rsidRPr="00BC03AB">
        <w:rPr>
          <w:rFonts w:ascii="Calibri" w:hAnsi="Calibri"/>
        </w:rPr>
        <w:t xml:space="preserve"> through the certification audit process.</w:t>
      </w:r>
    </w:p>
    <w:p w:rsidR="00E856A5" w:rsidRPr="00BC03AB" w:rsidRDefault="00E856A5">
      <w:pPr>
        <w:tabs>
          <w:tab w:val="clear" w:pos="993"/>
          <w:tab w:val="clear" w:pos="1418"/>
        </w:tabs>
        <w:spacing w:line="240" w:lineRule="atLeast"/>
        <w:ind w:left="1418" w:hanging="709"/>
        <w:rPr>
          <w:rFonts w:ascii="Calibri" w:hAnsi="Calibri"/>
        </w:rPr>
      </w:pPr>
    </w:p>
    <w:p w:rsidR="00E856A5" w:rsidRPr="00BC03AB" w:rsidRDefault="00E856A5">
      <w:pPr>
        <w:tabs>
          <w:tab w:val="clear" w:pos="993"/>
          <w:tab w:val="clear" w:pos="1418"/>
        </w:tabs>
        <w:spacing w:line="240" w:lineRule="atLeast"/>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correctly withdrawn when the organisation/site is found no longer to comply with</w:t>
      </w:r>
      <w:r w:rsidR="00FC5DF1" w:rsidRPr="00FC5DF1">
        <w:rPr>
          <w:rFonts w:ascii="Calibri" w:hAnsi="Calibri"/>
        </w:rPr>
        <w:t xml:space="preserve"> </w:t>
      </w:r>
      <w:r w:rsidR="00FC5DF1">
        <w:rPr>
          <w:rFonts w:ascii="Calibri" w:hAnsi="Calibri"/>
        </w:rPr>
        <w:t>the relevant standard</w:t>
      </w:r>
      <w:r w:rsidR="00FC5DF1" w:rsidRPr="00BC03AB">
        <w:rPr>
          <w:rFonts w:ascii="Calibri" w:hAnsi="Calibri"/>
        </w:rPr>
        <w:t xml:space="preserve"> </w:t>
      </w:r>
      <w:r w:rsidRPr="00BC03AB">
        <w:rPr>
          <w:rFonts w:ascii="Calibri" w:hAnsi="Calibri"/>
        </w:rPr>
        <w:t>for any element of the standard.</w:t>
      </w:r>
    </w:p>
    <w:p w:rsidR="00E856A5" w:rsidRPr="00BC03AB" w:rsidRDefault="00E856A5">
      <w:pPr>
        <w:tabs>
          <w:tab w:val="clear" w:pos="993"/>
          <w:tab w:val="clear" w:pos="1418"/>
        </w:tabs>
        <w:spacing w:line="240" w:lineRule="atLeast"/>
        <w:ind w:left="1418" w:hanging="709"/>
        <w:rPr>
          <w:rFonts w:ascii="Calibri" w:hAnsi="Calibri"/>
        </w:rPr>
      </w:pPr>
    </w:p>
    <w:p w:rsidR="00E856A5" w:rsidRPr="00BC03AB" w:rsidRDefault="00E856A5">
      <w:pPr>
        <w:tabs>
          <w:tab w:val="clear" w:pos="993"/>
          <w:tab w:val="clear" w:pos="1418"/>
        </w:tabs>
        <w:spacing w:line="240" w:lineRule="atLeast"/>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 xml:space="preserve">the certificated </w:t>
      </w:r>
      <w:r w:rsidR="00C676B9" w:rsidRPr="00BC03AB">
        <w:rPr>
          <w:rFonts w:ascii="Calibri" w:hAnsi="Calibri"/>
        </w:rPr>
        <w:t>client</w:t>
      </w:r>
      <w:r w:rsidRPr="00BC03AB">
        <w:rPr>
          <w:rFonts w:ascii="Calibri" w:hAnsi="Calibri"/>
        </w:rPr>
        <w:t xml:space="preserve"> complies with the conditions governing the use of the Certificate of </w:t>
      </w:r>
      <w:r w:rsidR="00FC5DF1">
        <w:rPr>
          <w:rFonts w:ascii="Calibri" w:hAnsi="Calibri"/>
        </w:rPr>
        <w:t>the relevant standard</w:t>
      </w:r>
      <w:r w:rsidR="002378AE">
        <w:rPr>
          <w:rFonts w:ascii="Calibri" w:hAnsi="Calibri"/>
        </w:rPr>
        <w:t xml:space="preserve"> and </w:t>
      </w:r>
      <w:proofErr w:type="spellStart"/>
      <w:r w:rsidR="002378AE">
        <w:rPr>
          <w:rFonts w:ascii="Calibri" w:hAnsi="Calibri"/>
        </w:rPr>
        <w:t>SSiP</w:t>
      </w:r>
      <w:proofErr w:type="spellEnd"/>
      <w:r w:rsidRPr="00BC03AB">
        <w:rPr>
          <w:rFonts w:ascii="Calibri" w:hAnsi="Calibri"/>
        </w:rPr>
        <w:t xml:space="preserve"> </w:t>
      </w:r>
      <w:r w:rsidR="00DB06E9" w:rsidRPr="00BC03AB">
        <w:rPr>
          <w:rFonts w:ascii="Calibri" w:hAnsi="Calibri"/>
        </w:rPr>
        <w:t xml:space="preserve">and/or </w:t>
      </w:r>
      <w:r w:rsidRPr="00BC03AB">
        <w:rPr>
          <w:rFonts w:ascii="Calibri" w:hAnsi="Calibri"/>
        </w:rPr>
        <w:t>Approval and the mark/symbol of the Certification Body.</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b/>
        </w:rPr>
      </w:pPr>
      <w:r w:rsidRPr="00BC03AB">
        <w:rPr>
          <w:rFonts w:ascii="Calibri" w:hAnsi="Calibri"/>
          <w:b/>
        </w:rPr>
        <w:t>2</w:t>
      </w:r>
      <w:r w:rsidRPr="00BC03AB">
        <w:rPr>
          <w:rFonts w:ascii="Calibri" w:hAnsi="Calibri"/>
          <w:b/>
        </w:rPr>
        <w:tab/>
        <w:t>Scope</w:t>
      </w:r>
    </w:p>
    <w:p w:rsidR="00E856A5" w:rsidRPr="00BC03AB" w:rsidRDefault="00E856A5">
      <w:pPr>
        <w:spacing w:line="240" w:lineRule="atLeast"/>
        <w:ind w:left="709" w:hanging="709"/>
        <w:rPr>
          <w:rFonts w:ascii="Calibri" w:hAnsi="Calibri"/>
        </w:rPr>
      </w:pPr>
    </w:p>
    <w:p w:rsidR="00E856A5" w:rsidRPr="00BC03AB" w:rsidRDefault="00FC5DF1">
      <w:pPr>
        <w:spacing w:line="240" w:lineRule="atLeast"/>
        <w:ind w:left="709" w:hanging="709"/>
        <w:rPr>
          <w:rFonts w:ascii="Calibri" w:hAnsi="Calibri"/>
        </w:rPr>
      </w:pPr>
      <w:r>
        <w:rPr>
          <w:rFonts w:ascii="Calibri" w:hAnsi="Calibri"/>
        </w:rPr>
        <w:tab/>
        <w:t>All Certificates approved and</w:t>
      </w:r>
      <w:r w:rsidR="00E856A5" w:rsidRPr="00BC03AB">
        <w:rPr>
          <w:rFonts w:ascii="Calibri" w:hAnsi="Calibri"/>
        </w:rPr>
        <w:t xml:space="preserve"> issued by the Certification Body.</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b/>
        </w:rPr>
      </w:pPr>
      <w:r w:rsidRPr="00BC03AB">
        <w:rPr>
          <w:rFonts w:ascii="Calibri" w:hAnsi="Calibri"/>
          <w:b/>
        </w:rPr>
        <w:t>3</w:t>
      </w:r>
      <w:r w:rsidRPr="00BC03AB">
        <w:rPr>
          <w:rFonts w:ascii="Calibri" w:hAnsi="Calibri"/>
          <w:b/>
        </w:rPr>
        <w:tab/>
        <w:t>References</w:t>
      </w:r>
    </w:p>
    <w:p w:rsidR="00E856A5" w:rsidRPr="00BC03AB" w:rsidRDefault="00E856A5">
      <w:pPr>
        <w:tabs>
          <w:tab w:val="clear" w:pos="993"/>
          <w:tab w:val="clear" w:pos="1418"/>
        </w:tabs>
        <w:spacing w:line="240" w:lineRule="atLeast"/>
        <w:ind w:left="709" w:hanging="709"/>
        <w:rPr>
          <w:rFonts w:ascii="Calibri" w:hAnsi="Calibri"/>
        </w:rPr>
      </w:pPr>
    </w:p>
    <w:p w:rsidR="00E856A5" w:rsidRDefault="00E856A5">
      <w:pPr>
        <w:tabs>
          <w:tab w:val="clear" w:pos="993"/>
          <w:tab w:val="clear" w:pos="1418"/>
        </w:tabs>
        <w:spacing w:line="240" w:lineRule="atLeast"/>
        <w:ind w:left="709" w:hanging="709"/>
        <w:rPr>
          <w:rFonts w:ascii="Calibri" w:hAnsi="Calibri"/>
        </w:rPr>
      </w:pPr>
      <w:r w:rsidRPr="00BC03AB">
        <w:rPr>
          <w:rFonts w:ascii="Calibri" w:hAnsi="Calibri"/>
        </w:rPr>
        <w:tab/>
      </w:r>
      <w:r w:rsidR="00E83A19">
        <w:rPr>
          <w:rFonts w:ascii="Calibri" w:hAnsi="Calibri"/>
        </w:rPr>
        <w:t xml:space="preserve">ISO </w:t>
      </w:r>
      <w:r w:rsidR="00262653" w:rsidRPr="00BC03AB">
        <w:rPr>
          <w:rFonts w:ascii="Calibri" w:hAnsi="Calibri"/>
        </w:rPr>
        <w:t xml:space="preserve">17021 </w:t>
      </w:r>
    </w:p>
    <w:p w:rsidR="006B339E" w:rsidRPr="00BC03AB" w:rsidRDefault="006B339E">
      <w:pPr>
        <w:tabs>
          <w:tab w:val="clear" w:pos="993"/>
          <w:tab w:val="clear" w:pos="1418"/>
        </w:tabs>
        <w:spacing w:line="240" w:lineRule="atLeast"/>
        <w:ind w:left="709" w:hanging="709"/>
        <w:rPr>
          <w:rFonts w:ascii="Calibri" w:hAnsi="Calibri"/>
        </w:rPr>
      </w:pPr>
      <w:r>
        <w:rPr>
          <w:rFonts w:ascii="Calibri" w:hAnsi="Calibri"/>
        </w:rPr>
        <w:tab/>
        <w:t>TPS65</w:t>
      </w:r>
    </w:p>
    <w:p w:rsidR="00E856A5" w:rsidRPr="00BC03AB" w:rsidRDefault="00E856A5">
      <w:pPr>
        <w:tabs>
          <w:tab w:val="clear" w:pos="993"/>
          <w:tab w:val="clear" w:pos="1418"/>
          <w:tab w:val="clear" w:pos="1843"/>
          <w:tab w:val="clear" w:pos="2268"/>
        </w:tabs>
        <w:spacing w:line="240" w:lineRule="atLeast"/>
        <w:ind w:left="709" w:right="-141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b/>
        </w:rPr>
      </w:pPr>
      <w:r w:rsidRPr="00BC03AB">
        <w:rPr>
          <w:rFonts w:ascii="Calibri" w:hAnsi="Calibri"/>
          <w:b/>
        </w:rPr>
        <w:t>4</w:t>
      </w:r>
      <w:r w:rsidRPr="00BC03AB">
        <w:rPr>
          <w:rFonts w:ascii="Calibri" w:hAnsi="Calibri"/>
          <w:b/>
        </w:rPr>
        <w:tab/>
        <w:t>Definitions</w:t>
      </w:r>
    </w:p>
    <w:p w:rsidR="00E856A5" w:rsidRPr="00BC03AB" w:rsidRDefault="00E856A5">
      <w:pPr>
        <w:tabs>
          <w:tab w:val="clear" w:pos="993"/>
          <w:tab w:val="clear" w:pos="1418"/>
        </w:tabs>
        <w:spacing w:line="240" w:lineRule="atLeast"/>
        <w:ind w:left="709" w:hanging="709"/>
        <w:rPr>
          <w:rFonts w:ascii="Calibri" w:hAnsi="Calibri"/>
          <w:b/>
        </w:rPr>
      </w:pPr>
    </w:p>
    <w:p w:rsidR="00E856A5" w:rsidRPr="00BC03AB" w:rsidRDefault="004615CE">
      <w:pPr>
        <w:tabs>
          <w:tab w:val="clear" w:pos="993"/>
          <w:tab w:val="clear" w:pos="1418"/>
          <w:tab w:val="clear" w:pos="1843"/>
          <w:tab w:val="clear" w:pos="2268"/>
          <w:tab w:val="left" w:pos="2410"/>
        </w:tabs>
        <w:spacing w:line="240" w:lineRule="atLeast"/>
        <w:ind w:left="2836" w:hanging="2127"/>
        <w:rPr>
          <w:rFonts w:ascii="Calibri" w:hAnsi="Calibri"/>
        </w:rPr>
      </w:pPr>
      <w:proofErr w:type="spellStart"/>
      <w:r>
        <w:rPr>
          <w:rFonts w:ascii="Calibri" w:hAnsi="Calibri"/>
        </w:rPr>
        <w:t>SSiP</w:t>
      </w:r>
      <w:proofErr w:type="spellEnd"/>
      <w:r>
        <w:rPr>
          <w:rFonts w:ascii="Calibri" w:hAnsi="Calibri"/>
        </w:rPr>
        <w:tab/>
        <w:t>T</w:t>
      </w:r>
      <w:r w:rsidRPr="004615CE">
        <w:rPr>
          <w:rFonts w:ascii="Calibri" w:hAnsi="Calibri"/>
        </w:rPr>
        <w:t>he Safety Schemes In Procurement</w:t>
      </w:r>
      <w:r>
        <w:rPr>
          <w:rFonts w:ascii="Calibri" w:hAnsi="Calibri"/>
        </w:rPr>
        <w:t xml:space="preserve"> (only UK)</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b/>
        </w:rPr>
      </w:pPr>
      <w:r w:rsidRPr="00BC03AB">
        <w:rPr>
          <w:rFonts w:ascii="Calibri" w:hAnsi="Calibri"/>
          <w:b/>
        </w:rPr>
        <w:t>5</w:t>
      </w:r>
      <w:r w:rsidRPr="00BC03AB">
        <w:rPr>
          <w:rFonts w:ascii="Calibri" w:hAnsi="Calibri"/>
          <w:b/>
        </w:rPr>
        <w:tab/>
        <w:t>Procedure</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b/>
          <w:u w:val="single"/>
        </w:rPr>
      </w:pPr>
      <w:r w:rsidRPr="00BC03AB">
        <w:rPr>
          <w:rFonts w:ascii="Calibri" w:hAnsi="Calibri"/>
          <w:b/>
        </w:rPr>
        <w:t>5.1</w:t>
      </w:r>
      <w:r w:rsidRPr="00BC03AB">
        <w:rPr>
          <w:rFonts w:ascii="Calibri" w:hAnsi="Calibri"/>
          <w:b/>
        </w:rPr>
        <w:tab/>
        <w:t>Lead Auditors approval/rejection of certification</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t>For each certification audit and re-audit the</w:t>
      </w:r>
      <w:r w:rsidR="00E83A19">
        <w:rPr>
          <w:rFonts w:ascii="Calibri" w:hAnsi="Calibri"/>
        </w:rPr>
        <w:t xml:space="preserve"> Lead</w:t>
      </w:r>
      <w:r w:rsidRPr="00BC03AB">
        <w:rPr>
          <w:rFonts w:ascii="Calibri" w:hAnsi="Calibri"/>
        </w:rPr>
        <w:t xml:space="preserve"> Auditor shall submit </w:t>
      </w:r>
      <w:r w:rsidR="00D62900" w:rsidRPr="00BC03AB">
        <w:rPr>
          <w:rFonts w:ascii="Calibri" w:hAnsi="Calibri"/>
        </w:rPr>
        <w:t>to the certification body</w:t>
      </w:r>
      <w:r w:rsidR="00D62900">
        <w:rPr>
          <w:rFonts w:ascii="Calibri" w:hAnsi="Calibri"/>
        </w:rPr>
        <w:t xml:space="preserve"> as part of the audit report </w:t>
      </w:r>
      <w:r w:rsidRPr="00BC03AB">
        <w:rPr>
          <w:rFonts w:ascii="Calibri" w:hAnsi="Calibri"/>
        </w:rPr>
        <w:t>the certification recommendation for recommendation or re</w:t>
      </w:r>
      <w:r w:rsidR="00D62900">
        <w:rPr>
          <w:rFonts w:ascii="Calibri" w:hAnsi="Calibri"/>
        </w:rPr>
        <w:t>jection for certification or re</w:t>
      </w:r>
      <w:r w:rsidRPr="00BC03AB">
        <w:rPr>
          <w:rFonts w:ascii="Calibri" w:hAnsi="Calibri"/>
        </w:rPr>
        <w:t>certification. The Lead Auditors recommendation shall be based upon the auditees Management System meeting the following criteria:</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b/>
        </w:rPr>
      </w:pPr>
      <w:r w:rsidRPr="00BC03AB">
        <w:rPr>
          <w:rFonts w:ascii="Calibri" w:hAnsi="Calibri"/>
          <w:b/>
        </w:rPr>
        <w:t>5.1.1</w:t>
      </w:r>
      <w:r w:rsidRPr="00BC03AB">
        <w:rPr>
          <w:rFonts w:ascii="Calibri" w:hAnsi="Calibri"/>
        </w:rPr>
        <w:tab/>
      </w:r>
      <w:r w:rsidR="002378AE">
        <w:rPr>
          <w:rFonts w:ascii="Calibri" w:hAnsi="Calibri"/>
          <w:b/>
        </w:rPr>
        <w:t>QMS</w:t>
      </w:r>
      <w:r w:rsidR="000E2153">
        <w:rPr>
          <w:rFonts w:ascii="Calibri" w:hAnsi="Calibri"/>
          <w:b/>
        </w:rPr>
        <w:t xml:space="preserve"> &amp; BCM</w:t>
      </w:r>
      <w:r w:rsidRPr="00BC03AB">
        <w:rPr>
          <w:rFonts w:ascii="Calibri" w:hAnsi="Calibri"/>
          <w:b/>
        </w:rPr>
        <w:t xml:space="preserve"> </w:t>
      </w:r>
      <w:r w:rsidR="004C74BF" w:rsidRPr="00BC03AB">
        <w:rPr>
          <w:rFonts w:ascii="Calibri" w:hAnsi="Calibri"/>
          <w:b/>
        </w:rPr>
        <w:t xml:space="preserve">&amp; ISMS </w:t>
      </w:r>
      <w:r w:rsidRPr="00BC03AB">
        <w:rPr>
          <w:rFonts w:ascii="Calibri" w:hAnsi="Calibri"/>
          <w:b/>
        </w:rPr>
        <w:t>Management System</w:t>
      </w:r>
      <w:r w:rsidR="000E2153">
        <w:rPr>
          <w:rFonts w:ascii="Calibri" w:hAnsi="Calibri"/>
          <w:b/>
        </w:rPr>
        <w:t>s</w:t>
      </w:r>
      <w:r w:rsidRPr="00BC03AB">
        <w:rPr>
          <w:rFonts w:ascii="Calibri" w:hAnsi="Calibri"/>
          <w:b/>
        </w:rPr>
        <w:t>:</w:t>
      </w:r>
    </w:p>
    <w:p w:rsidR="00E856A5" w:rsidRPr="00BC03AB" w:rsidRDefault="00E856A5">
      <w:pPr>
        <w:tabs>
          <w:tab w:val="clear" w:pos="993"/>
          <w:tab w:val="clear" w:pos="1418"/>
        </w:tabs>
        <w:spacing w:line="240" w:lineRule="atLeast"/>
        <w:ind w:left="709" w:hanging="709"/>
        <w:rPr>
          <w:rFonts w:ascii="Calibri" w:hAnsi="Calibri"/>
          <w:b/>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t>For a recommendation to certificate an operator with a newly introduced or re-audited quality management system, the following degree of development or maintenance must have been achieved;</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pStyle w:val="BodyTextIndent"/>
        <w:rPr>
          <w:rFonts w:ascii="Calibri" w:hAnsi="Calibri"/>
        </w:rPr>
      </w:pPr>
      <w:r w:rsidRPr="00BC03AB">
        <w:rPr>
          <w:rFonts w:ascii="Calibri" w:hAnsi="Calibri"/>
        </w:rPr>
        <w:t xml:space="preserve">i) </w:t>
      </w:r>
      <w:r w:rsidRPr="00BC03AB">
        <w:rPr>
          <w:rFonts w:ascii="Calibri" w:hAnsi="Calibri"/>
        </w:rPr>
        <w:tab/>
        <w:t xml:space="preserve">To be certified an organisation has to demonstrate that the </w:t>
      </w:r>
      <w:r w:rsidR="000E2153">
        <w:rPr>
          <w:rFonts w:ascii="Calibri" w:hAnsi="Calibri"/>
        </w:rPr>
        <w:t>management system</w:t>
      </w:r>
      <w:r w:rsidRPr="00BC03AB">
        <w:rPr>
          <w:rFonts w:ascii="Calibri" w:hAnsi="Calibri"/>
        </w:rPr>
        <w:t xml:space="preserve"> functions and the various control mechanisms are properly operational. In practice this means in particular that:</w:t>
      </w:r>
    </w:p>
    <w:p w:rsidR="00E856A5" w:rsidRPr="00BC03AB" w:rsidRDefault="00E856A5">
      <w:pPr>
        <w:tabs>
          <w:tab w:val="clear" w:pos="993"/>
          <w:tab w:val="clear" w:pos="1418"/>
          <w:tab w:val="clear" w:pos="1843"/>
          <w:tab w:val="clear" w:pos="2268"/>
        </w:tabs>
        <w:ind w:left="504" w:hanging="504"/>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 xml:space="preserve">the </w:t>
      </w:r>
      <w:r w:rsidR="000E2153">
        <w:rPr>
          <w:rFonts w:ascii="Calibri" w:hAnsi="Calibri"/>
        </w:rPr>
        <w:t>management system</w:t>
      </w:r>
      <w:r w:rsidRPr="00BC03AB">
        <w:rPr>
          <w:rFonts w:ascii="Calibri" w:hAnsi="Calibri"/>
        </w:rPr>
        <w:t xml:space="preserve"> has been operational for a minimum of three months;</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the internal audit system is fully operational and can be shown to be effective;</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one management review has been conducted.</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t>ii)</w:t>
      </w:r>
      <w:r w:rsidRPr="00BC03AB">
        <w:rPr>
          <w:rFonts w:ascii="Calibri" w:hAnsi="Calibri"/>
        </w:rPr>
        <w:tab/>
        <w:t>A certificate can only be issued or re-issued if, in particular:</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 xml:space="preserve">any </w:t>
      </w:r>
      <w:proofErr w:type="spellStart"/>
      <w:r w:rsidRPr="00BC03AB">
        <w:rPr>
          <w:rFonts w:ascii="Calibri" w:hAnsi="Calibri"/>
        </w:rPr>
        <w:t>non conformities</w:t>
      </w:r>
      <w:proofErr w:type="spellEnd"/>
      <w:r w:rsidRPr="00BC03AB">
        <w:rPr>
          <w:rFonts w:ascii="Calibri" w:hAnsi="Calibri"/>
        </w:rPr>
        <w:t xml:space="preserve"> identified have been addressed and any major non conformities have been eliminated; </w:t>
      </w: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the certification body has justified confidence that all provisions in the standard have been met, and in particular that provision for compliance with the organisation's policy objectives and quality requirements is effective.</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all staff have been made aware of the organisation's policy objectives and quality requirements.</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all key staff (those involved in managing quality requirements) have undersigned a training needs analysis, and have received training accordingly.</w:t>
      </w:r>
    </w:p>
    <w:p w:rsidR="00E856A5" w:rsidRPr="00BC03AB" w:rsidRDefault="00E856A5">
      <w:pPr>
        <w:tabs>
          <w:tab w:val="clear" w:pos="993"/>
          <w:tab w:val="clear" w:pos="1418"/>
        </w:tabs>
        <w:spacing w:line="240" w:lineRule="atLeast"/>
        <w:ind w:left="1418"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b/>
        </w:rPr>
      </w:pPr>
      <w:r w:rsidRPr="00BC03AB">
        <w:rPr>
          <w:rFonts w:ascii="Calibri" w:hAnsi="Calibri"/>
          <w:b/>
        </w:rPr>
        <w:t>5.1.2</w:t>
      </w:r>
      <w:r w:rsidRPr="00BC03AB">
        <w:rPr>
          <w:rFonts w:ascii="Calibri" w:hAnsi="Calibri"/>
          <w:b/>
        </w:rPr>
        <w:tab/>
        <w:t>ISO</w:t>
      </w:r>
      <w:r w:rsidR="00540259" w:rsidRPr="00BC03AB">
        <w:rPr>
          <w:rFonts w:ascii="Calibri" w:hAnsi="Calibri"/>
          <w:b/>
        </w:rPr>
        <w:t xml:space="preserve"> </w:t>
      </w:r>
      <w:r w:rsidRPr="00BC03AB">
        <w:rPr>
          <w:rFonts w:ascii="Calibri" w:hAnsi="Calibri"/>
          <w:b/>
        </w:rPr>
        <w:t>14001 Environmental Management System (</w:t>
      </w:r>
      <w:smartTag w:uri="urn:schemas-microsoft-com:office:smarttags" w:element="place">
        <w:r w:rsidRPr="00BC03AB">
          <w:rPr>
            <w:rFonts w:ascii="Calibri" w:hAnsi="Calibri"/>
            <w:b/>
          </w:rPr>
          <w:t>EMS</w:t>
        </w:r>
      </w:smartTag>
      <w:r w:rsidRPr="00BC03AB">
        <w:rPr>
          <w:rFonts w:ascii="Calibri" w:hAnsi="Calibri"/>
          <w:b/>
        </w:rPr>
        <w:t>):</w:t>
      </w: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t>For a recommendation to certificate an operator with a newly introduced environmental management system, the following degree of development must have been achieved;</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 w:val="clear" w:pos="1843"/>
          <w:tab w:val="clear" w:pos="2268"/>
        </w:tabs>
        <w:ind w:left="1418" w:hanging="709"/>
        <w:rPr>
          <w:rFonts w:ascii="Calibri" w:hAnsi="Calibri"/>
        </w:rPr>
      </w:pPr>
      <w:r w:rsidRPr="00BC03AB">
        <w:rPr>
          <w:rFonts w:ascii="Calibri" w:hAnsi="Calibri"/>
        </w:rPr>
        <w:t xml:space="preserve">i) </w:t>
      </w:r>
      <w:r w:rsidRPr="00BC03AB">
        <w:rPr>
          <w:rFonts w:ascii="Calibri" w:hAnsi="Calibri"/>
        </w:rPr>
        <w:tab/>
        <w:t xml:space="preserve">To be certified an organisation has to demonstrate that the </w:t>
      </w:r>
      <w:smartTag w:uri="urn:schemas-microsoft-com:office:smarttags" w:element="place">
        <w:r w:rsidRPr="00BC03AB">
          <w:rPr>
            <w:rFonts w:ascii="Calibri" w:hAnsi="Calibri"/>
          </w:rPr>
          <w:t>EMS</w:t>
        </w:r>
      </w:smartTag>
      <w:r w:rsidRPr="00BC03AB">
        <w:rPr>
          <w:rFonts w:ascii="Calibri" w:hAnsi="Calibri"/>
        </w:rPr>
        <w:t xml:space="preserve"> functions and the various control mechanisms are properly operational. In practice this means in particular that:</w:t>
      </w:r>
    </w:p>
    <w:p w:rsidR="00E856A5" w:rsidRPr="00BC03AB" w:rsidRDefault="00E856A5">
      <w:pPr>
        <w:tabs>
          <w:tab w:val="clear" w:pos="993"/>
          <w:tab w:val="clear" w:pos="1418"/>
          <w:tab w:val="clear" w:pos="1843"/>
          <w:tab w:val="clear" w:pos="2268"/>
        </w:tabs>
        <w:ind w:left="504" w:hanging="504"/>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 xml:space="preserve">the </w:t>
      </w:r>
      <w:smartTag w:uri="urn:schemas-microsoft-com:office:smarttags" w:element="place">
        <w:r w:rsidRPr="00BC03AB">
          <w:rPr>
            <w:rFonts w:ascii="Calibri" w:hAnsi="Calibri"/>
          </w:rPr>
          <w:t>EMS</w:t>
        </w:r>
      </w:smartTag>
      <w:r w:rsidRPr="00BC03AB">
        <w:rPr>
          <w:rFonts w:ascii="Calibri" w:hAnsi="Calibri"/>
        </w:rPr>
        <w:t xml:space="preserve"> has been operational for a minimum of three months;</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the internal audit system is fully operational and can be shown to be effective;</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one management review has been conducted.</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t>ii)</w:t>
      </w:r>
      <w:r w:rsidRPr="00BC03AB">
        <w:rPr>
          <w:rFonts w:ascii="Calibri" w:hAnsi="Calibri"/>
        </w:rPr>
        <w:tab/>
        <w:t xml:space="preserve">An </w:t>
      </w:r>
      <w:smartTag w:uri="urn:schemas-microsoft-com:office:smarttags" w:element="place">
        <w:r w:rsidRPr="00BC03AB">
          <w:rPr>
            <w:rFonts w:ascii="Calibri" w:hAnsi="Calibri"/>
          </w:rPr>
          <w:t>EMS</w:t>
        </w:r>
      </w:smartTag>
      <w:r w:rsidRPr="00BC03AB">
        <w:rPr>
          <w:rFonts w:ascii="Calibri" w:hAnsi="Calibri"/>
        </w:rPr>
        <w:t xml:space="preserve"> certificate can only be issued if, in particular:</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 xml:space="preserve">any </w:t>
      </w:r>
      <w:proofErr w:type="spellStart"/>
      <w:r w:rsidRPr="00BC03AB">
        <w:rPr>
          <w:rFonts w:ascii="Calibri" w:hAnsi="Calibri"/>
        </w:rPr>
        <w:t>non conformities</w:t>
      </w:r>
      <w:proofErr w:type="spellEnd"/>
      <w:r w:rsidRPr="00BC03AB">
        <w:rPr>
          <w:rFonts w:ascii="Calibri" w:hAnsi="Calibri"/>
        </w:rPr>
        <w:t xml:space="preserve"> identified have been addressed and any major non conformities have been eliminated; </w:t>
      </w: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 xml:space="preserve">the certification body has justified confidence that all provisions in the </w:t>
      </w:r>
      <w:smartTag w:uri="urn:schemas-microsoft-com:office:smarttags" w:element="place">
        <w:r w:rsidRPr="00BC03AB">
          <w:rPr>
            <w:rFonts w:ascii="Calibri" w:hAnsi="Calibri"/>
          </w:rPr>
          <w:t>EMS</w:t>
        </w:r>
      </w:smartTag>
      <w:r w:rsidRPr="00BC03AB">
        <w:rPr>
          <w:rFonts w:ascii="Calibri" w:hAnsi="Calibri"/>
        </w:rPr>
        <w:t xml:space="preserve"> standard have been met, and in particular that provision for compliance with the organisation's policy objectives including regulatory requirements is effective.</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lastRenderedPageBreak/>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the principle of 'continuous improvement' of environmental performance has been made concrete in an environmental programme and is being adhered to.</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all staff have been made aware of the organisation's environmental effects, objectives, and the system.</w:t>
      </w:r>
    </w:p>
    <w:p w:rsidR="00E856A5" w:rsidRPr="00BC03AB" w:rsidRDefault="00E856A5">
      <w:pPr>
        <w:tabs>
          <w:tab w:val="clear" w:pos="993"/>
          <w:tab w:val="clear" w:pos="1418"/>
          <w:tab w:val="clear" w:pos="2268"/>
        </w:tabs>
        <w:ind w:left="1418" w:hanging="709"/>
        <w:rPr>
          <w:rFonts w:ascii="Calibri" w:hAnsi="Calibri"/>
        </w:rPr>
      </w:pPr>
    </w:p>
    <w:p w:rsidR="00E856A5" w:rsidRPr="00BC03AB" w:rsidRDefault="00E856A5">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all key staff (those involved in managing significant effects) have undersigned a training needs analysis, and have received training accordingly.</w:t>
      </w:r>
    </w:p>
    <w:p w:rsidR="00DB06E9" w:rsidRPr="00BC03AB" w:rsidRDefault="00DB06E9" w:rsidP="00DB06E9">
      <w:pPr>
        <w:tabs>
          <w:tab w:val="clear" w:pos="993"/>
          <w:tab w:val="clear" w:pos="1418"/>
        </w:tabs>
        <w:spacing w:line="240" w:lineRule="atLeast"/>
        <w:ind w:left="709" w:hanging="709"/>
        <w:rPr>
          <w:rFonts w:ascii="Calibri" w:hAnsi="Calibri"/>
          <w:b/>
        </w:rPr>
      </w:pPr>
    </w:p>
    <w:p w:rsidR="00DB06E9" w:rsidRPr="00BC03AB" w:rsidRDefault="00DB06E9" w:rsidP="00DB06E9">
      <w:pPr>
        <w:tabs>
          <w:tab w:val="clear" w:pos="993"/>
          <w:tab w:val="clear" w:pos="1418"/>
        </w:tabs>
        <w:spacing w:line="240" w:lineRule="atLeast"/>
        <w:ind w:left="709" w:hanging="709"/>
        <w:rPr>
          <w:rFonts w:ascii="Calibri" w:hAnsi="Calibri"/>
        </w:rPr>
      </w:pPr>
      <w:r w:rsidRPr="00BC03AB">
        <w:rPr>
          <w:rFonts w:ascii="Calibri" w:hAnsi="Calibri"/>
          <w:b/>
        </w:rPr>
        <w:t>5.1.2</w:t>
      </w:r>
      <w:r w:rsidRPr="00BC03AB">
        <w:rPr>
          <w:rFonts w:ascii="Calibri" w:hAnsi="Calibri"/>
          <w:b/>
        </w:rPr>
        <w:tab/>
      </w:r>
      <w:r w:rsidR="009A233E" w:rsidRPr="00BC03AB">
        <w:rPr>
          <w:rFonts w:ascii="Calibri" w:hAnsi="Calibri"/>
          <w:b/>
        </w:rPr>
        <w:t>BS</w:t>
      </w:r>
      <w:r w:rsidR="00D62900">
        <w:rPr>
          <w:rFonts w:ascii="Calibri" w:hAnsi="Calibri"/>
          <w:b/>
        </w:rPr>
        <w:t xml:space="preserve"> </w:t>
      </w:r>
      <w:r w:rsidR="004064E7" w:rsidRPr="00BC03AB">
        <w:rPr>
          <w:rFonts w:ascii="Calibri" w:hAnsi="Calibri"/>
          <w:b/>
        </w:rPr>
        <w:t>OHSAS</w:t>
      </w:r>
      <w:r w:rsidRPr="00BC03AB">
        <w:rPr>
          <w:rFonts w:ascii="Calibri" w:hAnsi="Calibri"/>
          <w:b/>
        </w:rPr>
        <w:t>18001 Occupational Health and safety Management System</w:t>
      </w:r>
      <w:r w:rsidR="00A35438">
        <w:rPr>
          <w:rFonts w:ascii="Calibri" w:hAnsi="Calibri"/>
          <w:b/>
        </w:rPr>
        <w:t xml:space="preserve"> and </w:t>
      </w:r>
      <w:proofErr w:type="spellStart"/>
      <w:r w:rsidR="00A35438">
        <w:rPr>
          <w:rFonts w:ascii="Calibri" w:hAnsi="Calibri"/>
          <w:b/>
        </w:rPr>
        <w:t>SSiP</w:t>
      </w:r>
      <w:proofErr w:type="spellEnd"/>
      <w:r w:rsidRPr="00BC03AB">
        <w:rPr>
          <w:rFonts w:ascii="Calibri" w:hAnsi="Calibri"/>
          <w:b/>
        </w:rPr>
        <w:t xml:space="preserve"> </w:t>
      </w:r>
      <w:r w:rsidRPr="00BC03AB">
        <w:rPr>
          <w:rFonts w:ascii="Calibri" w:hAnsi="Calibri"/>
        </w:rPr>
        <w:tab/>
      </w:r>
    </w:p>
    <w:p w:rsidR="00DB06E9" w:rsidRPr="00BC03AB" w:rsidRDefault="00DB06E9" w:rsidP="00DB06E9">
      <w:pPr>
        <w:tabs>
          <w:tab w:val="clear" w:pos="993"/>
          <w:tab w:val="clear" w:pos="1418"/>
        </w:tabs>
        <w:spacing w:line="240" w:lineRule="atLeast"/>
        <w:ind w:left="709" w:hanging="709"/>
        <w:rPr>
          <w:rFonts w:ascii="Calibri" w:hAnsi="Calibri"/>
        </w:rPr>
      </w:pPr>
      <w:r w:rsidRPr="00BC03AB">
        <w:rPr>
          <w:rFonts w:ascii="Calibri" w:hAnsi="Calibri"/>
        </w:rPr>
        <w:tab/>
        <w:t>For a recommendation to certificate an operator with a newly introduced OH</w:t>
      </w:r>
      <w:r w:rsidR="004064E7" w:rsidRPr="00BC03AB">
        <w:rPr>
          <w:rFonts w:ascii="Calibri" w:hAnsi="Calibri"/>
        </w:rPr>
        <w:t>SA</w:t>
      </w:r>
      <w:r w:rsidRPr="00BC03AB">
        <w:rPr>
          <w:rFonts w:ascii="Calibri" w:hAnsi="Calibri"/>
        </w:rPr>
        <w:t>S  management system, the following degree of development must have been achieved;</w:t>
      </w:r>
    </w:p>
    <w:p w:rsidR="00DB06E9" w:rsidRPr="00BC03AB" w:rsidRDefault="00DB06E9" w:rsidP="00DB06E9">
      <w:pPr>
        <w:tabs>
          <w:tab w:val="clear" w:pos="993"/>
          <w:tab w:val="clear" w:pos="1418"/>
        </w:tabs>
        <w:spacing w:line="240" w:lineRule="atLeast"/>
        <w:ind w:left="709" w:hanging="709"/>
        <w:rPr>
          <w:rFonts w:ascii="Calibri" w:hAnsi="Calibri"/>
        </w:rPr>
      </w:pPr>
    </w:p>
    <w:p w:rsidR="00DB06E9" w:rsidRPr="00BC03AB" w:rsidRDefault="00DB06E9" w:rsidP="00DB06E9">
      <w:pPr>
        <w:tabs>
          <w:tab w:val="clear" w:pos="993"/>
          <w:tab w:val="clear" w:pos="1418"/>
          <w:tab w:val="clear" w:pos="1843"/>
          <w:tab w:val="clear" w:pos="2268"/>
        </w:tabs>
        <w:ind w:left="1418" w:hanging="709"/>
        <w:rPr>
          <w:rFonts w:ascii="Calibri" w:hAnsi="Calibri"/>
        </w:rPr>
      </w:pPr>
      <w:r w:rsidRPr="00BC03AB">
        <w:rPr>
          <w:rFonts w:ascii="Calibri" w:hAnsi="Calibri"/>
        </w:rPr>
        <w:t xml:space="preserve">i) </w:t>
      </w:r>
      <w:r w:rsidRPr="00BC03AB">
        <w:rPr>
          <w:rFonts w:ascii="Calibri" w:hAnsi="Calibri"/>
        </w:rPr>
        <w:tab/>
        <w:t>To be certified an organisation has to demonstrate that the OH</w:t>
      </w:r>
      <w:r w:rsidR="004064E7" w:rsidRPr="00BC03AB">
        <w:rPr>
          <w:rFonts w:ascii="Calibri" w:hAnsi="Calibri"/>
        </w:rPr>
        <w:t>SA</w:t>
      </w:r>
      <w:r w:rsidRPr="00BC03AB">
        <w:rPr>
          <w:rFonts w:ascii="Calibri" w:hAnsi="Calibri"/>
        </w:rPr>
        <w:t>S functions and the various control mechanisms are properly operational. In practice this means in particular that:</w:t>
      </w:r>
    </w:p>
    <w:p w:rsidR="00DB06E9" w:rsidRPr="00BC03AB" w:rsidRDefault="00DB06E9" w:rsidP="00DB06E9">
      <w:pPr>
        <w:tabs>
          <w:tab w:val="clear" w:pos="993"/>
          <w:tab w:val="clear" w:pos="1418"/>
          <w:tab w:val="clear" w:pos="1843"/>
          <w:tab w:val="clear" w:pos="2268"/>
        </w:tabs>
        <w:ind w:left="504" w:hanging="504"/>
        <w:rPr>
          <w:rFonts w:ascii="Calibri" w:hAnsi="Calibri"/>
        </w:rPr>
      </w:pPr>
    </w:p>
    <w:p w:rsidR="00DB06E9" w:rsidRPr="00BC03AB" w:rsidRDefault="00DB06E9" w:rsidP="00DB06E9">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the OH</w:t>
      </w:r>
      <w:r w:rsidR="004064E7" w:rsidRPr="00BC03AB">
        <w:rPr>
          <w:rFonts w:ascii="Calibri" w:hAnsi="Calibri"/>
        </w:rPr>
        <w:t>SA</w:t>
      </w:r>
      <w:r w:rsidRPr="00BC03AB">
        <w:rPr>
          <w:rFonts w:ascii="Calibri" w:hAnsi="Calibri"/>
        </w:rPr>
        <w:t>S  has been operational for a minimum of three months;</w:t>
      </w:r>
    </w:p>
    <w:p w:rsidR="00DB06E9" w:rsidRPr="00BC03AB" w:rsidRDefault="00DB06E9" w:rsidP="00DB06E9">
      <w:pPr>
        <w:tabs>
          <w:tab w:val="clear" w:pos="993"/>
          <w:tab w:val="clear" w:pos="1418"/>
          <w:tab w:val="clear" w:pos="2268"/>
        </w:tabs>
        <w:ind w:left="1418" w:hanging="709"/>
        <w:rPr>
          <w:rFonts w:ascii="Calibri" w:hAnsi="Calibri"/>
        </w:rPr>
      </w:pPr>
    </w:p>
    <w:p w:rsidR="00DB06E9" w:rsidRPr="00BC03AB" w:rsidRDefault="00DB06E9" w:rsidP="00DB06E9">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the internal audit system is fully operational and can be shown to be effective;</w:t>
      </w:r>
    </w:p>
    <w:p w:rsidR="00DB06E9" w:rsidRPr="00BC03AB" w:rsidRDefault="00DB06E9" w:rsidP="00DB06E9">
      <w:pPr>
        <w:tabs>
          <w:tab w:val="clear" w:pos="993"/>
          <w:tab w:val="clear" w:pos="1418"/>
          <w:tab w:val="clear" w:pos="2268"/>
        </w:tabs>
        <w:ind w:left="1418" w:hanging="709"/>
        <w:rPr>
          <w:rFonts w:ascii="Calibri" w:hAnsi="Calibri"/>
        </w:rPr>
      </w:pPr>
    </w:p>
    <w:p w:rsidR="00DB06E9" w:rsidRPr="00BC03AB" w:rsidRDefault="00DB06E9" w:rsidP="00DB06E9">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one management review has been conducted.</w:t>
      </w:r>
    </w:p>
    <w:p w:rsidR="00DB06E9" w:rsidRPr="00BC03AB" w:rsidRDefault="00DB06E9" w:rsidP="00DB06E9">
      <w:pPr>
        <w:tabs>
          <w:tab w:val="clear" w:pos="993"/>
          <w:tab w:val="clear" w:pos="1418"/>
          <w:tab w:val="clear" w:pos="2268"/>
        </w:tabs>
        <w:ind w:left="1418" w:hanging="709"/>
        <w:rPr>
          <w:rFonts w:ascii="Calibri" w:hAnsi="Calibri"/>
        </w:rPr>
      </w:pPr>
    </w:p>
    <w:p w:rsidR="00DB06E9" w:rsidRPr="00BC03AB" w:rsidRDefault="00DB06E9" w:rsidP="00DB06E9">
      <w:pPr>
        <w:tabs>
          <w:tab w:val="clear" w:pos="993"/>
          <w:tab w:val="clear" w:pos="1418"/>
          <w:tab w:val="clear" w:pos="2268"/>
        </w:tabs>
        <w:ind w:left="1418" w:hanging="709"/>
        <w:rPr>
          <w:rFonts w:ascii="Calibri" w:hAnsi="Calibri"/>
        </w:rPr>
      </w:pPr>
      <w:r w:rsidRPr="00BC03AB">
        <w:rPr>
          <w:rFonts w:ascii="Calibri" w:hAnsi="Calibri"/>
        </w:rPr>
        <w:t>ii)</w:t>
      </w:r>
      <w:r w:rsidRPr="00BC03AB">
        <w:rPr>
          <w:rFonts w:ascii="Calibri" w:hAnsi="Calibri"/>
        </w:rPr>
        <w:tab/>
        <w:t>An OH</w:t>
      </w:r>
      <w:r w:rsidR="004064E7" w:rsidRPr="00BC03AB">
        <w:rPr>
          <w:rFonts w:ascii="Calibri" w:hAnsi="Calibri"/>
        </w:rPr>
        <w:t>SA</w:t>
      </w:r>
      <w:r w:rsidRPr="00BC03AB">
        <w:rPr>
          <w:rFonts w:ascii="Calibri" w:hAnsi="Calibri"/>
        </w:rPr>
        <w:t>S certificate can only be issued if, in particular:</w:t>
      </w:r>
    </w:p>
    <w:p w:rsidR="00DB06E9" w:rsidRPr="00BC03AB" w:rsidRDefault="00DB06E9" w:rsidP="00DB06E9">
      <w:pPr>
        <w:tabs>
          <w:tab w:val="clear" w:pos="993"/>
          <w:tab w:val="clear" w:pos="1418"/>
          <w:tab w:val="clear" w:pos="2268"/>
        </w:tabs>
        <w:ind w:left="1418" w:hanging="709"/>
        <w:rPr>
          <w:rFonts w:ascii="Calibri" w:hAnsi="Calibri"/>
        </w:rPr>
      </w:pPr>
    </w:p>
    <w:p w:rsidR="00DB06E9" w:rsidRDefault="00DB06E9" w:rsidP="00DB06E9">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 xml:space="preserve">any </w:t>
      </w:r>
      <w:proofErr w:type="spellStart"/>
      <w:r w:rsidRPr="00BC03AB">
        <w:rPr>
          <w:rFonts w:ascii="Calibri" w:hAnsi="Calibri"/>
        </w:rPr>
        <w:t>non conformities</w:t>
      </w:r>
      <w:proofErr w:type="spellEnd"/>
      <w:r w:rsidRPr="00BC03AB">
        <w:rPr>
          <w:rFonts w:ascii="Calibri" w:hAnsi="Calibri"/>
        </w:rPr>
        <w:t xml:space="preserve"> identified have been addressed and any major non conformities have been eliminated; </w:t>
      </w:r>
    </w:p>
    <w:p w:rsidR="002378AE" w:rsidRPr="00BC03AB" w:rsidRDefault="002378AE" w:rsidP="00DB06E9">
      <w:pPr>
        <w:tabs>
          <w:tab w:val="clear" w:pos="993"/>
          <w:tab w:val="clear" w:pos="1418"/>
          <w:tab w:val="clear" w:pos="2268"/>
        </w:tabs>
        <w:ind w:left="1418" w:hanging="709"/>
        <w:rPr>
          <w:rFonts w:ascii="Calibri" w:hAnsi="Calibri"/>
        </w:rPr>
      </w:pPr>
    </w:p>
    <w:p w:rsidR="00DB06E9" w:rsidRPr="00BC03AB" w:rsidRDefault="00DB06E9" w:rsidP="00DB06E9">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the certification body has justified confidence that all provisions in the OH&amp;S  standard have been met, and in particular that provision for compliance with the organisation's policy objectives including regulatory requirements is effective.</w:t>
      </w:r>
    </w:p>
    <w:p w:rsidR="00DB06E9" w:rsidRPr="00BC03AB" w:rsidRDefault="00DB06E9" w:rsidP="00DB06E9">
      <w:pPr>
        <w:tabs>
          <w:tab w:val="clear" w:pos="993"/>
          <w:tab w:val="clear" w:pos="1418"/>
          <w:tab w:val="clear" w:pos="2268"/>
        </w:tabs>
        <w:ind w:left="1418" w:hanging="709"/>
        <w:rPr>
          <w:rFonts w:ascii="Calibri" w:hAnsi="Calibri"/>
        </w:rPr>
      </w:pPr>
    </w:p>
    <w:p w:rsidR="00DB06E9" w:rsidRPr="00BC03AB" w:rsidRDefault="00DB06E9" w:rsidP="00DB06E9">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the principle of 'continual improvement' of OH</w:t>
      </w:r>
      <w:r w:rsidR="004064E7" w:rsidRPr="00BC03AB">
        <w:rPr>
          <w:rFonts w:ascii="Calibri" w:hAnsi="Calibri"/>
        </w:rPr>
        <w:t>SA</w:t>
      </w:r>
      <w:r w:rsidRPr="00BC03AB">
        <w:rPr>
          <w:rFonts w:ascii="Calibri" w:hAnsi="Calibri"/>
        </w:rPr>
        <w:t>S performance has been made concrete in an OH</w:t>
      </w:r>
      <w:r w:rsidR="004064E7" w:rsidRPr="00BC03AB">
        <w:rPr>
          <w:rFonts w:ascii="Calibri" w:hAnsi="Calibri"/>
        </w:rPr>
        <w:t>SA</w:t>
      </w:r>
      <w:r w:rsidRPr="00BC03AB">
        <w:rPr>
          <w:rFonts w:ascii="Calibri" w:hAnsi="Calibri"/>
        </w:rPr>
        <w:t>S programme and is being adhered to.</w:t>
      </w:r>
    </w:p>
    <w:p w:rsidR="00DB06E9" w:rsidRPr="00BC03AB" w:rsidRDefault="00DB06E9" w:rsidP="00DB06E9">
      <w:pPr>
        <w:tabs>
          <w:tab w:val="clear" w:pos="993"/>
          <w:tab w:val="clear" w:pos="1418"/>
          <w:tab w:val="clear" w:pos="2268"/>
        </w:tabs>
        <w:ind w:left="1418" w:hanging="709"/>
        <w:rPr>
          <w:rFonts w:ascii="Calibri" w:hAnsi="Calibri"/>
        </w:rPr>
      </w:pPr>
    </w:p>
    <w:p w:rsidR="00DB06E9" w:rsidRPr="00BC03AB" w:rsidRDefault="00DB06E9" w:rsidP="00DB06E9">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all staff have been made aware of the organisation's OH</w:t>
      </w:r>
      <w:r w:rsidR="004064E7" w:rsidRPr="00BC03AB">
        <w:rPr>
          <w:rFonts w:ascii="Calibri" w:hAnsi="Calibri"/>
        </w:rPr>
        <w:t>SA</w:t>
      </w:r>
      <w:r w:rsidRPr="00BC03AB">
        <w:rPr>
          <w:rFonts w:ascii="Calibri" w:hAnsi="Calibri"/>
        </w:rPr>
        <w:t>S  objectives, and the system.</w:t>
      </w:r>
    </w:p>
    <w:p w:rsidR="00DB06E9" w:rsidRPr="00BC03AB" w:rsidRDefault="00DB06E9" w:rsidP="00DB06E9">
      <w:pPr>
        <w:tabs>
          <w:tab w:val="clear" w:pos="993"/>
          <w:tab w:val="clear" w:pos="1418"/>
          <w:tab w:val="clear" w:pos="2268"/>
        </w:tabs>
        <w:ind w:left="1418" w:hanging="709"/>
        <w:rPr>
          <w:rFonts w:ascii="Calibri" w:hAnsi="Calibri"/>
        </w:rPr>
      </w:pPr>
    </w:p>
    <w:p w:rsidR="00DB06E9" w:rsidRDefault="00DB06E9" w:rsidP="00DB06E9">
      <w:pPr>
        <w:tabs>
          <w:tab w:val="clear" w:pos="993"/>
          <w:tab w:val="clear" w:pos="1418"/>
          <w:tab w:val="clear" w:pos="2268"/>
        </w:tabs>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t>all key staff (those involved in managing objectives) have undersigned a training needs analysis, and have received training accordingly.</w:t>
      </w:r>
    </w:p>
    <w:p w:rsidR="00A35438" w:rsidRDefault="00A35438" w:rsidP="00DB06E9">
      <w:pPr>
        <w:tabs>
          <w:tab w:val="clear" w:pos="993"/>
          <w:tab w:val="clear" w:pos="1418"/>
          <w:tab w:val="clear" w:pos="2268"/>
        </w:tabs>
        <w:ind w:left="1418" w:hanging="709"/>
        <w:rPr>
          <w:rFonts w:ascii="Calibri" w:hAnsi="Calibri"/>
        </w:rPr>
      </w:pPr>
    </w:p>
    <w:p w:rsidR="002378AE" w:rsidRDefault="00A35438" w:rsidP="00A35438">
      <w:pPr>
        <w:tabs>
          <w:tab w:val="clear" w:pos="993"/>
          <w:tab w:val="clear" w:pos="1418"/>
          <w:tab w:val="clear" w:pos="2268"/>
        </w:tabs>
        <w:ind w:left="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Pr>
          <w:rFonts w:ascii="Calibri" w:hAnsi="Calibri"/>
        </w:rPr>
        <w:t xml:space="preserve">           clients who operate on </w:t>
      </w:r>
      <w:r w:rsidR="002378AE">
        <w:rPr>
          <w:rFonts w:ascii="Calibri" w:hAnsi="Calibri"/>
        </w:rPr>
        <w:t xml:space="preserve">OHSAS </w:t>
      </w:r>
      <w:r>
        <w:rPr>
          <w:rFonts w:ascii="Calibri" w:hAnsi="Calibri"/>
        </w:rPr>
        <w:t xml:space="preserve">EA28 sector and have applied </w:t>
      </w:r>
      <w:proofErr w:type="spellStart"/>
      <w:r>
        <w:rPr>
          <w:rFonts w:ascii="Calibri" w:hAnsi="Calibri"/>
        </w:rPr>
        <w:t>SSiP</w:t>
      </w:r>
      <w:proofErr w:type="spellEnd"/>
      <w:r>
        <w:rPr>
          <w:rFonts w:ascii="Calibri" w:hAnsi="Calibri"/>
        </w:rPr>
        <w:t xml:space="preserve"> certification </w:t>
      </w:r>
      <w:r w:rsidR="002378AE">
        <w:rPr>
          <w:rFonts w:ascii="Calibri" w:hAnsi="Calibri"/>
        </w:rPr>
        <w:t xml:space="preserve">             </w:t>
      </w:r>
    </w:p>
    <w:p w:rsidR="00A35438" w:rsidRDefault="002378AE" w:rsidP="00A35438">
      <w:pPr>
        <w:tabs>
          <w:tab w:val="clear" w:pos="993"/>
          <w:tab w:val="clear" w:pos="1418"/>
          <w:tab w:val="clear" w:pos="2268"/>
        </w:tabs>
        <w:ind w:left="709"/>
        <w:rPr>
          <w:rFonts w:ascii="Calibri" w:hAnsi="Calibri"/>
        </w:rPr>
      </w:pPr>
      <w:r>
        <w:rPr>
          <w:rFonts w:ascii="Calibri" w:hAnsi="Calibri"/>
        </w:rPr>
        <w:t xml:space="preserve">             </w:t>
      </w:r>
      <w:r w:rsidR="00A35438">
        <w:rPr>
          <w:rFonts w:ascii="Calibri" w:hAnsi="Calibri"/>
        </w:rPr>
        <w:t xml:space="preserve">must meet core criteria requirements. </w:t>
      </w:r>
    </w:p>
    <w:p w:rsidR="007C24FC" w:rsidRPr="00BC03AB" w:rsidRDefault="007C24FC">
      <w:pPr>
        <w:tabs>
          <w:tab w:val="clear" w:pos="993"/>
          <w:tab w:val="clear" w:pos="1418"/>
        </w:tabs>
        <w:spacing w:line="240" w:lineRule="atLeast"/>
        <w:ind w:left="1418"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b/>
        </w:rPr>
        <w:t>5.2</w:t>
      </w:r>
      <w:r w:rsidRPr="00BC03AB">
        <w:rPr>
          <w:rFonts w:ascii="Calibri" w:hAnsi="Calibri"/>
          <w:b/>
        </w:rPr>
        <w:tab/>
        <w:t>Review of Lead Auditors recommendations</w:t>
      </w:r>
    </w:p>
    <w:p w:rsidR="00E856A5" w:rsidRPr="00BC03AB" w:rsidRDefault="00E856A5">
      <w:pPr>
        <w:tabs>
          <w:tab w:val="clear" w:pos="993"/>
          <w:tab w:val="clear" w:pos="1418"/>
        </w:tabs>
        <w:spacing w:line="240" w:lineRule="atLeast"/>
        <w:ind w:left="1418" w:hanging="709"/>
        <w:rPr>
          <w:rFonts w:ascii="Calibri" w:hAnsi="Calibri"/>
        </w:rPr>
      </w:pPr>
    </w:p>
    <w:p w:rsidR="00E856A5" w:rsidRPr="00BC03AB" w:rsidRDefault="00E856A5">
      <w:pPr>
        <w:tabs>
          <w:tab w:val="clear" w:pos="993"/>
          <w:tab w:val="clear" w:pos="1418"/>
        </w:tabs>
        <w:spacing w:line="240" w:lineRule="atLeast"/>
        <w:ind w:left="709"/>
        <w:rPr>
          <w:rFonts w:ascii="Calibri" w:hAnsi="Calibri"/>
        </w:rPr>
      </w:pPr>
      <w:r w:rsidRPr="00BC03AB">
        <w:rPr>
          <w:rFonts w:ascii="Calibri" w:hAnsi="Calibri"/>
        </w:rPr>
        <w:t xml:space="preserve">The </w:t>
      </w:r>
      <w:r w:rsidR="002378AE">
        <w:rPr>
          <w:rFonts w:ascii="Calibri" w:hAnsi="Calibri"/>
        </w:rPr>
        <w:t>SN REGISTRARS</w:t>
      </w:r>
      <w:r w:rsidR="00AB557E" w:rsidRPr="00BC03AB">
        <w:rPr>
          <w:rFonts w:ascii="Calibri" w:hAnsi="Calibri"/>
        </w:rPr>
        <w:t xml:space="preserve"> Scheme manager</w:t>
      </w:r>
      <w:r w:rsidR="000548E3" w:rsidRPr="00BC03AB">
        <w:rPr>
          <w:rFonts w:ascii="Calibri" w:hAnsi="Calibri"/>
        </w:rPr>
        <w:t xml:space="preserve"> </w:t>
      </w:r>
      <w:r w:rsidRPr="00BC03AB">
        <w:rPr>
          <w:rFonts w:ascii="Calibri" w:hAnsi="Calibri"/>
        </w:rPr>
        <w:t xml:space="preserve"> shall </w:t>
      </w:r>
      <w:r w:rsidR="000548E3" w:rsidRPr="00BC03AB">
        <w:rPr>
          <w:rFonts w:ascii="Calibri" w:hAnsi="Calibri"/>
        </w:rPr>
        <w:t xml:space="preserve">Review the lead </w:t>
      </w:r>
      <w:proofErr w:type="spellStart"/>
      <w:r w:rsidRPr="00BC03AB">
        <w:rPr>
          <w:rFonts w:ascii="Calibri" w:hAnsi="Calibri"/>
        </w:rPr>
        <w:t>lead</w:t>
      </w:r>
      <w:proofErr w:type="spellEnd"/>
      <w:r w:rsidRPr="00BC03AB">
        <w:rPr>
          <w:rFonts w:ascii="Calibri" w:hAnsi="Calibri"/>
        </w:rPr>
        <w:t xml:space="preserve"> auditors report and associated material along with the reasons for recommendation/rejection certification of a </w:t>
      </w:r>
      <w:r w:rsidR="00C676B9" w:rsidRPr="00BC03AB">
        <w:rPr>
          <w:rFonts w:ascii="Calibri" w:hAnsi="Calibri"/>
        </w:rPr>
        <w:t>client</w:t>
      </w:r>
      <w:r w:rsidRPr="00BC03AB">
        <w:rPr>
          <w:rFonts w:ascii="Calibri" w:hAnsi="Calibri"/>
        </w:rPr>
        <w:t xml:space="preserve">, sign </w:t>
      </w:r>
      <w:r w:rsidR="009A233E" w:rsidRPr="00BC03AB">
        <w:rPr>
          <w:rFonts w:ascii="Calibri" w:hAnsi="Calibri"/>
        </w:rPr>
        <w:t xml:space="preserve">(eCMS) </w:t>
      </w:r>
      <w:r w:rsidRPr="00BC03AB">
        <w:rPr>
          <w:rFonts w:ascii="Calibri" w:hAnsi="Calibri"/>
        </w:rPr>
        <w:t xml:space="preserve"> for agreement of approval or rejection to the </w:t>
      </w:r>
      <w:r w:rsidR="00DB06E9" w:rsidRPr="00BC03AB">
        <w:rPr>
          <w:rFonts w:ascii="Calibri" w:hAnsi="Calibri"/>
        </w:rPr>
        <w:t>certification committee f</w:t>
      </w:r>
      <w:r w:rsidRPr="00BC03AB">
        <w:rPr>
          <w:rFonts w:ascii="Calibri" w:hAnsi="Calibri"/>
        </w:rPr>
        <w:t>or them to endorse.</w:t>
      </w:r>
      <w:r w:rsidR="000548E3" w:rsidRPr="00BC03AB">
        <w:rPr>
          <w:rFonts w:ascii="Calibri" w:hAnsi="Calibri"/>
        </w:rPr>
        <w:t xml:space="preserve"> </w:t>
      </w:r>
      <w:r w:rsidR="004615CE">
        <w:rPr>
          <w:rFonts w:ascii="Calibri" w:hAnsi="Calibri"/>
        </w:rPr>
        <w:t>A</w:t>
      </w:r>
      <w:r w:rsidR="000548E3" w:rsidRPr="00BC03AB">
        <w:rPr>
          <w:rFonts w:ascii="Calibri" w:hAnsi="Calibri"/>
        </w:rPr>
        <w:t xml:space="preserve"> Peer Review may be required if the scheme manager does not have the scope approval for the certification.</w:t>
      </w:r>
    </w:p>
    <w:p w:rsidR="000548E3" w:rsidRPr="00BC03AB" w:rsidRDefault="000548E3">
      <w:pPr>
        <w:tabs>
          <w:tab w:val="clear" w:pos="993"/>
          <w:tab w:val="clear" w:pos="1418"/>
        </w:tabs>
        <w:spacing w:line="240" w:lineRule="atLeast"/>
        <w:ind w:left="709"/>
        <w:rPr>
          <w:rFonts w:ascii="Calibri" w:hAnsi="Calibri"/>
        </w:rPr>
      </w:pPr>
    </w:p>
    <w:p w:rsidR="00E856A5" w:rsidRPr="00BC03AB" w:rsidRDefault="00E856A5">
      <w:pPr>
        <w:numPr>
          <w:ilvl w:val="1"/>
          <w:numId w:val="5"/>
        </w:numPr>
        <w:tabs>
          <w:tab w:val="clear" w:pos="993"/>
          <w:tab w:val="clear" w:pos="1418"/>
        </w:tabs>
        <w:spacing w:line="240" w:lineRule="atLeast"/>
        <w:rPr>
          <w:rFonts w:ascii="Calibri" w:hAnsi="Calibri"/>
          <w:b/>
        </w:rPr>
      </w:pPr>
      <w:r w:rsidRPr="00BC03AB">
        <w:rPr>
          <w:rFonts w:ascii="Calibri" w:hAnsi="Calibri"/>
          <w:b/>
        </w:rPr>
        <w:t>Governing Board Review and Approval</w:t>
      </w:r>
    </w:p>
    <w:p w:rsidR="00E856A5" w:rsidRPr="00BC03AB" w:rsidRDefault="00E856A5">
      <w:pPr>
        <w:tabs>
          <w:tab w:val="clear" w:pos="993"/>
          <w:tab w:val="clear" w:pos="1418"/>
        </w:tabs>
        <w:spacing w:line="240" w:lineRule="atLeast"/>
        <w:rPr>
          <w:rFonts w:ascii="Calibri" w:hAnsi="Calibri"/>
          <w:b/>
        </w:rPr>
      </w:pPr>
    </w:p>
    <w:p w:rsidR="00E856A5" w:rsidRPr="00BC03AB" w:rsidRDefault="00E856A5">
      <w:pPr>
        <w:pStyle w:val="BodyTextIndent2"/>
        <w:rPr>
          <w:rFonts w:ascii="Calibri" w:hAnsi="Calibri"/>
        </w:rPr>
      </w:pPr>
      <w:r w:rsidRPr="00BC03AB">
        <w:rPr>
          <w:rFonts w:ascii="Calibri" w:hAnsi="Calibri"/>
        </w:rPr>
        <w:t xml:space="preserve">The </w:t>
      </w:r>
      <w:proofErr w:type="spellStart"/>
      <w:r w:rsidRPr="00BC03AB">
        <w:rPr>
          <w:rFonts w:ascii="Calibri" w:hAnsi="Calibri"/>
        </w:rPr>
        <w:t>Governinng</w:t>
      </w:r>
      <w:proofErr w:type="spellEnd"/>
      <w:r w:rsidRPr="00BC03AB">
        <w:rPr>
          <w:rFonts w:ascii="Calibri" w:hAnsi="Calibri"/>
        </w:rPr>
        <w:t xml:space="preserve"> Board has authorized the </w:t>
      </w:r>
      <w:r w:rsidR="002378AE">
        <w:rPr>
          <w:rFonts w:ascii="Calibri" w:hAnsi="Calibri"/>
        </w:rPr>
        <w:t>SN REGISTRARS</w:t>
      </w:r>
      <w:r w:rsidR="00AB557E" w:rsidRPr="00BC03AB">
        <w:rPr>
          <w:rFonts w:ascii="Calibri" w:hAnsi="Calibri"/>
        </w:rPr>
        <w:t xml:space="preserve"> Scheme manager</w:t>
      </w:r>
      <w:r w:rsidR="000548E3" w:rsidRPr="00BC03AB">
        <w:rPr>
          <w:rFonts w:ascii="Calibri" w:hAnsi="Calibri"/>
        </w:rPr>
        <w:t xml:space="preserve"> </w:t>
      </w:r>
      <w:r w:rsidRPr="00BC03AB">
        <w:rPr>
          <w:rFonts w:ascii="Calibri" w:hAnsi="Calibri"/>
        </w:rPr>
        <w:t>as the approv</w:t>
      </w:r>
      <w:r w:rsidR="00CF4823" w:rsidRPr="00BC03AB">
        <w:rPr>
          <w:rFonts w:ascii="Calibri" w:hAnsi="Calibri"/>
        </w:rPr>
        <w:t>er</w:t>
      </w:r>
      <w:r w:rsidRPr="00BC03AB">
        <w:rPr>
          <w:rFonts w:ascii="Calibri" w:hAnsi="Calibri"/>
        </w:rPr>
        <w:t xml:space="preserve">  for certifications conducted by overseas Agents</w:t>
      </w:r>
      <w:r w:rsidR="00CF4823" w:rsidRPr="00BC03AB">
        <w:rPr>
          <w:rFonts w:ascii="Calibri" w:hAnsi="Calibri"/>
        </w:rPr>
        <w:t xml:space="preserve"> wher</w:t>
      </w:r>
      <w:r w:rsidR="000E2153">
        <w:rPr>
          <w:rFonts w:ascii="Calibri" w:hAnsi="Calibri"/>
        </w:rPr>
        <w:t>e</w:t>
      </w:r>
      <w:r w:rsidR="00CF4823" w:rsidRPr="00BC03AB">
        <w:rPr>
          <w:rFonts w:ascii="Calibri" w:hAnsi="Calibri"/>
        </w:rPr>
        <w:t xml:space="preserve"> he is scope approved, peer approval may be needed for other scopes</w:t>
      </w:r>
      <w:r w:rsidRPr="00BC03AB">
        <w:rPr>
          <w:rFonts w:ascii="Calibri" w:hAnsi="Calibri"/>
        </w:rPr>
        <w:t>.</w:t>
      </w:r>
    </w:p>
    <w:p w:rsidR="00E856A5" w:rsidRPr="00BC03AB" w:rsidRDefault="00E856A5">
      <w:pPr>
        <w:tabs>
          <w:tab w:val="clear" w:pos="993"/>
          <w:tab w:val="clear" w:pos="1418"/>
          <w:tab w:val="clear" w:pos="1843"/>
          <w:tab w:val="clear" w:pos="2268"/>
        </w:tabs>
        <w:spacing w:line="240" w:lineRule="atLeast"/>
        <w:ind w:left="705"/>
        <w:rPr>
          <w:rFonts w:ascii="Calibri" w:hAnsi="Calibri"/>
          <w:bCs/>
        </w:rPr>
      </w:pPr>
    </w:p>
    <w:p w:rsidR="00E856A5" w:rsidRPr="00BC03AB" w:rsidRDefault="00E856A5">
      <w:pPr>
        <w:tabs>
          <w:tab w:val="clear" w:pos="993"/>
          <w:tab w:val="clear" w:pos="1418"/>
          <w:tab w:val="clear" w:pos="1843"/>
          <w:tab w:val="clear" w:pos="2268"/>
          <w:tab w:val="left" w:pos="810"/>
        </w:tabs>
        <w:spacing w:line="240" w:lineRule="atLeast"/>
        <w:ind w:left="705"/>
        <w:rPr>
          <w:rFonts w:ascii="Calibri" w:hAnsi="Calibri"/>
          <w:bCs/>
        </w:rPr>
      </w:pPr>
      <w:r w:rsidRPr="00BC03AB">
        <w:rPr>
          <w:rFonts w:ascii="Calibri" w:hAnsi="Calibri"/>
          <w:bCs/>
        </w:rPr>
        <w:t xml:space="preserve">For </w:t>
      </w:r>
      <w:r w:rsidRPr="00BC03AB">
        <w:rPr>
          <w:rFonts w:ascii="Calibri" w:hAnsi="Calibri"/>
        </w:rPr>
        <w:t>certification conducted by</w:t>
      </w:r>
      <w:r w:rsidRPr="00BC03AB">
        <w:rPr>
          <w:rFonts w:ascii="Calibri" w:hAnsi="Calibri"/>
          <w:bCs/>
        </w:rPr>
        <w:t xml:space="preserve"> overseas agents (see Proc 26) the </w:t>
      </w:r>
      <w:r w:rsidR="002378AE">
        <w:rPr>
          <w:rFonts w:ascii="Calibri" w:hAnsi="Calibri"/>
          <w:bCs/>
        </w:rPr>
        <w:t>SN REGISTRARS</w:t>
      </w:r>
      <w:r w:rsidR="00AB557E" w:rsidRPr="00BC03AB">
        <w:rPr>
          <w:rFonts w:ascii="Calibri" w:hAnsi="Calibri"/>
          <w:bCs/>
        </w:rPr>
        <w:t xml:space="preserve"> Scheme manager</w:t>
      </w:r>
      <w:r w:rsidR="000548E3" w:rsidRPr="00BC03AB">
        <w:rPr>
          <w:rFonts w:ascii="Calibri" w:hAnsi="Calibri"/>
          <w:bCs/>
        </w:rPr>
        <w:t xml:space="preserve"> </w:t>
      </w:r>
      <w:r w:rsidRPr="00BC03AB">
        <w:rPr>
          <w:rFonts w:ascii="Calibri" w:hAnsi="Calibri"/>
          <w:bCs/>
        </w:rPr>
        <w:t xml:space="preserve">of </w:t>
      </w:r>
      <w:r w:rsidR="00C72516" w:rsidRPr="00BC03AB">
        <w:rPr>
          <w:rFonts w:ascii="Calibri" w:hAnsi="Calibri"/>
          <w:bCs/>
        </w:rPr>
        <w:t>SN Registrars</w:t>
      </w:r>
      <w:r w:rsidR="002378AE">
        <w:rPr>
          <w:rFonts w:ascii="Calibri" w:hAnsi="Calibri"/>
          <w:bCs/>
        </w:rPr>
        <w:t xml:space="preserve"> </w:t>
      </w:r>
      <w:r w:rsidRPr="00BC03AB">
        <w:rPr>
          <w:rFonts w:ascii="Calibri" w:hAnsi="Calibri"/>
          <w:bCs/>
        </w:rPr>
        <w:t xml:space="preserve">shall  peer review, approve and issue </w:t>
      </w:r>
      <w:r w:rsidRPr="00BC03AB">
        <w:rPr>
          <w:rFonts w:ascii="Calibri" w:hAnsi="Calibri"/>
        </w:rPr>
        <w:t xml:space="preserve"> certificates subject to the results of the Peer Review.</w:t>
      </w:r>
    </w:p>
    <w:p w:rsidR="00E856A5" w:rsidRPr="00BC03AB" w:rsidRDefault="00E856A5">
      <w:pPr>
        <w:pStyle w:val="OmniPage1543"/>
        <w:tabs>
          <w:tab w:val="clear" w:pos="50"/>
          <w:tab w:val="clear" w:pos="100"/>
          <w:tab w:val="clear" w:pos="916"/>
          <w:tab w:val="clear" w:pos="6928"/>
        </w:tabs>
        <w:ind w:left="50" w:right="-871" w:firstLine="659"/>
        <w:rPr>
          <w:rFonts w:ascii="Calibri" w:hAnsi="Calibri"/>
          <w:lang w:val="en-GB"/>
        </w:rPr>
      </w:pPr>
    </w:p>
    <w:p w:rsidR="00E856A5" w:rsidRPr="00BC03AB" w:rsidRDefault="00E856A5">
      <w:pPr>
        <w:pStyle w:val="OmniPage1543"/>
        <w:tabs>
          <w:tab w:val="clear" w:pos="50"/>
          <w:tab w:val="clear" w:pos="100"/>
          <w:tab w:val="clear" w:pos="916"/>
          <w:tab w:val="clear" w:pos="6928"/>
        </w:tabs>
        <w:ind w:left="50" w:right="-871" w:hanging="50"/>
        <w:rPr>
          <w:rFonts w:ascii="Calibri" w:hAnsi="Calibri"/>
          <w:b/>
          <w:sz w:val="24"/>
        </w:rPr>
      </w:pPr>
      <w:r w:rsidRPr="00BC03AB">
        <w:rPr>
          <w:rFonts w:ascii="Calibri" w:hAnsi="Calibri"/>
          <w:b/>
          <w:sz w:val="24"/>
        </w:rPr>
        <w:t>5.3.1</w:t>
      </w:r>
      <w:r w:rsidRPr="00BC03AB">
        <w:rPr>
          <w:rFonts w:ascii="Calibri" w:hAnsi="Calibri"/>
          <w:b/>
          <w:sz w:val="24"/>
        </w:rPr>
        <w:tab/>
        <w:t>Decision Taking in Relation to the Certification Function</w:t>
      </w:r>
    </w:p>
    <w:p w:rsidR="00E856A5" w:rsidRPr="00BC03AB" w:rsidRDefault="00E856A5">
      <w:pPr>
        <w:tabs>
          <w:tab w:val="clear" w:pos="993"/>
          <w:tab w:val="clear" w:pos="1418"/>
        </w:tabs>
        <w:spacing w:line="240" w:lineRule="atLeast"/>
        <w:ind w:left="709" w:hanging="50"/>
        <w:rPr>
          <w:rFonts w:ascii="Calibri" w:hAnsi="Calibri"/>
        </w:rPr>
      </w:pPr>
      <w:r w:rsidRPr="00BC03AB">
        <w:rPr>
          <w:rFonts w:ascii="Calibri" w:hAnsi="Calibri"/>
        </w:rPr>
        <w:tab/>
      </w:r>
    </w:p>
    <w:p w:rsidR="00E856A5" w:rsidRPr="00BC03AB" w:rsidRDefault="002378AE">
      <w:pPr>
        <w:tabs>
          <w:tab w:val="clear" w:pos="993"/>
          <w:tab w:val="clear" w:pos="1418"/>
        </w:tabs>
        <w:spacing w:line="240" w:lineRule="atLeast"/>
        <w:ind w:left="709" w:hanging="50"/>
        <w:rPr>
          <w:rFonts w:ascii="Calibri" w:hAnsi="Calibri"/>
        </w:rPr>
      </w:pPr>
      <w:r>
        <w:rPr>
          <w:rFonts w:ascii="Calibri" w:hAnsi="Calibri"/>
        </w:rPr>
        <w:t xml:space="preserve">The </w:t>
      </w:r>
      <w:r w:rsidR="00E856A5" w:rsidRPr="00BC03AB">
        <w:rPr>
          <w:rFonts w:ascii="Calibri" w:hAnsi="Calibri"/>
        </w:rPr>
        <w:t>certification approv</w:t>
      </w:r>
      <w:r w:rsidR="00CF4823" w:rsidRPr="00BC03AB">
        <w:rPr>
          <w:rFonts w:ascii="Calibri" w:hAnsi="Calibri"/>
        </w:rPr>
        <w:t>er</w:t>
      </w:r>
      <w:r w:rsidR="00540259" w:rsidRPr="00BC03AB">
        <w:rPr>
          <w:rFonts w:ascii="Calibri" w:hAnsi="Calibri"/>
        </w:rPr>
        <w:t>/</w:t>
      </w:r>
      <w:r w:rsidR="00E856A5" w:rsidRPr="00BC03AB">
        <w:rPr>
          <w:rFonts w:ascii="Calibri" w:hAnsi="Calibri"/>
        </w:rPr>
        <w:t>committee, which takes the decision on granting/withdrawing a certificate within the certification body, should incorporate a level of knowledge and experience in all areas, other than audit experience, which is equivalent to that of the lead auditor</w:t>
      </w:r>
      <w:r w:rsidR="006D66C9" w:rsidRPr="00BC03AB">
        <w:rPr>
          <w:rFonts w:ascii="Calibri" w:hAnsi="Calibri"/>
        </w:rPr>
        <w:t xml:space="preserve"> enabling a decision to be made based on the review of objective evidence in the audit file. </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rsidP="00540259">
      <w:pPr>
        <w:tabs>
          <w:tab w:val="clear" w:pos="993"/>
          <w:tab w:val="clear" w:pos="1418"/>
          <w:tab w:val="clear" w:pos="2268"/>
          <w:tab w:val="left" w:pos="1560"/>
        </w:tabs>
        <w:spacing w:line="240" w:lineRule="atLeast"/>
        <w:ind w:left="709" w:hanging="709"/>
        <w:rPr>
          <w:rFonts w:ascii="Calibri" w:hAnsi="Calibri"/>
        </w:rPr>
      </w:pPr>
      <w:r w:rsidRPr="00BC03AB">
        <w:rPr>
          <w:rFonts w:ascii="Calibri" w:hAnsi="Calibri"/>
        </w:rPr>
        <w:tab/>
        <w:t>The certification approv</w:t>
      </w:r>
      <w:r w:rsidR="00CF4823" w:rsidRPr="00BC03AB">
        <w:rPr>
          <w:rFonts w:ascii="Calibri" w:hAnsi="Calibri"/>
        </w:rPr>
        <w:t xml:space="preserve">er </w:t>
      </w:r>
      <w:r w:rsidR="00540259" w:rsidRPr="00BC03AB">
        <w:rPr>
          <w:rFonts w:ascii="Calibri" w:hAnsi="Calibri"/>
        </w:rPr>
        <w:t>/</w:t>
      </w:r>
      <w:r w:rsidRPr="00BC03AB">
        <w:rPr>
          <w:rFonts w:ascii="Calibri" w:hAnsi="Calibri"/>
        </w:rPr>
        <w:t>committee shall review each certification audits or re-audit process, the reports, any relevant material and endorse the recommendation for approval or rejection. The approv</w:t>
      </w:r>
      <w:r w:rsidR="00CF4823" w:rsidRPr="00BC03AB">
        <w:rPr>
          <w:rFonts w:ascii="Calibri" w:hAnsi="Calibri"/>
        </w:rPr>
        <w:t>er</w:t>
      </w:r>
      <w:r w:rsidRPr="00BC03AB">
        <w:rPr>
          <w:rFonts w:ascii="Calibri" w:hAnsi="Calibri"/>
        </w:rPr>
        <w:t xml:space="preserve"> </w:t>
      </w:r>
      <w:r w:rsidR="00CF4823" w:rsidRPr="00BC03AB">
        <w:rPr>
          <w:rFonts w:ascii="Calibri" w:hAnsi="Calibri"/>
        </w:rPr>
        <w:t>(</w:t>
      </w:r>
      <w:r w:rsidRPr="00BC03AB">
        <w:rPr>
          <w:rFonts w:ascii="Calibri" w:hAnsi="Calibri"/>
        </w:rPr>
        <w:t>committee</w:t>
      </w:r>
      <w:r w:rsidR="00CF4823" w:rsidRPr="00BC03AB">
        <w:rPr>
          <w:rFonts w:ascii="Calibri" w:hAnsi="Calibri"/>
        </w:rPr>
        <w:t>)</w:t>
      </w:r>
      <w:r w:rsidRPr="00BC03AB">
        <w:rPr>
          <w:rFonts w:ascii="Calibri" w:hAnsi="Calibri"/>
        </w:rPr>
        <w:t xml:space="preserve"> shall grant approval for a certificate of Approval providing that:</w:t>
      </w:r>
    </w:p>
    <w:p w:rsidR="00E856A5" w:rsidRPr="00BC03AB" w:rsidRDefault="00E856A5">
      <w:pPr>
        <w:tabs>
          <w:tab w:val="clear" w:pos="993"/>
          <w:tab w:val="clear" w:pos="1418"/>
          <w:tab w:val="clear" w:pos="1843"/>
          <w:tab w:val="clear" w:pos="2268"/>
        </w:tabs>
        <w:spacing w:line="240" w:lineRule="atLeast"/>
        <w:ind w:left="709" w:hanging="709"/>
        <w:rPr>
          <w:rFonts w:ascii="Calibri" w:hAnsi="Calibri"/>
        </w:rPr>
      </w:pPr>
    </w:p>
    <w:p w:rsidR="00E856A5" w:rsidRPr="00BC03AB" w:rsidRDefault="00E856A5">
      <w:pPr>
        <w:tabs>
          <w:tab w:val="clear" w:pos="993"/>
          <w:tab w:val="clear" w:pos="1418"/>
          <w:tab w:val="clear" w:pos="1843"/>
          <w:tab w:val="clear" w:pos="2268"/>
        </w:tabs>
        <w:spacing w:line="240" w:lineRule="atLeast"/>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00E83A19">
        <w:rPr>
          <w:rFonts w:ascii="Calibri" w:hAnsi="Calibri"/>
        </w:rPr>
        <w:tab/>
      </w:r>
      <w:r w:rsidR="00E83A19" w:rsidRPr="00E83A19">
        <w:rPr>
          <w:rFonts w:ascii="Calibri" w:hAnsi="Calibri"/>
        </w:rPr>
        <w:t>the information provided by the audit team is sufficient with respect to the certification requirements and the scope for certification;</w:t>
      </w:r>
    </w:p>
    <w:p w:rsidR="00E856A5" w:rsidRPr="00BC03AB" w:rsidRDefault="00E856A5">
      <w:pPr>
        <w:tabs>
          <w:tab w:val="clear" w:pos="993"/>
          <w:tab w:val="clear" w:pos="1418"/>
          <w:tab w:val="clear" w:pos="1843"/>
          <w:tab w:val="clear" w:pos="2268"/>
        </w:tabs>
        <w:spacing w:line="240" w:lineRule="atLeast"/>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r>
      <w:r w:rsidR="00E83A19" w:rsidRPr="00E83A19">
        <w:rPr>
          <w:rFonts w:ascii="Calibri" w:hAnsi="Calibri"/>
        </w:rPr>
        <w:t>for any major nonconformities, it has reviewed, accepted and verified the correction and corrective actions;</w:t>
      </w:r>
    </w:p>
    <w:p w:rsidR="00E856A5" w:rsidRPr="00BC03AB" w:rsidRDefault="00E856A5">
      <w:pPr>
        <w:tabs>
          <w:tab w:val="clear" w:pos="993"/>
          <w:tab w:val="clear" w:pos="1418"/>
        </w:tabs>
        <w:spacing w:line="240" w:lineRule="atLeast"/>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r>
      <w:r w:rsidR="00E83A19" w:rsidRPr="00E83A19">
        <w:rPr>
          <w:rFonts w:ascii="Calibri" w:hAnsi="Calibri"/>
        </w:rPr>
        <w:t>for any minor nonconformities it has reviewed and accepted the client’s plan for correction and corrective action.</w:t>
      </w:r>
    </w:p>
    <w:p w:rsidR="00E856A5" w:rsidRPr="00BC03AB" w:rsidRDefault="00E856A5">
      <w:pPr>
        <w:tabs>
          <w:tab w:val="clear" w:pos="993"/>
          <w:tab w:val="clear" w:pos="1418"/>
          <w:tab w:val="clear" w:pos="1843"/>
          <w:tab w:val="clear" w:pos="2268"/>
        </w:tabs>
        <w:spacing w:line="240" w:lineRule="atLeast"/>
        <w:ind w:left="1418" w:hanging="709"/>
        <w:rPr>
          <w:rFonts w:ascii="Calibri" w:hAnsi="Calibri"/>
        </w:rPr>
      </w:pPr>
    </w:p>
    <w:p w:rsidR="00E856A5" w:rsidRPr="00BC03AB" w:rsidRDefault="00E856A5">
      <w:pPr>
        <w:tabs>
          <w:tab w:val="clear" w:pos="993"/>
          <w:tab w:val="clear" w:pos="1418"/>
          <w:tab w:val="clear" w:pos="1843"/>
          <w:tab w:val="clear" w:pos="2268"/>
        </w:tabs>
        <w:spacing w:line="240" w:lineRule="atLeast"/>
        <w:ind w:left="1418" w:hanging="709"/>
        <w:rPr>
          <w:rFonts w:ascii="Calibri" w:hAnsi="Calibri"/>
        </w:rPr>
      </w:pPr>
      <w:r w:rsidRPr="00BC03AB">
        <w:rPr>
          <w:rFonts w:ascii="Calibri" w:hAnsi="Calibri"/>
        </w:rPr>
        <w:t>The approv</w:t>
      </w:r>
      <w:r w:rsidR="00A35438">
        <w:rPr>
          <w:rFonts w:ascii="Calibri" w:hAnsi="Calibri"/>
        </w:rPr>
        <w:t xml:space="preserve">als pack will contain copies of </w:t>
      </w:r>
      <w:r w:rsidR="009A233E" w:rsidRPr="00BC03AB">
        <w:rPr>
          <w:rFonts w:ascii="Calibri" w:hAnsi="Calibri"/>
        </w:rPr>
        <w:t>(eCMS)</w:t>
      </w:r>
    </w:p>
    <w:p w:rsidR="00540259" w:rsidRPr="00BC03AB" w:rsidRDefault="00540259" w:rsidP="00540259">
      <w:pPr>
        <w:numPr>
          <w:ilvl w:val="0"/>
          <w:numId w:val="11"/>
        </w:numPr>
        <w:tabs>
          <w:tab w:val="clear" w:pos="993"/>
          <w:tab w:val="clear" w:pos="1418"/>
          <w:tab w:val="clear" w:pos="1843"/>
          <w:tab w:val="clear" w:pos="2268"/>
          <w:tab w:val="clear" w:pos="2316"/>
          <w:tab w:val="num" w:pos="1560"/>
        </w:tabs>
        <w:spacing w:line="240" w:lineRule="atLeast"/>
        <w:ind w:hanging="1607"/>
        <w:rPr>
          <w:rFonts w:ascii="Calibri" w:hAnsi="Calibri"/>
        </w:rPr>
      </w:pPr>
      <w:r w:rsidRPr="00BC03AB">
        <w:rPr>
          <w:rFonts w:ascii="Calibri" w:hAnsi="Calibri"/>
        </w:rPr>
        <w:t xml:space="preserve">Application </w:t>
      </w:r>
    </w:p>
    <w:p w:rsidR="00540259" w:rsidRPr="00BC03AB" w:rsidRDefault="00540259" w:rsidP="00540259">
      <w:pPr>
        <w:numPr>
          <w:ilvl w:val="0"/>
          <w:numId w:val="11"/>
        </w:numPr>
        <w:tabs>
          <w:tab w:val="clear" w:pos="993"/>
          <w:tab w:val="clear" w:pos="1843"/>
          <w:tab w:val="clear" w:pos="2268"/>
          <w:tab w:val="clear" w:pos="2316"/>
          <w:tab w:val="num" w:pos="1701"/>
        </w:tabs>
        <w:spacing w:line="240" w:lineRule="atLeast"/>
        <w:ind w:hanging="1607"/>
        <w:rPr>
          <w:rFonts w:ascii="Calibri" w:hAnsi="Calibri"/>
        </w:rPr>
      </w:pPr>
      <w:r w:rsidRPr="00BC03AB">
        <w:rPr>
          <w:rFonts w:ascii="Calibri" w:hAnsi="Calibri"/>
        </w:rPr>
        <w:t xml:space="preserve">   Contract review </w:t>
      </w:r>
    </w:p>
    <w:p w:rsidR="00540259" w:rsidRPr="00BC03AB" w:rsidRDefault="00540259" w:rsidP="00540259">
      <w:pPr>
        <w:numPr>
          <w:ilvl w:val="0"/>
          <w:numId w:val="11"/>
        </w:numPr>
        <w:tabs>
          <w:tab w:val="clear" w:pos="993"/>
          <w:tab w:val="clear" w:pos="1418"/>
          <w:tab w:val="clear" w:pos="1843"/>
          <w:tab w:val="clear" w:pos="2268"/>
          <w:tab w:val="clear" w:pos="2316"/>
          <w:tab w:val="left" w:pos="709"/>
          <w:tab w:val="num" w:pos="1560"/>
        </w:tabs>
        <w:spacing w:line="240" w:lineRule="atLeast"/>
        <w:ind w:hanging="1607"/>
        <w:rPr>
          <w:rFonts w:ascii="Calibri" w:hAnsi="Calibri"/>
        </w:rPr>
      </w:pPr>
      <w:r w:rsidRPr="00BC03AB">
        <w:rPr>
          <w:rFonts w:ascii="Calibri" w:hAnsi="Calibri"/>
        </w:rPr>
        <w:t xml:space="preserve">Document review </w:t>
      </w:r>
    </w:p>
    <w:p w:rsidR="00540259" w:rsidRPr="00BC03AB" w:rsidRDefault="00E856A5">
      <w:pPr>
        <w:tabs>
          <w:tab w:val="clear" w:pos="993"/>
          <w:tab w:val="clear" w:pos="1418"/>
          <w:tab w:val="clear" w:pos="1843"/>
          <w:tab w:val="clear" w:pos="2268"/>
        </w:tabs>
        <w:spacing w:line="240" w:lineRule="atLeast"/>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00540259" w:rsidRPr="00BC03AB">
        <w:rPr>
          <w:rFonts w:ascii="Calibri" w:hAnsi="Calibri"/>
        </w:rPr>
        <w:t xml:space="preserve">            </w:t>
      </w:r>
      <w:r w:rsidR="005F7814" w:rsidRPr="00BC03AB">
        <w:rPr>
          <w:rFonts w:ascii="Calibri" w:hAnsi="Calibri"/>
        </w:rPr>
        <w:t xml:space="preserve">  </w:t>
      </w:r>
      <w:r w:rsidR="00540259" w:rsidRPr="00BC03AB">
        <w:rPr>
          <w:rFonts w:ascii="Calibri" w:hAnsi="Calibri"/>
        </w:rPr>
        <w:t xml:space="preserve">Auditor appointment </w:t>
      </w:r>
    </w:p>
    <w:p w:rsidR="00E856A5" w:rsidRPr="00BC03AB" w:rsidRDefault="00540259">
      <w:pPr>
        <w:numPr>
          <w:ilvl w:val="0"/>
          <w:numId w:val="4"/>
        </w:numPr>
        <w:tabs>
          <w:tab w:val="clear" w:pos="993"/>
          <w:tab w:val="clear" w:pos="1843"/>
          <w:tab w:val="clear" w:pos="2268"/>
          <w:tab w:val="num" w:pos="1418"/>
        </w:tabs>
        <w:spacing w:line="240" w:lineRule="atLeast"/>
        <w:ind w:left="1080"/>
        <w:rPr>
          <w:rFonts w:ascii="Calibri" w:hAnsi="Calibri"/>
        </w:rPr>
      </w:pPr>
      <w:r w:rsidRPr="00BC03AB">
        <w:rPr>
          <w:rFonts w:ascii="Calibri" w:hAnsi="Calibri"/>
        </w:rPr>
        <w:t xml:space="preserve">   Audit </w:t>
      </w:r>
      <w:r w:rsidR="00A35438">
        <w:rPr>
          <w:rFonts w:ascii="Calibri" w:hAnsi="Calibri"/>
        </w:rPr>
        <w:t>report</w:t>
      </w:r>
    </w:p>
    <w:p w:rsidR="00E856A5" w:rsidRPr="00BC03AB" w:rsidRDefault="00E856A5">
      <w:pPr>
        <w:tabs>
          <w:tab w:val="clear" w:pos="993"/>
          <w:tab w:val="clear" w:pos="1418"/>
          <w:tab w:val="clear" w:pos="1843"/>
          <w:tab w:val="clear" w:pos="2268"/>
        </w:tabs>
        <w:spacing w:line="240" w:lineRule="atLeast"/>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r>
      <w:r w:rsidR="00540259" w:rsidRPr="00BC03AB">
        <w:rPr>
          <w:rFonts w:ascii="Calibri" w:hAnsi="Calibri"/>
        </w:rPr>
        <w:t xml:space="preserve">   </w:t>
      </w:r>
      <w:r w:rsidRPr="00BC03AB">
        <w:rPr>
          <w:rFonts w:ascii="Calibri" w:hAnsi="Calibri"/>
        </w:rPr>
        <w:t>CARs (corrective action requests)</w:t>
      </w:r>
    </w:p>
    <w:p w:rsidR="00E856A5" w:rsidRPr="00BC03AB" w:rsidRDefault="00E856A5">
      <w:pPr>
        <w:tabs>
          <w:tab w:val="clear" w:pos="993"/>
          <w:tab w:val="clear" w:pos="1418"/>
          <w:tab w:val="clear" w:pos="1843"/>
          <w:tab w:val="clear" w:pos="2268"/>
        </w:tabs>
        <w:spacing w:line="240" w:lineRule="atLeast"/>
        <w:ind w:left="1418" w:hanging="709"/>
        <w:rPr>
          <w:rFonts w:ascii="Calibri" w:hAnsi="Calibri"/>
        </w:rPr>
      </w:pPr>
      <w:r w:rsidRPr="00BC03AB">
        <w:rPr>
          <w:rFonts w:ascii="Calibri" w:hAnsi="Calibri"/>
        </w:rPr>
        <w:fldChar w:fldCharType="begin"/>
      </w:r>
      <w:r w:rsidRPr="00BC03AB">
        <w:rPr>
          <w:rFonts w:ascii="Calibri" w:hAnsi="Calibri"/>
        </w:rPr>
        <w:instrText>SYMBOL 183 \f "Symbol" \s 10 \h</w:instrText>
      </w:r>
      <w:r w:rsidRPr="00BC03AB">
        <w:rPr>
          <w:rFonts w:ascii="Calibri" w:hAnsi="Calibri"/>
        </w:rPr>
        <w:fldChar w:fldCharType="end"/>
      </w:r>
      <w:r w:rsidRPr="00BC03AB">
        <w:rPr>
          <w:rFonts w:ascii="Calibri" w:hAnsi="Calibri"/>
        </w:rPr>
        <w:tab/>
      </w:r>
      <w:r w:rsidR="00540259" w:rsidRPr="00BC03AB">
        <w:rPr>
          <w:rFonts w:ascii="Calibri" w:hAnsi="Calibri"/>
        </w:rPr>
        <w:t xml:space="preserve">  </w:t>
      </w:r>
      <w:r w:rsidR="00A35438">
        <w:rPr>
          <w:rFonts w:ascii="Calibri" w:hAnsi="Calibri"/>
        </w:rPr>
        <w:t xml:space="preserve"> </w:t>
      </w:r>
      <w:r w:rsidRPr="00BC03AB">
        <w:rPr>
          <w:rFonts w:ascii="Calibri" w:hAnsi="Calibri"/>
        </w:rPr>
        <w:t>Certification recommendation.</w:t>
      </w:r>
    </w:p>
    <w:p w:rsidR="00523E0F" w:rsidRDefault="00523E0F" w:rsidP="00FC5DF1">
      <w:pPr>
        <w:tabs>
          <w:tab w:val="clear" w:pos="993"/>
          <w:tab w:val="clear" w:pos="1418"/>
        </w:tabs>
        <w:spacing w:line="240" w:lineRule="atLeast"/>
        <w:ind w:left="567" w:hanging="709"/>
        <w:rPr>
          <w:rFonts w:ascii="Calibri" w:hAnsi="Calibri"/>
          <w:szCs w:val="24"/>
        </w:rPr>
      </w:pPr>
    </w:p>
    <w:p w:rsidR="00FC5DF1" w:rsidRPr="00523E0F" w:rsidRDefault="00523E0F" w:rsidP="00523E0F">
      <w:pPr>
        <w:tabs>
          <w:tab w:val="clear" w:pos="993"/>
          <w:tab w:val="clear" w:pos="1418"/>
        </w:tabs>
        <w:spacing w:line="240" w:lineRule="atLeast"/>
        <w:rPr>
          <w:rFonts w:ascii="Calibri" w:hAnsi="Calibri"/>
          <w:i/>
          <w:szCs w:val="24"/>
        </w:rPr>
      </w:pPr>
      <w:r w:rsidRPr="00523E0F">
        <w:rPr>
          <w:rFonts w:ascii="Calibri" w:hAnsi="Calibri"/>
          <w:i/>
          <w:szCs w:val="24"/>
        </w:rPr>
        <w:lastRenderedPageBreak/>
        <w:t>If the certification body is not able to verify the implementation of corrections and corrective actions of any major nonconformity within 6 months after the last day of stage 2, the certification body shall conduct another stage 2 prior to recommending certification.</w:t>
      </w:r>
    </w:p>
    <w:p w:rsidR="00523E0F" w:rsidRDefault="00523E0F" w:rsidP="00FC5DF1">
      <w:pPr>
        <w:tabs>
          <w:tab w:val="clear" w:pos="993"/>
          <w:tab w:val="clear" w:pos="1418"/>
        </w:tabs>
        <w:spacing w:line="240" w:lineRule="atLeast"/>
        <w:ind w:left="567" w:hanging="709"/>
        <w:rPr>
          <w:rFonts w:ascii="Calibri" w:hAnsi="Calibri"/>
          <w:szCs w:val="24"/>
        </w:rPr>
      </w:pPr>
    </w:p>
    <w:p w:rsidR="00262653" w:rsidRDefault="00FC5DF1" w:rsidP="00FC5DF1">
      <w:pPr>
        <w:tabs>
          <w:tab w:val="clear" w:pos="993"/>
          <w:tab w:val="clear" w:pos="1418"/>
        </w:tabs>
        <w:spacing w:line="240" w:lineRule="atLeast"/>
        <w:rPr>
          <w:rFonts w:ascii="Calibri" w:hAnsi="Calibri"/>
          <w:szCs w:val="24"/>
        </w:rPr>
      </w:pPr>
      <w:r w:rsidRPr="00FC5DF1">
        <w:rPr>
          <w:rFonts w:ascii="Calibri" w:hAnsi="Calibri"/>
          <w:szCs w:val="24"/>
        </w:rPr>
        <w:t>The first three-year certification cycle begins</w:t>
      </w:r>
      <w:r>
        <w:rPr>
          <w:rFonts w:ascii="Calibri" w:hAnsi="Calibri"/>
          <w:szCs w:val="24"/>
        </w:rPr>
        <w:t xml:space="preserve"> </w:t>
      </w:r>
      <w:r w:rsidRPr="00FC5DF1">
        <w:rPr>
          <w:rFonts w:ascii="Calibri" w:hAnsi="Calibri"/>
          <w:szCs w:val="24"/>
        </w:rPr>
        <w:t>with the certific</w:t>
      </w:r>
      <w:r>
        <w:rPr>
          <w:rFonts w:ascii="Calibri" w:hAnsi="Calibri"/>
          <w:szCs w:val="24"/>
        </w:rPr>
        <w:t xml:space="preserve">ation decision. Subsequent </w:t>
      </w:r>
      <w:r w:rsidRPr="00FC5DF1">
        <w:rPr>
          <w:rFonts w:ascii="Calibri" w:hAnsi="Calibri"/>
          <w:szCs w:val="24"/>
        </w:rPr>
        <w:t>cycles begin with the recertification decision</w:t>
      </w:r>
      <w:r>
        <w:rPr>
          <w:rFonts w:ascii="Calibri" w:hAnsi="Calibri"/>
          <w:szCs w:val="24"/>
        </w:rPr>
        <w:t>.</w:t>
      </w:r>
    </w:p>
    <w:p w:rsidR="00523E0F" w:rsidRDefault="00523E0F" w:rsidP="00FC5DF1">
      <w:pPr>
        <w:tabs>
          <w:tab w:val="clear" w:pos="993"/>
          <w:tab w:val="clear" w:pos="1418"/>
        </w:tabs>
        <w:spacing w:line="240" w:lineRule="atLeast"/>
        <w:rPr>
          <w:rFonts w:ascii="Calibri" w:hAnsi="Calibri"/>
          <w:szCs w:val="24"/>
        </w:rPr>
      </w:pPr>
    </w:p>
    <w:p w:rsidR="00523E0F" w:rsidRDefault="00523E0F" w:rsidP="00FC5DF1">
      <w:pPr>
        <w:tabs>
          <w:tab w:val="clear" w:pos="993"/>
          <w:tab w:val="clear" w:pos="1418"/>
        </w:tabs>
        <w:spacing w:line="240" w:lineRule="atLeast"/>
        <w:rPr>
          <w:rFonts w:ascii="Calibri" w:hAnsi="Calibri"/>
          <w:i/>
          <w:szCs w:val="24"/>
        </w:rPr>
      </w:pPr>
      <w:r w:rsidRPr="00523E0F">
        <w:rPr>
          <w:rFonts w:ascii="Calibri" w:hAnsi="Calibri"/>
          <w:i/>
          <w:szCs w:val="24"/>
        </w:rPr>
        <w:t>When recertification activities are successfully completed prior to the expiry date of the existing certification, the expiry date of the new certification can be based on the expiry date of the existing certification. The issue date on a new certificate shall be on or after the recertification decision.</w:t>
      </w:r>
    </w:p>
    <w:p w:rsidR="00523E0F" w:rsidRDefault="00523E0F" w:rsidP="00FC5DF1">
      <w:pPr>
        <w:tabs>
          <w:tab w:val="clear" w:pos="993"/>
          <w:tab w:val="clear" w:pos="1418"/>
        </w:tabs>
        <w:spacing w:line="240" w:lineRule="atLeast"/>
        <w:rPr>
          <w:rFonts w:ascii="Calibri" w:hAnsi="Calibri"/>
          <w:i/>
          <w:szCs w:val="24"/>
        </w:rPr>
      </w:pPr>
    </w:p>
    <w:p w:rsidR="00523E0F" w:rsidRPr="00523E0F" w:rsidRDefault="00523E0F" w:rsidP="00FC5DF1">
      <w:pPr>
        <w:tabs>
          <w:tab w:val="clear" w:pos="993"/>
          <w:tab w:val="clear" w:pos="1418"/>
        </w:tabs>
        <w:spacing w:line="240" w:lineRule="atLeast"/>
        <w:rPr>
          <w:rFonts w:ascii="Calibri" w:hAnsi="Calibri"/>
          <w:i/>
          <w:szCs w:val="24"/>
        </w:rPr>
      </w:pPr>
      <w:r w:rsidRPr="00523E0F">
        <w:rPr>
          <w:rFonts w:ascii="Calibri" w:hAnsi="Calibri"/>
          <w:i/>
          <w:szCs w:val="24"/>
        </w:rPr>
        <w:t>Following expiration of certification, the certification body can restore certification within 6 months provided that the outstanding recertification activities are completed, otherwise at least a stage 2 shall be conducted. The effective date on the certificate shall be on or after the recertification decision and the expiry date shall be based on prior certification cycle.</w:t>
      </w:r>
    </w:p>
    <w:p w:rsidR="00FC5DF1" w:rsidRPr="00FC5DF1" w:rsidRDefault="00FC5DF1" w:rsidP="00FC5DF1">
      <w:pPr>
        <w:tabs>
          <w:tab w:val="clear" w:pos="993"/>
          <w:tab w:val="clear" w:pos="1418"/>
        </w:tabs>
        <w:spacing w:line="240" w:lineRule="atLeast"/>
        <w:ind w:left="567" w:hanging="709"/>
        <w:rPr>
          <w:rFonts w:ascii="Calibri" w:hAnsi="Calibri"/>
          <w:szCs w:val="24"/>
          <w:highlight w:val="yellow"/>
        </w:rPr>
      </w:pPr>
    </w:p>
    <w:p w:rsidR="002A1034" w:rsidRDefault="002A1034" w:rsidP="002A1034">
      <w:pPr>
        <w:tabs>
          <w:tab w:val="clear" w:pos="993"/>
          <w:tab w:val="clear" w:pos="1418"/>
        </w:tabs>
        <w:spacing w:line="240" w:lineRule="atLeast"/>
        <w:ind w:left="567" w:hanging="709"/>
        <w:rPr>
          <w:rFonts w:ascii="Calibri" w:hAnsi="Calibri"/>
          <w:b/>
          <w:szCs w:val="24"/>
          <w:u w:val="single"/>
        </w:rPr>
      </w:pPr>
      <w:r w:rsidRPr="00BC03AB">
        <w:rPr>
          <w:rFonts w:ascii="Calibri" w:hAnsi="Calibri"/>
          <w:b/>
          <w:szCs w:val="24"/>
          <w:highlight w:val="yellow"/>
          <w:u w:val="single"/>
        </w:rPr>
        <w:t xml:space="preserve">Process of approval </w:t>
      </w:r>
      <w:r w:rsidR="009A233E" w:rsidRPr="00BC03AB">
        <w:rPr>
          <w:rFonts w:ascii="Calibri" w:hAnsi="Calibri"/>
          <w:b/>
          <w:szCs w:val="24"/>
          <w:highlight w:val="yellow"/>
          <w:u w:val="single"/>
        </w:rPr>
        <w:t>of</w:t>
      </w:r>
      <w:r w:rsidRPr="00BC03AB">
        <w:rPr>
          <w:rFonts w:ascii="Calibri" w:hAnsi="Calibri"/>
          <w:b/>
          <w:szCs w:val="24"/>
          <w:highlight w:val="yellow"/>
          <w:u w:val="single"/>
        </w:rPr>
        <w:t xml:space="preserve"> certifications in EA28 are in compliance with RT 05</w:t>
      </w:r>
      <w:r w:rsidR="00A35438">
        <w:rPr>
          <w:rFonts w:ascii="Calibri" w:hAnsi="Calibri"/>
          <w:b/>
          <w:szCs w:val="24"/>
          <w:highlight w:val="yellow"/>
          <w:u w:val="single"/>
        </w:rPr>
        <w:t xml:space="preserve"> </w:t>
      </w:r>
      <w:r w:rsidR="009A233E" w:rsidRPr="00BC03AB">
        <w:rPr>
          <w:rFonts w:ascii="Calibri" w:hAnsi="Calibri"/>
          <w:b/>
          <w:szCs w:val="24"/>
          <w:highlight w:val="yellow"/>
          <w:u w:val="single"/>
        </w:rPr>
        <w:t>(Italy only)</w:t>
      </w:r>
    </w:p>
    <w:p w:rsidR="00A35438" w:rsidRDefault="00A35438" w:rsidP="002A1034">
      <w:pPr>
        <w:tabs>
          <w:tab w:val="clear" w:pos="993"/>
          <w:tab w:val="clear" w:pos="1418"/>
        </w:tabs>
        <w:spacing w:line="240" w:lineRule="atLeast"/>
        <w:ind w:left="567" w:hanging="709"/>
        <w:rPr>
          <w:rFonts w:ascii="Calibri" w:hAnsi="Calibri"/>
          <w:b/>
          <w:szCs w:val="24"/>
          <w:highlight w:val="yellow"/>
          <w:u w:val="single"/>
        </w:rPr>
      </w:pPr>
      <w:r w:rsidRPr="00A35438">
        <w:rPr>
          <w:rFonts w:ascii="Calibri" w:hAnsi="Calibri"/>
          <w:b/>
          <w:szCs w:val="24"/>
          <w:highlight w:val="yellow"/>
          <w:u w:val="single"/>
        </w:rPr>
        <w:t xml:space="preserve">Process of approval of OHSAS EA28 certifications are in compliance with </w:t>
      </w:r>
      <w:proofErr w:type="spellStart"/>
      <w:r w:rsidRPr="00A35438">
        <w:rPr>
          <w:rFonts w:ascii="Calibri" w:hAnsi="Calibri"/>
          <w:b/>
          <w:szCs w:val="24"/>
          <w:highlight w:val="yellow"/>
          <w:u w:val="single"/>
        </w:rPr>
        <w:t>SSiP</w:t>
      </w:r>
      <w:proofErr w:type="spellEnd"/>
      <w:r w:rsidRPr="00A35438">
        <w:rPr>
          <w:rFonts w:ascii="Calibri" w:hAnsi="Calibri"/>
          <w:b/>
          <w:szCs w:val="24"/>
          <w:highlight w:val="yellow"/>
          <w:u w:val="single"/>
        </w:rPr>
        <w:t xml:space="preserve"> </w:t>
      </w:r>
      <w:r>
        <w:rPr>
          <w:rFonts w:ascii="Calibri" w:hAnsi="Calibri"/>
          <w:b/>
          <w:szCs w:val="24"/>
          <w:highlight w:val="yellow"/>
          <w:u w:val="single"/>
        </w:rPr>
        <w:t xml:space="preserve">requirements </w:t>
      </w:r>
    </w:p>
    <w:p w:rsidR="00A35438" w:rsidRPr="00BC03AB" w:rsidRDefault="00A35438" w:rsidP="002A1034">
      <w:pPr>
        <w:tabs>
          <w:tab w:val="clear" w:pos="993"/>
          <w:tab w:val="clear" w:pos="1418"/>
        </w:tabs>
        <w:spacing w:line="240" w:lineRule="atLeast"/>
        <w:ind w:left="567" w:hanging="709"/>
        <w:rPr>
          <w:rFonts w:ascii="Calibri" w:hAnsi="Calibri"/>
          <w:b/>
          <w:szCs w:val="24"/>
          <w:u w:val="single"/>
        </w:rPr>
      </w:pPr>
      <w:r w:rsidRPr="00A35438">
        <w:rPr>
          <w:rFonts w:ascii="Calibri" w:hAnsi="Calibri"/>
          <w:b/>
          <w:szCs w:val="24"/>
          <w:highlight w:val="yellow"/>
          <w:u w:val="single"/>
        </w:rPr>
        <w:t>(UK only)</w:t>
      </w:r>
      <w:r>
        <w:rPr>
          <w:rFonts w:ascii="Calibri" w:hAnsi="Calibri"/>
          <w:b/>
          <w:szCs w:val="24"/>
          <w:u w:val="single"/>
        </w:rPr>
        <w:t xml:space="preserve"> </w:t>
      </w:r>
    </w:p>
    <w:p w:rsidR="002A1034" w:rsidRPr="00BC03AB" w:rsidRDefault="002A1034" w:rsidP="002A1034">
      <w:pPr>
        <w:tabs>
          <w:tab w:val="clear" w:pos="993"/>
          <w:tab w:val="clear" w:pos="1418"/>
        </w:tabs>
        <w:spacing w:line="240" w:lineRule="atLeast"/>
        <w:ind w:left="567" w:hanging="709"/>
        <w:rPr>
          <w:rFonts w:ascii="Calibri" w:hAnsi="Calibri"/>
          <w:b/>
          <w:szCs w:val="24"/>
          <w:u w:val="single"/>
        </w:rPr>
      </w:pPr>
    </w:p>
    <w:p w:rsidR="002A1034" w:rsidRPr="00BC03AB" w:rsidRDefault="00B92DFB" w:rsidP="0010264C">
      <w:pPr>
        <w:tabs>
          <w:tab w:val="clear" w:pos="993"/>
          <w:tab w:val="clear" w:pos="1418"/>
        </w:tabs>
        <w:spacing w:line="240" w:lineRule="atLeast"/>
        <w:rPr>
          <w:rFonts w:ascii="Calibri" w:hAnsi="Calibri"/>
          <w:szCs w:val="24"/>
        </w:rPr>
      </w:pPr>
      <w:r w:rsidRPr="00BC03AB">
        <w:rPr>
          <w:rFonts w:ascii="Calibri" w:hAnsi="Calibri"/>
          <w:szCs w:val="24"/>
        </w:rPr>
        <w:t>De</w:t>
      </w:r>
      <w:r w:rsidR="00523E0F">
        <w:rPr>
          <w:rFonts w:ascii="Calibri" w:hAnsi="Calibri"/>
          <w:szCs w:val="24"/>
        </w:rPr>
        <w:t xml:space="preserve">cisions on granting, suspending, </w:t>
      </w:r>
      <w:r w:rsidRPr="00BC03AB">
        <w:rPr>
          <w:rFonts w:ascii="Calibri" w:hAnsi="Calibri"/>
          <w:szCs w:val="24"/>
        </w:rPr>
        <w:t>withdrawing</w:t>
      </w:r>
      <w:r w:rsidR="00523E0F">
        <w:rPr>
          <w:rFonts w:ascii="Calibri" w:hAnsi="Calibri"/>
          <w:szCs w:val="24"/>
        </w:rPr>
        <w:t xml:space="preserve"> or reducing certification</w:t>
      </w:r>
      <w:r w:rsidRPr="00BC03AB">
        <w:rPr>
          <w:rFonts w:ascii="Calibri" w:hAnsi="Calibri"/>
          <w:szCs w:val="24"/>
        </w:rPr>
        <w:t xml:space="preserve"> </w:t>
      </w:r>
      <w:r w:rsidR="00A12EDC" w:rsidRPr="00BC03AB">
        <w:rPr>
          <w:rFonts w:ascii="Calibri" w:hAnsi="Calibri"/>
          <w:szCs w:val="24"/>
        </w:rPr>
        <w:t>shall be t</w:t>
      </w:r>
      <w:r w:rsidR="0010264C" w:rsidRPr="00BC03AB">
        <w:rPr>
          <w:rFonts w:ascii="Calibri" w:hAnsi="Calibri"/>
          <w:szCs w:val="24"/>
        </w:rPr>
        <w:t>aken just after positive response of Technical reviewer for EA 28</w:t>
      </w:r>
      <w:r w:rsidR="00A35438">
        <w:rPr>
          <w:rFonts w:ascii="Calibri" w:hAnsi="Calibri"/>
          <w:szCs w:val="24"/>
        </w:rPr>
        <w:t>/</w:t>
      </w:r>
      <w:proofErr w:type="spellStart"/>
      <w:r w:rsidR="00A35438">
        <w:rPr>
          <w:rFonts w:ascii="Calibri" w:hAnsi="Calibri"/>
          <w:szCs w:val="24"/>
        </w:rPr>
        <w:t>SSiP</w:t>
      </w:r>
      <w:proofErr w:type="spellEnd"/>
      <w:r w:rsidR="0010264C" w:rsidRPr="00BC03AB">
        <w:rPr>
          <w:rFonts w:ascii="Calibri" w:hAnsi="Calibri"/>
          <w:szCs w:val="24"/>
        </w:rPr>
        <w:t xml:space="preserve">. In an emergency, decisions can be taken by another lead auditor who has certified competences </w:t>
      </w:r>
      <w:r w:rsidR="00D07456" w:rsidRPr="00BC03AB">
        <w:rPr>
          <w:rFonts w:ascii="Calibri" w:hAnsi="Calibri"/>
          <w:szCs w:val="24"/>
        </w:rPr>
        <w:t>in EA 28</w:t>
      </w:r>
      <w:r w:rsidR="00A35438">
        <w:rPr>
          <w:rFonts w:ascii="Calibri" w:hAnsi="Calibri"/>
          <w:szCs w:val="24"/>
        </w:rPr>
        <w:t>/</w:t>
      </w:r>
      <w:proofErr w:type="spellStart"/>
      <w:r w:rsidR="00A35438">
        <w:rPr>
          <w:rFonts w:ascii="Calibri" w:hAnsi="Calibri"/>
          <w:szCs w:val="24"/>
        </w:rPr>
        <w:t>SSiP</w:t>
      </w:r>
      <w:proofErr w:type="spellEnd"/>
      <w:r w:rsidR="00D07456" w:rsidRPr="00BC03AB">
        <w:rPr>
          <w:rFonts w:ascii="Calibri" w:hAnsi="Calibri"/>
          <w:szCs w:val="24"/>
        </w:rPr>
        <w:t xml:space="preserve"> by a third party body</w:t>
      </w:r>
      <w:r w:rsidR="00840B70" w:rsidRPr="00BC03AB">
        <w:rPr>
          <w:rFonts w:ascii="Calibri" w:hAnsi="Calibri"/>
          <w:szCs w:val="24"/>
        </w:rPr>
        <w:t>, except that within 30 days the file is reviewed by the Technical Reviewer.</w:t>
      </w:r>
      <w:r w:rsidR="00D07456" w:rsidRPr="00BC03AB">
        <w:rPr>
          <w:rFonts w:ascii="Calibri" w:hAnsi="Calibri"/>
          <w:szCs w:val="24"/>
        </w:rPr>
        <w:t xml:space="preserve"> </w:t>
      </w:r>
    </w:p>
    <w:p w:rsidR="00CF4823" w:rsidRPr="00BC03AB" w:rsidRDefault="00CF4823">
      <w:pPr>
        <w:tabs>
          <w:tab w:val="clear" w:pos="993"/>
          <w:tab w:val="clear" w:pos="1418"/>
        </w:tabs>
        <w:spacing w:line="240" w:lineRule="atLeast"/>
        <w:ind w:left="1418" w:hanging="709"/>
        <w:rPr>
          <w:rFonts w:ascii="Calibri" w:hAnsi="Calibri"/>
          <w:b/>
          <w:i/>
          <w:color w:val="FF0000"/>
          <w:szCs w:val="24"/>
        </w:rPr>
      </w:pPr>
    </w:p>
    <w:p w:rsidR="00E856A5" w:rsidRPr="00BC03AB" w:rsidRDefault="00E856A5">
      <w:pPr>
        <w:tabs>
          <w:tab w:val="clear" w:pos="993"/>
          <w:tab w:val="clear" w:pos="1418"/>
        </w:tabs>
        <w:spacing w:line="240" w:lineRule="atLeast"/>
        <w:ind w:left="709" w:hanging="709"/>
        <w:rPr>
          <w:rFonts w:ascii="Calibri" w:hAnsi="Calibri"/>
          <w:b/>
          <w:u w:val="single"/>
        </w:rPr>
      </w:pPr>
      <w:r w:rsidRPr="00BC03AB">
        <w:rPr>
          <w:rFonts w:ascii="Calibri" w:hAnsi="Calibri"/>
          <w:b/>
        </w:rPr>
        <w:t>5.4</w:t>
      </w:r>
      <w:r w:rsidRPr="00BC03AB">
        <w:rPr>
          <w:rFonts w:ascii="Calibri" w:hAnsi="Calibri"/>
          <w:b/>
        </w:rPr>
        <w:tab/>
        <w:t>Issue of Certificates</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t>Upon approval being granted by the approv</w:t>
      </w:r>
      <w:r w:rsidR="00CF4823" w:rsidRPr="00BC03AB">
        <w:rPr>
          <w:rFonts w:ascii="Calibri" w:hAnsi="Calibri"/>
        </w:rPr>
        <w:t>er</w:t>
      </w:r>
      <w:r w:rsidRPr="00BC03AB">
        <w:rPr>
          <w:rFonts w:ascii="Calibri" w:hAnsi="Calibri"/>
        </w:rPr>
        <w:t xml:space="preserve"> </w:t>
      </w:r>
      <w:r w:rsidR="00540259" w:rsidRPr="00BC03AB">
        <w:rPr>
          <w:rFonts w:ascii="Calibri" w:hAnsi="Calibri"/>
        </w:rPr>
        <w:t>/</w:t>
      </w:r>
      <w:r w:rsidRPr="00BC03AB">
        <w:rPr>
          <w:rFonts w:ascii="Calibri" w:hAnsi="Calibri"/>
        </w:rPr>
        <w:t xml:space="preserve">committee, the </w:t>
      </w:r>
      <w:r w:rsidR="002378AE">
        <w:rPr>
          <w:rFonts w:ascii="Calibri" w:hAnsi="Calibri"/>
        </w:rPr>
        <w:t>SN REGISTRARS</w:t>
      </w:r>
      <w:r w:rsidR="00AB557E" w:rsidRPr="00BC03AB">
        <w:rPr>
          <w:rFonts w:ascii="Calibri" w:hAnsi="Calibri"/>
        </w:rPr>
        <w:t xml:space="preserve"> </w:t>
      </w:r>
      <w:r w:rsidRPr="00BC03AB">
        <w:rPr>
          <w:rFonts w:ascii="Calibri" w:hAnsi="Calibri"/>
        </w:rPr>
        <w:t xml:space="preserve">shall verify the </w:t>
      </w:r>
      <w:r w:rsidR="00C676B9" w:rsidRPr="00BC03AB">
        <w:rPr>
          <w:rFonts w:ascii="Calibri" w:hAnsi="Calibri"/>
        </w:rPr>
        <w:t>client</w:t>
      </w:r>
      <w:r w:rsidRPr="00BC03AB">
        <w:rPr>
          <w:rFonts w:ascii="Calibri" w:hAnsi="Calibri"/>
        </w:rPr>
        <w:t>s details including the audit scope of supply and prepa</w:t>
      </w:r>
      <w:r w:rsidR="00523E0F">
        <w:rPr>
          <w:rFonts w:ascii="Calibri" w:hAnsi="Calibri"/>
        </w:rPr>
        <w:t xml:space="preserve">re the Certificate of Approval </w:t>
      </w:r>
      <w:r w:rsidRPr="00BC03AB">
        <w:rPr>
          <w:rFonts w:ascii="Calibri" w:hAnsi="Calibri"/>
        </w:rPr>
        <w:t xml:space="preserve">which is checked by the </w:t>
      </w:r>
      <w:r w:rsidR="002378AE">
        <w:rPr>
          <w:rFonts w:ascii="Calibri" w:hAnsi="Calibri"/>
        </w:rPr>
        <w:t>SN REGISTRARS</w:t>
      </w:r>
      <w:r w:rsidR="00AB557E" w:rsidRPr="00BC03AB">
        <w:rPr>
          <w:rFonts w:ascii="Calibri" w:hAnsi="Calibri"/>
        </w:rPr>
        <w:t xml:space="preserve"> Scheme manager</w:t>
      </w:r>
      <w:r w:rsidRPr="00BC03AB">
        <w:rPr>
          <w:rFonts w:ascii="Calibri" w:hAnsi="Calibri"/>
        </w:rPr>
        <w:t xml:space="preserve">. The </w:t>
      </w:r>
      <w:r w:rsidR="002378AE">
        <w:rPr>
          <w:rFonts w:ascii="Calibri" w:hAnsi="Calibri"/>
        </w:rPr>
        <w:t>SN REGISTRARS</w:t>
      </w:r>
      <w:r w:rsidR="00A35438">
        <w:rPr>
          <w:rFonts w:ascii="Calibri" w:hAnsi="Calibri"/>
        </w:rPr>
        <w:t xml:space="preserve"> </w:t>
      </w:r>
      <w:r w:rsidR="00AB557E" w:rsidRPr="00BC03AB">
        <w:rPr>
          <w:rFonts w:ascii="Calibri" w:hAnsi="Calibri"/>
        </w:rPr>
        <w:t>Scheme manager</w:t>
      </w:r>
      <w:r w:rsidR="000548E3" w:rsidRPr="00BC03AB">
        <w:rPr>
          <w:rFonts w:ascii="Calibri" w:hAnsi="Calibri"/>
        </w:rPr>
        <w:t xml:space="preserve"> </w:t>
      </w:r>
      <w:r w:rsidRPr="00BC03AB">
        <w:rPr>
          <w:rFonts w:ascii="Calibri" w:hAnsi="Calibri"/>
        </w:rPr>
        <w:t xml:space="preserve"> shall sign th</w:t>
      </w:r>
      <w:r w:rsidR="00A35438">
        <w:rPr>
          <w:rFonts w:ascii="Calibri" w:hAnsi="Calibri"/>
        </w:rPr>
        <w:t>e certificate for authorisation.</w:t>
      </w:r>
    </w:p>
    <w:p w:rsidR="00CF4823" w:rsidRPr="00BC03AB" w:rsidRDefault="00CF4823">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t xml:space="preserve">Each Certificate shall carry a unique </w:t>
      </w:r>
      <w:r w:rsidR="00DB06E9" w:rsidRPr="00BC03AB">
        <w:rPr>
          <w:rFonts w:ascii="Calibri" w:hAnsi="Calibri"/>
        </w:rPr>
        <w:t xml:space="preserve"> </w:t>
      </w:r>
      <w:r w:rsidR="00170668" w:rsidRPr="00BC03AB">
        <w:rPr>
          <w:rFonts w:ascii="Calibri" w:hAnsi="Calibri"/>
        </w:rPr>
        <w:t>i</w:t>
      </w:r>
      <w:r w:rsidRPr="00BC03AB">
        <w:rPr>
          <w:rFonts w:ascii="Calibri" w:hAnsi="Calibri"/>
        </w:rPr>
        <w:t>dentification number.  Details of each certificate used, cancelled or destroyed shall be recorded in a Certificate Register</w:t>
      </w:r>
      <w:r w:rsidR="00A35438">
        <w:rPr>
          <w:rFonts w:ascii="Calibri" w:hAnsi="Calibri"/>
        </w:rPr>
        <w:t xml:space="preserve"> (eCMS)</w:t>
      </w:r>
      <w:r w:rsidRPr="00BC03AB">
        <w:rPr>
          <w:rFonts w:ascii="Calibri" w:hAnsi="Calibri"/>
        </w:rPr>
        <w:t>.</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t xml:space="preserve">The </w:t>
      </w:r>
      <w:r w:rsidR="002378AE">
        <w:rPr>
          <w:rFonts w:ascii="Calibri" w:hAnsi="Calibri"/>
        </w:rPr>
        <w:t>SN REGISTRARS</w:t>
      </w:r>
      <w:r w:rsidRPr="00BC03AB">
        <w:rPr>
          <w:rFonts w:ascii="Calibri" w:hAnsi="Calibri"/>
        </w:rPr>
        <w:t xml:space="preserve"> shall update the </w:t>
      </w:r>
      <w:r w:rsidR="00C676B9" w:rsidRPr="00BC03AB">
        <w:rPr>
          <w:rFonts w:ascii="Calibri" w:hAnsi="Calibri"/>
        </w:rPr>
        <w:t>Client</w:t>
      </w:r>
      <w:r w:rsidRPr="00BC03AB">
        <w:rPr>
          <w:rFonts w:ascii="Calibri" w:hAnsi="Calibri"/>
        </w:rPr>
        <w:t xml:space="preserve"> file</w:t>
      </w:r>
      <w:r w:rsidR="004615CE">
        <w:rPr>
          <w:rFonts w:ascii="Calibri" w:hAnsi="Calibri"/>
        </w:rPr>
        <w:t xml:space="preserve"> </w:t>
      </w:r>
      <w:r w:rsidRPr="00BC03AB">
        <w:rPr>
          <w:rFonts w:ascii="Calibri" w:hAnsi="Calibri"/>
        </w:rPr>
        <w:t xml:space="preserve">and then contact the </w:t>
      </w:r>
      <w:r w:rsidR="00C676B9" w:rsidRPr="00BC03AB">
        <w:rPr>
          <w:rFonts w:ascii="Calibri" w:hAnsi="Calibri"/>
        </w:rPr>
        <w:t>client</w:t>
      </w:r>
      <w:r w:rsidRPr="00BC03AB">
        <w:rPr>
          <w:rFonts w:ascii="Calibri" w:hAnsi="Calibri"/>
        </w:rPr>
        <w:t xml:space="preserve"> about any arrangements for the delivery of the certificate and any presentations required by the certification body.</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t xml:space="preserve">The </w:t>
      </w:r>
      <w:r w:rsidR="002378AE">
        <w:rPr>
          <w:rFonts w:ascii="Calibri" w:hAnsi="Calibri"/>
        </w:rPr>
        <w:t>SN REGISTRARS</w:t>
      </w:r>
      <w:r w:rsidRPr="00BC03AB">
        <w:rPr>
          <w:rFonts w:ascii="Calibri" w:hAnsi="Calibri"/>
        </w:rPr>
        <w:t xml:space="preserve"> shall send a controlled copy of the Conditions </w:t>
      </w:r>
      <w:r w:rsidR="00523E0F">
        <w:rPr>
          <w:rFonts w:ascii="Calibri" w:hAnsi="Calibri"/>
        </w:rPr>
        <w:t>for the use of logo</w:t>
      </w:r>
      <w:r w:rsidRPr="00BC03AB">
        <w:rPr>
          <w:rFonts w:ascii="Calibri" w:hAnsi="Calibri"/>
        </w:rPr>
        <w:t xml:space="preserve"> </w:t>
      </w:r>
      <w:r w:rsidR="00523E0F">
        <w:rPr>
          <w:rFonts w:ascii="Calibri" w:hAnsi="Calibri"/>
        </w:rPr>
        <w:t>FM</w:t>
      </w:r>
      <w:r w:rsidRPr="00BC03AB">
        <w:rPr>
          <w:rFonts w:ascii="Calibri" w:hAnsi="Calibri"/>
        </w:rPr>
        <w:t>P24/02</w:t>
      </w:r>
      <w:r w:rsidR="00523E0F">
        <w:rPr>
          <w:rFonts w:ascii="Calibri" w:hAnsi="Calibri"/>
        </w:rPr>
        <w:t xml:space="preserve"> </w:t>
      </w:r>
      <w:r w:rsidRPr="00BC03AB">
        <w:rPr>
          <w:rFonts w:ascii="Calibri" w:hAnsi="Calibri"/>
        </w:rPr>
        <w:t xml:space="preserve">to the approved certified </w:t>
      </w:r>
      <w:r w:rsidR="00C676B9" w:rsidRPr="00BC03AB">
        <w:rPr>
          <w:rFonts w:ascii="Calibri" w:hAnsi="Calibri"/>
        </w:rPr>
        <w:t>client</w:t>
      </w:r>
      <w:r w:rsidR="00523E0F">
        <w:rPr>
          <w:rFonts w:ascii="Calibri" w:hAnsi="Calibri"/>
        </w:rPr>
        <w:t>.</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tab/>
        <w:t xml:space="preserve">A copy of the Certificate shall be retained on the </w:t>
      </w:r>
      <w:r w:rsidR="00C676B9" w:rsidRPr="00BC03AB">
        <w:rPr>
          <w:rFonts w:ascii="Calibri" w:hAnsi="Calibri"/>
        </w:rPr>
        <w:t>Client</w:t>
      </w:r>
      <w:r w:rsidRPr="00BC03AB">
        <w:rPr>
          <w:rFonts w:ascii="Calibri" w:hAnsi="Calibri"/>
        </w:rPr>
        <w:t>s file.</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tabs>
          <w:tab w:val="clear" w:pos="993"/>
          <w:tab w:val="clear" w:pos="1418"/>
        </w:tabs>
        <w:spacing w:line="240" w:lineRule="atLeast"/>
        <w:ind w:left="709" w:hanging="709"/>
        <w:rPr>
          <w:rFonts w:ascii="Calibri" w:hAnsi="Calibri"/>
        </w:rPr>
      </w:pPr>
      <w:r w:rsidRPr="00BC03AB">
        <w:rPr>
          <w:rFonts w:ascii="Calibri" w:hAnsi="Calibri"/>
        </w:rPr>
        <w:lastRenderedPageBreak/>
        <w:tab/>
        <w:t>A</w:t>
      </w:r>
      <w:r w:rsidR="00FC5DF1">
        <w:rPr>
          <w:rFonts w:ascii="Calibri" w:hAnsi="Calibri"/>
        </w:rPr>
        <w:t>n electronic</w:t>
      </w:r>
      <w:r w:rsidR="00DB06E9" w:rsidRPr="00BC03AB">
        <w:rPr>
          <w:rFonts w:ascii="Calibri" w:hAnsi="Calibri"/>
        </w:rPr>
        <w:t xml:space="preserve"> image</w:t>
      </w:r>
      <w:r w:rsidRPr="00BC03AB">
        <w:rPr>
          <w:rFonts w:ascii="Calibri" w:hAnsi="Calibri"/>
        </w:rPr>
        <w:t xml:space="preserve"> of the Certification Body mark/symbol shall be forwarded </w:t>
      </w:r>
      <w:r w:rsidR="00DB06E9" w:rsidRPr="00BC03AB">
        <w:rPr>
          <w:rFonts w:ascii="Calibri" w:hAnsi="Calibri"/>
        </w:rPr>
        <w:t xml:space="preserve">to the client on issue of the </w:t>
      </w:r>
      <w:r w:rsidRPr="00BC03AB">
        <w:rPr>
          <w:rFonts w:ascii="Calibri" w:hAnsi="Calibri"/>
        </w:rPr>
        <w:t>certificate.</w:t>
      </w:r>
    </w:p>
    <w:p w:rsidR="00E856A5" w:rsidRPr="00BC03AB" w:rsidRDefault="00E856A5">
      <w:pPr>
        <w:tabs>
          <w:tab w:val="clear" w:pos="993"/>
          <w:tab w:val="clear" w:pos="1418"/>
        </w:tabs>
        <w:spacing w:line="240" w:lineRule="atLeast"/>
        <w:ind w:left="709" w:hanging="709"/>
        <w:rPr>
          <w:rFonts w:ascii="Calibri" w:hAnsi="Calibri"/>
          <w:bCs/>
        </w:rPr>
      </w:pPr>
      <w:r w:rsidRPr="00BC03AB">
        <w:rPr>
          <w:rFonts w:ascii="Calibri" w:hAnsi="Calibri"/>
          <w:b/>
        </w:rPr>
        <w:tab/>
      </w:r>
    </w:p>
    <w:p w:rsidR="00E856A5" w:rsidRPr="00BC03AB" w:rsidRDefault="00523E0F">
      <w:pPr>
        <w:tabs>
          <w:tab w:val="clear" w:pos="993"/>
          <w:tab w:val="clear" w:pos="1418"/>
        </w:tabs>
        <w:spacing w:line="240" w:lineRule="atLeast"/>
        <w:ind w:left="709" w:hanging="709"/>
        <w:rPr>
          <w:rFonts w:ascii="Calibri" w:hAnsi="Calibri"/>
          <w:b/>
        </w:rPr>
      </w:pPr>
      <w:r>
        <w:rPr>
          <w:rFonts w:ascii="Calibri" w:hAnsi="Calibri"/>
          <w:b/>
        </w:rPr>
        <w:t>5.5</w:t>
      </w:r>
      <w:r>
        <w:rPr>
          <w:rFonts w:ascii="Calibri" w:hAnsi="Calibri"/>
          <w:b/>
        </w:rPr>
        <w:tab/>
        <w:t>Suspending, withdrawing or reducing</w:t>
      </w:r>
      <w:r w:rsidR="00E856A5" w:rsidRPr="00BC03AB">
        <w:rPr>
          <w:rFonts w:ascii="Calibri" w:hAnsi="Calibri"/>
          <w:b/>
        </w:rPr>
        <w:t xml:space="preserve"> of </w:t>
      </w:r>
      <w:r>
        <w:rPr>
          <w:rFonts w:ascii="Calibri" w:hAnsi="Calibri"/>
          <w:b/>
        </w:rPr>
        <w:t>the scope of certification</w:t>
      </w:r>
    </w:p>
    <w:p w:rsidR="00E856A5" w:rsidRPr="00BC03AB" w:rsidRDefault="00E856A5">
      <w:pPr>
        <w:tabs>
          <w:tab w:val="clear" w:pos="993"/>
          <w:tab w:val="clear" w:pos="1418"/>
        </w:tabs>
        <w:spacing w:line="240" w:lineRule="atLeast"/>
        <w:ind w:left="709" w:hanging="709"/>
        <w:rPr>
          <w:rFonts w:ascii="Calibri" w:hAnsi="Calibri"/>
        </w:rPr>
      </w:pPr>
    </w:p>
    <w:p w:rsidR="00523E0F" w:rsidRPr="007E55E0" w:rsidRDefault="00523E0F" w:rsidP="00523E0F">
      <w:pPr>
        <w:tabs>
          <w:tab w:val="clear" w:pos="993"/>
          <w:tab w:val="clear" w:pos="1418"/>
        </w:tabs>
        <w:spacing w:line="240" w:lineRule="atLeast"/>
        <w:ind w:left="1418" w:hanging="709"/>
        <w:rPr>
          <w:rFonts w:ascii="Calibri" w:hAnsi="Calibri"/>
          <w:i/>
        </w:rPr>
      </w:pPr>
      <w:r w:rsidRPr="007E55E0">
        <w:rPr>
          <w:rFonts w:ascii="Calibri" w:hAnsi="Calibri"/>
          <w:i/>
        </w:rPr>
        <w:t>The certification body shall suspend certification in cases when, for example:</w:t>
      </w:r>
    </w:p>
    <w:p w:rsidR="00523E0F" w:rsidRPr="007E55E0" w:rsidRDefault="00523E0F" w:rsidP="007E55E0">
      <w:pPr>
        <w:numPr>
          <w:ilvl w:val="0"/>
          <w:numId w:val="4"/>
        </w:numPr>
        <w:tabs>
          <w:tab w:val="clear" w:pos="993"/>
          <w:tab w:val="clear" w:pos="1418"/>
        </w:tabs>
        <w:ind w:left="1418" w:firstLine="0"/>
        <w:rPr>
          <w:rFonts w:ascii="Calibri" w:hAnsi="Calibri"/>
          <w:i/>
        </w:rPr>
      </w:pPr>
      <w:r w:rsidRPr="007E55E0">
        <w:rPr>
          <w:rFonts w:ascii="Calibri" w:hAnsi="Calibri"/>
          <w:i/>
        </w:rPr>
        <w:t>the client’s certified management system has persistently or seriously failed to meet certification requirements, including requirements for the effectiveness of the management system;</w:t>
      </w:r>
    </w:p>
    <w:p w:rsidR="00523E0F" w:rsidRPr="007E55E0" w:rsidRDefault="00523E0F" w:rsidP="007E55E0">
      <w:pPr>
        <w:numPr>
          <w:ilvl w:val="0"/>
          <w:numId w:val="4"/>
        </w:numPr>
        <w:tabs>
          <w:tab w:val="clear" w:pos="993"/>
          <w:tab w:val="clear" w:pos="1418"/>
        </w:tabs>
        <w:ind w:left="1418" w:firstLine="0"/>
        <w:rPr>
          <w:rFonts w:ascii="Calibri" w:hAnsi="Calibri"/>
          <w:i/>
        </w:rPr>
      </w:pPr>
      <w:r w:rsidRPr="007E55E0">
        <w:rPr>
          <w:rFonts w:ascii="Calibri" w:hAnsi="Calibri"/>
          <w:i/>
        </w:rPr>
        <w:t>the certified client does not allow surveillance or recertification audits to be conducted at the required frequencies;</w:t>
      </w:r>
      <w:r w:rsidR="007E55E0" w:rsidRPr="007E55E0">
        <w:rPr>
          <w:rFonts w:ascii="Calibri" w:hAnsi="Calibri"/>
          <w:i/>
        </w:rPr>
        <w:t xml:space="preserve"> </w:t>
      </w:r>
      <w:r w:rsidR="007E55E0" w:rsidRPr="007E55E0">
        <w:rPr>
          <w:rFonts w:ascii="Calibri" w:hAnsi="Calibri"/>
          <w:i/>
        </w:rPr>
        <w:tab/>
      </w:r>
    </w:p>
    <w:p w:rsidR="00523E0F" w:rsidRPr="007E55E0" w:rsidRDefault="00523E0F" w:rsidP="007E55E0">
      <w:pPr>
        <w:numPr>
          <w:ilvl w:val="0"/>
          <w:numId w:val="4"/>
        </w:numPr>
        <w:tabs>
          <w:tab w:val="clear" w:pos="993"/>
          <w:tab w:val="clear" w:pos="1418"/>
        </w:tabs>
        <w:ind w:left="1418" w:firstLine="0"/>
        <w:rPr>
          <w:rFonts w:ascii="Calibri" w:hAnsi="Calibri"/>
          <w:i/>
        </w:rPr>
      </w:pPr>
      <w:r w:rsidRPr="007E55E0">
        <w:rPr>
          <w:rFonts w:ascii="Calibri" w:hAnsi="Calibri"/>
          <w:i/>
        </w:rPr>
        <w:t>the certified client has voluntarily requested a suspension.</w:t>
      </w:r>
    </w:p>
    <w:p w:rsidR="00523E0F" w:rsidRDefault="00523E0F" w:rsidP="00E856A5">
      <w:pPr>
        <w:tabs>
          <w:tab w:val="clear" w:pos="993"/>
          <w:tab w:val="clear" w:pos="1418"/>
        </w:tabs>
        <w:spacing w:line="240" w:lineRule="atLeast"/>
        <w:ind w:left="709" w:hanging="709"/>
        <w:rPr>
          <w:rFonts w:ascii="Calibri" w:hAnsi="Calibri"/>
        </w:rPr>
      </w:pPr>
    </w:p>
    <w:p w:rsidR="00E856A5" w:rsidRPr="00BC03AB" w:rsidRDefault="007E55E0" w:rsidP="00E856A5">
      <w:pPr>
        <w:tabs>
          <w:tab w:val="clear" w:pos="993"/>
          <w:tab w:val="clear" w:pos="1418"/>
        </w:tabs>
        <w:spacing w:line="240" w:lineRule="atLeast"/>
        <w:ind w:left="709" w:hanging="709"/>
        <w:rPr>
          <w:rFonts w:ascii="Calibri" w:hAnsi="Calibri"/>
        </w:rPr>
      </w:pPr>
      <w:r>
        <w:rPr>
          <w:rFonts w:ascii="Calibri" w:hAnsi="Calibri"/>
        </w:rPr>
        <w:tab/>
      </w:r>
      <w:r w:rsidR="00E856A5" w:rsidRPr="00BC03AB">
        <w:rPr>
          <w:rFonts w:ascii="Calibri" w:hAnsi="Calibri"/>
        </w:rPr>
        <w:t xml:space="preserve">If the </w:t>
      </w:r>
      <w:r w:rsidR="00C676B9" w:rsidRPr="00BC03AB">
        <w:rPr>
          <w:rFonts w:ascii="Calibri" w:hAnsi="Calibri"/>
        </w:rPr>
        <w:t>Client</w:t>
      </w:r>
      <w:r w:rsidR="00E856A5" w:rsidRPr="00BC03AB">
        <w:rPr>
          <w:rFonts w:ascii="Calibri" w:hAnsi="Calibri"/>
        </w:rPr>
        <w:t xml:space="preserve">/certificate holder fails to maintain compliance with the requirements of </w:t>
      </w:r>
      <w:r w:rsidR="004615CE">
        <w:rPr>
          <w:rFonts w:ascii="Calibri" w:hAnsi="Calibri"/>
        </w:rPr>
        <w:t>management system(s)</w:t>
      </w:r>
      <w:r w:rsidR="00E856A5" w:rsidRPr="00BC03AB">
        <w:rPr>
          <w:rFonts w:ascii="Calibri" w:hAnsi="Calibri"/>
        </w:rPr>
        <w:t>, those requirements detailed in Certification Conditions Document form P24/02 and those commercial and operating requirements</w:t>
      </w:r>
      <w:r w:rsidR="00523E0F">
        <w:rPr>
          <w:rFonts w:ascii="Calibri" w:hAnsi="Calibri"/>
        </w:rPr>
        <w:t xml:space="preserve"> of the certification body then:</w:t>
      </w:r>
    </w:p>
    <w:p w:rsidR="00E856A5" w:rsidRPr="00BC03AB" w:rsidRDefault="00E856A5">
      <w:pPr>
        <w:tabs>
          <w:tab w:val="clear" w:pos="993"/>
          <w:tab w:val="clear" w:pos="1418"/>
        </w:tabs>
        <w:spacing w:line="240" w:lineRule="atLeast"/>
        <w:ind w:left="709" w:hanging="709"/>
        <w:rPr>
          <w:rFonts w:ascii="Calibri" w:hAnsi="Calibri"/>
        </w:rPr>
      </w:pPr>
    </w:p>
    <w:p w:rsidR="00E856A5" w:rsidRPr="00BC03AB" w:rsidRDefault="00E856A5">
      <w:pPr>
        <w:numPr>
          <w:ilvl w:val="0"/>
          <w:numId w:val="1"/>
        </w:numPr>
        <w:tabs>
          <w:tab w:val="clear" w:pos="360"/>
          <w:tab w:val="clear" w:pos="993"/>
          <w:tab w:val="clear" w:pos="1418"/>
          <w:tab w:val="num" w:pos="1069"/>
        </w:tabs>
        <w:spacing w:line="240" w:lineRule="atLeast"/>
        <w:ind w:left="1069"/>
        <w:rPr>
          <w:rFonts w:ascii="Calibri" w:hAnsi="Calibri"/>
        </w:rPr>
      </w:pPr>
      <w:r w:rsidRPr="00BC03AB">
        <w:rPr>
          <w:rFonts w:ascii="Calibri" w:hAnsi="Calibri"/>
        </w:rPr>
        <w:t xml:space="preserve">The </w:t>
      </w:r>
      <w:r w:rsidR="00C676B9" w:rsidRPr="00BC03AB">
        <w:rPr>
          <w:rFonts w:ascii="Calibri" w:hAnsi="Calibri"/>
        </w:rPr>
        <w:t>client</w:t>
      </w:r>
      <w:r w:rsidRPr="00BC03AB">
        <w:rPr>
          <w:rFonts w:ascii="Calibri" w:hAnsi="Calibri"/>
        </w:rPr>
        <w:t xml:space="preserve">/certificate holder is formally </w:t>
      </w:r>
      <w:r w:rsidR="0030241A" w:rsidRPr="00BC03AB">
        <w:rPr>
          <w:rFonts w:ascii="Calibri" w:hAnsi="Calibri"/>
        </w:rPr>
        <w:t>informed</w:t>
      </w:r>
      <w:r w:rsidRPr="00BC03AB">
        <w:rPr>
          <w:rFonts w:ascii="Calibri" w:hAnsi="Calibri"/>
        </w:rPr>
        <w:t xml:space="preserve"> in writing about the failure of compliance to the above conditions and asked to detail corrective action.</w:t>
      </w:r>
      <w:r w:rsidR="00A35438">
        <w:rPr>
          <w:rFonts w:ascii="Calibri" w:hAnsi="Calibri"/>
        </w:rPr>
        <w:t xml:space="preserve"> The copy of the letter is to be uploaded to eCMS.</w:t>
      </w:r>
    </w:p>
    <w:p w:rsidR="00E856A5" w:rsidRDefault="00E856A5" w:rsidP="00E856A5">
      <w:pPr>
        <w:numPr>
          <w:ilvl w:val="0"/>
          <w:numId w:val="1"/>
        </w:numPr>
        <w:tabs>
          <w:tab w:val="clear" w:pos="360"/>
          <w:tab w:val="clear" w:pos="993"/>
          <w:tab w:val="clear" w:pos="1418"/>
          <w:tab w:val="num" w:pos="1069"/>
        </w:tabs>
        <w:spacing w:line="240" w:lineRule="atLeast"/>
        <w:ind w:left="1069"/>
        <w:rPr>
          <w:rFonts w:ascii="Calibri" w:hAnsi="Calibri"/>
        </w:rPr>
      </w:pPr>
      <w:r w:rsidRPr="00BC03AB">
        <w:rPr>
          <w:rFonts w:ascii="Calibri" w:hAnsi="Calibri"/>
        </w:rPr>
        <w:t xml:space="preserve">If the </w:t>
      </w:r>
      <w:r w:rsidR="00C676B9" w:rsidRPr="00BC03AB">
        <w:rPr>
          <w:rFonts w:ascii="Calibri" w:hAnsi="Calibri"/>
        </w:rPr>
        <w:t>client</w:t>
      </w:r>
      <w:r w:rsidRPr="00BC03AB">
        <w:rPr>
          <w:rFonts w:ascii="Calibri" w:hAnsi="Calibri"/>
        </w:rPr>
        <w:t xml:space="preserve"> refuses to respond to correct the failure of </w:t>
      </w:r>
      <w:r w:rsidR="0030241A" w:rsidRPr="00BC03AB">
        <w:rPr>
          <w:rFonts w:ascii="Calibri" w:hAnsi="Calibri"/>
        </w:rPr>
        <w:t>non-</w:t>
      </w:r>
      <w:r w:rsidRPr="00BC03AB">
        <w:rPr>
          <w:rFonts w:ascii="Calibri" w:hAnsi="Calibri"/>
        </w:rPr>
        <w:t xml:space="preserve">compliance to the above conditions then the </w:t>
      </w:r>
      <w:r w:rsidR="002378AE">
        <w:rPr>
          <w:rFonts w:ascii="Calibri" w:hAnsi="Calibri"/>
        </w:rPr>
        <w:t>SN REGISTRARS</w:t>
      </w:r>
      <w:r w:rsidR="00AB557E" w:rsidRPr="00BC03AB">
        <w:rPr>
          <w:rFonts w:ascii="Calibri" w:hAnsi="Calibri"/>
        </w:rPr>
        <w:t xml:space="preserve"> Scheme manager</w:t>
      </w:r>
      <w:r w:rsidR="000548E3" w:rsidRPr="00BC03AB">
        <w:rPr>
          <w:rFonts w:ascii="Calibri" w:hAnsi="Calibri"/>
        </w:rPr>
        <w:t xml:space="preserve"> </w:t>
      </w:r>
      <w:r w:rsidRPr="00BC03AB">
        <w:rPr>
          <w:rFonts w:ascii="Calibri" w:hAnsi="Calibri"/>
        </w:rPr>
        <w:t xml:space="preserve"> shall </w:t>
      </w:r>
      <w:r w:rsidR="002378AE">
        <w:rPr>
          <w:rFonts w:ascii="Calibri" w:hAnsi="Calibri"/>
        </w:rPr>
        <w:t>inform</w:t>
      </w:r>
      <w:r w:rsidRPr="00BC03AB">
        <w:rPr>
          <w:rFonts w:ascii="Calibri" w:hAnsi="Calibri"/>
        </w:rPr>
        <w:t xml:space="preserve"> the </w:t>
      </w:r>
      <w:r w:rsidR="00C676B9" w:rsidRPr="00BC03AB">
        <w:rPr>
          <w:rFonts w:ascii="Calibri" w:hAnsi="Calibri"/>
        </w:rPr>
        <w:t>client</w:t>
      </w:r>
      <w:r w:rsidRPr="00BC03AB">
        <w:rPr>
          <w:rFonts w:ascii="Calibri" w:hAnsi="Calibri"/>
        </w:rPr>
        <w:t xml:space="preserve"> </w:t>
      </w:r>
      <w:r w:rsidR="002378AE">
        <w:rPr>
          <w:rFonts w:ascii="Calibri" w:hAnsi="Calibri"/>
        </w:rPr>
        <w:t xml:space="preserve"> by the letter </w:t>
      </w:r>
      <w:r w:rsidRPr="00BC03AB">
        <w:rPr>
          <w:rFonts w:ascii="Calibri" w:hAnsi="Calibri"/>
        </w:rPr>
        <w:t xml:space="preserve">that the certificate </w:t>
      </w:r>
      <w:r w:rsidR="0030241A" w:rsidRPr="00BC03AB">
        <w:rPr>
          <w:rFonts w:ascii="Calibri" w:hAnsi="Calibri"/>
        </w:rPr>
        <w:t xml:space="preserve">may be </w:t>
      </w:r>
      <w:r w:rsidRPr="00BC03AB">
        <w:rPr>
          <w:rFonts w:ascii="Calibri" w:hAnsi="Calibri"/>
        </w:rPr>
        <w:t xml:space="preserve">suspended </w:t>
      </w:r>
      <w:r w:rsidR="0030241A" w:rsidRPr="00BC03AB">
        <w:rPr>
          <w:rFonts w:ascii="Calibri" w:hAnsi="Calibri"/>
        </w:rPr>
        <w:t xml:space="preserve">initially for 6 months and after 6 months the client is informed that the certificate is cancelled </w:t>
      </w:r>
      <w:r w:rsidRPr="00BC03AB">
        <w:rPr>
          <w:rFonts w:ascii="Calibri" w:hAnsi="Calibri"/>
        </w:rPr>
        <w:t xml:space="preserve">and </w:t>
      </w:r>
      <w:r w:rsidR="0030241A" w:rsidRPr="00BC03AB">
        <w:rPr>
          <w:rFonts w:ascii="Calibri" w:hAnsi="Calibri"/>
        </w:rPr>
        <w:t xml:space="preserve">would the client </w:t>
      </w:r>
      <w:r w:rsidRPr="00BC03AB">
        <w:rPr>
          <w:rFonts w:ascii="Calibri" w:hAnsi="Calibri"/>
        </w:rPr>
        <w:t xml:space="preserve">return </w:t>
      </w:r>
      <w:r w:rsidR="0030241A" w:rsidRPr="00BC03AB">
        <w:rPr>
          <w:rFonts w:ascii="Calibri" w:hAnsi="Calibri"/>
        </w:rPr>
        <w:t xml:space="preserve">the </w:t>
      </w:r>
      <w:r w:rsidRPr="00BC03AB">
        <w:rPr>
          <w:rFonts w:ascii="Calibri" w:hAnsi="Calibri"/>
        </w:rPr>
        <w:t>certificates and cease to use and distribute any literature, stationary, etc., referencing the certificate of Certification Body mark/symbol.</w:t>
      </w:r>
      <w:r w:rsidR="002378AE">
        <w:rPr>
          <w:rFonts w:ascii="Calibri" w:hAnsi="Calibri"/>
        </w:rPr>
        <w:t xml:space="preserve"> The copies of the letters are to be uploaded to eCMS</w:t>
      </w:r>
      <w:r w:rsidR="004615CE">
        <w:rPr>
          <w:rFonts w:ascii="Calibri" w:hAnsi="Calibri"/>
        </w:rPr>
        <w:t xml:space="preserve"> and client inactivation request sent to SN Registrars UK</w:t>
      </w:r>
      <w:r w:rsidR="002378AE">
        <w:rPr>
          <w:rFonts w:ascii="Calibri" w:hAnsi="Calibri"/>
        </w:rPr>
        <w:t>.</w:t>
      </w:r>
    </w:p>
    <w:p w:rsidR="007E55E0" w:rsidRDefault="007E55E0" w:rsidP="007E55E0">
      <w:pPr>
        <w:tabs>
          <w:tab w:val="clear" w:pos="993"/>
          <w:tab w:val="clear" w:pos="1418"/>
        </w:tabs>
        <w:spacing w:line="240" w:lineRule="atLeast"/>
        <w:rPr>
          <w:rFonts w:ascii="Calibri" w:hAnsi="Calibri"/>
        </w:rPr>
      </w:pPr>
    </w:p>
    <w:p w:rsidR="007E55E0" w:rsidRDefault="007E55E0" w:rsidP="007E55E0">
      <w:pPr>
        <w:tabs>
          <w:tab w:val="clear" w:pos="993"/>
          <w:tab w:val="clear" w:pos="1418"/>
        </w:tabs>
        <w:spacing w:line="240" w:lineRule="atLeast"/>
        <w:ind w:left="705"/>
        <w:rPr>
          <w:rFonts w:ascii="Calibri" w:hAnsi="Calibri"/>
          <w:i/>
        </w:rPr>
      </w:pPr>
      <w:r w:rsidRPr="007E55E0">
        <w:rPr>
          <w:rFonts w:ascii="Calibri" w:hAnsi="Calibri"/>
          <w:i/>
        </w:rPr>
        <w:t>Under suspension, the client’s management system certification is temporarily invalid.</w:t>
      </w:r>
      <w:r>
        <w:rPr>
          <w:rFonts w:ascii="Calibri" w:hAnsi="Calibri"/>
          <w:i/>
        </w:rPr>
        <w:t xml:space="preserve"> </w:t>
      </w:r>
    </w:p>
    <w:p w:rsidR="007E55E0" w:rsidRDefault="007E55E0" w:rsidP="007E55E0">
      <w:pPr>
        <w:tabs>
          <w:tab w:val="clear" w:pos="993"/>
          <w:tab w:val="clear" w:pos="1418"/>
        </w:tabs>
        <w:spacing w:line="240" w:lineRule="atLeast"/>
        <w:ind w:left="705"/>
        <w:rPr>
          <w:rFonts w:ascii="Calibri" w:hAnsi="Calibri"/>
          <w:i/>
        </w:rPr>
      </w:pPr>
    </w:p>
    <w:p w:rsidR="007E55E0" w:rsidRDefault="007E55E0" w:rsidP="007E55E0">
      <w:pPr>
        <w:tabs>
          <w:tab w:val="clear" w:pos="993"/>
          <w:tab w:val="clear" w:pos="1418"/>
        </w:tabs>
        <w:spacing w:line="240" w:lineRule="atLeast"/>
        <w:ind w:left="705"/>
        <w:rPr>
          <w:rFonts w:ascii="Calibri" w:hAnsi="Calibri"/>
          <w:i/>
        </w:rPr>
      </w:pPr>
      <w:r>
        <w:rPr>
          <w:rFonts w:ascii="Calibri" w:hAnsi="Calibri"/>
          <w:i/>
        </w:rPr>
        <w:t>SN Registrars</w:t>
      </w:r>
      <w:r w:rsidRPr="007E55E0">
        <w:rPr>
          <w:rFonts w:ascii="Calibri" w:hAnsi="Calibri"/>
          <w:i/>
        </w:rPr>
        <w:t xml:space="preserve"> shall restore the suspended certification if the issue that has resulted in the suspension has been resolved. Failure to resolve the issues that have resulted in the suspension in a time established by the certification body shall result in withdrawal or reduction of the scope of certification.</w:t>
      </w:r>
      <w:r>
        <w:rPr>
          <w:rFonts w:ascii="Calibri" w:hAnsi="Calibri"/>
          <w:i/>
        </w:rPr>
        <w:t xml:space="preserve"> </w:t>
      </w:r>
    </w:p>
    <w:p w:rsidR="007E55E0" w:rsidRDefault="007E55E0" w:rsidP="007E55E0">
      <w:pPr>
        <w:tabs>
          <w:tab w:val="clear" w:pos="993"/>
          <w:tab w:val="clear" w:pos="1418"/>
        </w:tabs>
        <w:spacing w:line="240" w:lineRule="atLeast"/>
        <w:ind w:left="705"/>
        <w:rPr>
          <w:rFonts w:ascii="Calibri" w:hAnsi="Calibri"/>
          <w:i/>
        </w:rPr>
      </w:pPr>
    </w:p>
    <w:p w:rsidR="007E55E0" w:rsidRDefault="007E55E0" w:rsidP="007E55E0">
      <w:pPr>
        <w:tabs>
          <w:tab w:val="clear" w:pos="993"/>
          <w:tab w:val="clear" w:pos="1418"/>
        </w:tabs>
        <w:spacing w:line="240" w:lineRule="atLeast"/>
        <w:ind w:left="705"/>
        <w:rPr>
          <w:rFonts w:ascii="Calibri" w:hAnsi="Calibri"/>
          <w:i/>
        </w:rPr>
      </w:pPr>
      <w:r>
        <w:rPr>
          <w:rFonts w:ascii="Calibri" w:hAnsi="Calibri"/>
          <w:i/>
        </w:rPr>
        <w:t>SN Registrars</w:t>
      </w:r>
      <w:r w:rsidRPr="007E55E0">
        <w:rPr>
          <w:rFonts w:ascii="Calibri" w:hAnsi="Calibri"/>
          <w:i/>
        </w:rPr>
        <w:t xml:space="preserve"> shall reduce the scope of certification to exclude the parts not meeting the requirements, when the certified client has persistently or seriously failed to meet the certification requirements for those parts of the scope of certification. Any such reduction shall be in line with the requirements of the standard used for certification.</w:t>
      </w:r>
    </w:p>
    <w:p w:rsidR="007E55E0" w:rsidRDefault="007E55E0" w:rsidP="007E55E0">
      <w:pPr>
        <w:tabs>
          <w:tab w:val="clear" w:pos="993"/>
          <w:tab w:val="clear" w:pos="1418"/>
        </w:tabs>
        <w:spacing w:line="240" w:lineRule="atLeast"/>
        <w:ind w:left="705"/>
        <w:rPr>
          <w:rFonts w:ascii="Calibri" w:hAnsi="Calibri"/>
          <w:i/>
        </w:rPr>
      </w:pPr>
    </w:p>
    <w:p w:rsidR="007B3E01" w:rsidRPr="007B3E01" w:rsidRDefault="007B3E01">
      <w:pPr>
        <w:numPr>
          <w:ilvl w:val="1"/>
          <w:numId w:val="3"/>
        </w:numPr>
        <w:tabs>
          <w:tab w:val="clear" w:pos="993"/>
          <w:tab w:val="clear" w:pos="1418"/>
        </w:tabs>
        <w:spacing w:line="240" w:lineRule="atLeast"/>
        <w:rPr>
          <w:rFonts w:ascii="Calibri" w:hAnsi="Calibri"/>
          <w:b/>
        </w:rPr>
      </w:pPr>
      <w:r>
        <w:rPr>
          <w:rFonts w:ascii="Calibri" w:hAnsi="Calibri"/>
          <w:b/>
        </w:rPr>
        <w:t>Non-</w:t>
      </w:r>
      <w:r w:rsidRPr="007B3E01">
        <w:rPr>
          <w:rFonts w:ascii="Calibri" w:hAnsi="Calibri"/>
          <w:b/>
        </w:rPr>
        <w:t>accredited certificates</w:t>
      </w:r>
    </w:p>
    <w:p w:rsidR="007B3E01" w:rsidRDefault="007B3E01" w:rsidP="007B3E01">
      <w:pPr>
        <w:pBdr>
          <w:right w:val="single" w:sz="4" w:space="4" w:color="auto"/>
        </w:pBdr>
        <w:tabs>
          <w:tab w:val="clear" w:pos="993"/>
          <w:tab w:val="clear" w:pos="1418"/>
        </w:tabs>
        <w:spacing w:line="240" w:lineRule="atLeast"/>
        <w:ind w:left="705"/>
        <w:rPr>
          <w:rFonts w:ascii="Calibri" w:hAnsi="Calibri"/>
        </w:rPr>
      </w:pPr>
      <w:r>
        <w:rPr>
          <w:rFonts w:ascii="Calibri" w:hAnsi="Calibri"/>
        </w:rPr>
        <w:t xml:space="preserve">SN Registrars </w:t>
      </w:r>
      <w:r w:rsidRPr="007B3E01">
        <w:rPr>
          <w:rFonts w:ascii="Calibri" w:hAnsi="Calibri"/>
        </w:rPr>
        <w:t>shall not issue any non-accredited certificates in the scopes for which they hold UKAS accreditation.</w:t>
      </w:r>
      <w:r>
        <w:rPr>
          <w:rFonts w:ascii="Calibri" w:hAnsi="Calibri"/>
        </w:rPr>
        <w:t xml:space="preserve"> </w:t>
      </w:r>
      <w:r w:rsidRPr="007B3E01">
        <w:rPr>
          <w:rFonts w:ascii="Calibri" w:hAnsi="Calibri"/>
        </w:rPr>
        <w:t xml:space="preserve">Where accreditation only covers part of an EA scope (i.e. </w:t>
      </w:r>
      <w:r w:rsidRPr="007B3E01">
        <w:rPr>
          <w:rFonts w:ascii="Calibri" w:hAnsi="Calibri"/>
        </w:rPr>
        <w:lastRenderedPageBreak/>
        <w:t xml:space="preserve">limited scope) then </w:t>
      </w:r>
      <w:r>
        <w:rPr>
          <w:rFonts w:ascii="Calibri" w:hAnsi="Calibri"/>
        </w:rPr>
        <w:t>SN Registrars</w:t>
      </w:r>
      <w:r w:rsidRPr="007B3E01">
        <w:rPr>
          <w:rFonts w:ascii="Calibri" w:hAnsi="Calibri"/>
        </w:rPr>
        <w:t xml:space="preserve"> can issue non-accredited certificates for activities falling outside of the limitation.</w:t>
      </w:r>
    </w:p>
    <w:p w:rsidR="007B3E01" w:rsidRDefault="007B3E01" w:rsidP="007B3E01">
      <w:pPr>
        <w:pBdr>
          <w:right w:val="single" w:sz="4" w:space="4" w:color="auto"/>
        </w:pBdr>
        <w:tabs>
          <w:tab w:val="clear" w:pos="993"/>
          <w:tab w:val="clear" w:pos="1418"/>
        </w:tabs>
        <w:spacing w:line="240" w:lineRule="atLeast"/>
        <w:ind w:left="705"/>
        <w:rPr>
          <w:rFonts w:ascii="Calibri" w:hAnsi="Calibri"/>
        </w:rPr>
      </w:pPr>
    </w:p>
    <w:p w:rsidR="007B3E01" w:rsidRDefault="007B3E01" w:rsidP="007B3E01">
      <w:pPr>
        <w:pBdr>
          <w:right w:val="single" w:sz="4" w:space="4" w:color="auto"/>
        </w:pBdr>
        <w:tabs>
          <w:tab w:val="clear" w:pos="993"/>
          <w:tab w:val="clear" w:pos="1418"/>
        </w:tabs>
        <w:spacing w:line="240" w:lineRule="atLeast"/>
        <w:ind w:left="705"/>
        <w:rPr>
          <w:rFonts w:ascii="Calibri" w:hAnsi="Calibri"/>
        </w:rPr>
      </w:pPr>
      <w:r w:rsidRPr="007B3E01">
        <w:rPr>
          <w:rFonts w:ascii="Calibri" w:hAnsi="Calibri"/>
        </w:rPr>
        <w:t xml:space="preserve">Non-accredited certificates can be issued for new scope areas where </w:t>
      </w:r>
      <w:r>
        <w:rPr>
          <w:rFonts w:ascii="Calibri" w:hAnsi="Calibri"/>
        </w:rPr>
        <w:t>SN Registrars</w:t>
      </w:r>
      <w:r w:rsidRPr="007B3E01">
        <w:rPr>
          <w:rFonts w:ascii="Calibri" w:hAnsi="Calibri"/>
        </w:rPr>
        <w:t xml:space="preserve"> is working towards accreditation. However, once the accreditation is granted, </w:t>
      </w:r>
      <w:r>
        <w:rPr>
          <w:rFonts w:ascii="Calibri" w:hAnsi="Calibri"/>
        </w:rPr>
        <w:t>SN Registrars</w:t>
      </w:r>
      <w:r w:rsidRPr="007B3E01">
        <w:rPr>
          <w:rFonts w:ascii="Calibri" w:hAnsi="Calibri"/>
        </w:rPr>
        <w:t xml:space="preserve"> is required to take appropriate action to transfer the previously issued non-accredited certificates to accredited ones within 30 days. These actions may require </w:t>
      </w:r>
      <w:r>
        <w:rPr>
          <w:rFonts w:ascii="Calibri" w:hAnsi="Calibri"/>
        </w:rPr>
        <w:t>SN Registrars</w:t>
      </w:r>
      <w:r w:rsidRPr="007B3E01">
        <w:rPr>
          <w:rFonts w:ascii="Calibri" w:hAnsi="Calibri"/>
        </w:rPr>
        <w:t xml:space="preserve"> to carry out a review and additional validation activities of each certificate before confirming its accredited status.</w:t>
      </w:r>
    </w:p>
    <w:p w:rsidR="00E856A5" w:rsidRPr="00BC03AB" w:rsidRDefault="00E856A5">
      <w:pPr>
        <w:tabs>
          <w:tab w:val="clear" w:pos="993"/>
          <w:tab w:val="clear" w:pos="1418"/>
        </w:tabs>
        <w:spacing w:line="240" w:lineRule="atLeast"/>
        <w:rPr>
          <w:rFonts w:ascii="Calibri" w:hAnsi="Calibri"/>
        </w:rPr>
      </w:pPr>
    </w:p>
    <w:p w:rsidR="00E856A5" w:rsidRDefault="007B3E01">
      <w:pPr>
        <w:tabs>
          <w:tab w:val="clear" w:pos="993"/>
          <w:tab w:val="clear" w:pos="1418"/>
        </w:tabs>
        <w:spacing w:line="240" w:lineRule="atLeast"/>
        <w:ind w:left="720"/>
        <w:rPr>
          <w:rFonts w:ascii="Calibri" w:hAnsi="Calibri"/>
        </w:rPr>
      </w:pPr>
      <w:r>
        <w:rPr>
          <w:rFonts w:ascii="Calibri" w:hAnsi="Calibri"/>
        </w:rPr>
        <w:t>Certificates issued for non-</w:t>
      </w:r>
      <w:r w:rsidR="00E856A5" w:rsidRPr="00BC03AB">
        <w:rPr>
          <w:rFonts w:ascii="Calibri" w:hAnsi="Calibri"/>
        </w:rPr>
        <w:t>accredited audits shall not carry the Tick &amp; Crown</w:t>
      </w:r>
      <w:r w:rsidR="002378AE">
        <w:rPr>
          <w:rFonts w:ascii="Calibri" w:hAnsi="Calibri"/>
        </w:rPr>
        <w:t xml:space="preserve"> or </w:t>
      </w:r>
      <w:proofErr w:type="spellStart"/>
      <w:r w:rsidR="002378AE">
        <w:rPr>
          <w:rFonts w:ascii="Calibri" w:hAnsi="Calibri"/>
        </w:rPr>
        <w:t>SSiP</w:t>
      </w:r>
      <w:proofErr w:type="spellEnd"/>
      <w:r w:rsidR="002378AE">
        <w:rPr>
          <w:rFonts w:ascii="Calibri" w:hAnsi="Calibri"/>
        </w:rPr>
        <w:t xml:space="preserve"> logo (OHSAS EA28, UK only)</w:t>
      </w:r>
      <w:r w:rsidR="00E856A5" w:rsidRPr="00BC03AB">
        <w:rPr>
          <w:rFonts w:ascii="Calibri" w:hAnsi="Calibri"/>
        </w:rPr>
        <w:t xml:space="preserve">. The client shall be told that it is a </w:t>
      </w:r>
      <w:proofErr w:type="spellStart"/>
      <w:r w:rsidR="00E856A5" w:rsidRPr="00BC03AB">
        <w:rPr>
          <w:rFonts w:ascii="Calibri" w:hAnsi="Calibri"/>
        </w:rPr>
        <w:t>non accredited</w:t>
      </w:r>
      <w:proofErr w:type="spellEnd"/>
      <w:r w:rsidR="00E856A5" w:rsidRPr="00BC03AB">
        <w:rPr>
          <w:rFonts w:ascii="Calibri" w:hAnsi="Calibri"/>
        </w:rPr>
        <w:t xml:space="preserve"> audit and that the certificate will not carry the Tick &amp; Crown</w:t>
      </w:r>
      <w:r w:rsidR="002378AE">
        <w:rPr>
          <w:rFonts w:ascii="Calibri" w:hAnsi="Calibri"/>
        </w:rPr>
        <w:t xml:space="preserve"> or </w:t>
      </w:r>
      <w:proofErr w:type="spellStart"/>
      <w:r w:rsidR="002378AE">
        <w:rPr>
          <w:rFonts w:ascii="Calibri" w:hAnsi="Calibri"/>
        </w:rPr>
        <w:t>SSiP</w:t>
      </w:r>
      <w:proofErr w:type="spellEnd"/>
      <w:r w:rsidR="002378AE">
        <w:rPr>
          <w:rFonts w:ascii="Calibri" w:hAnsi="Calibri"/>
        </w:rPr>
        <w:t xml:space="preserve"> logo (OHSAS EA28, UK only)</w:t>
      </w:r>
      <w:r w:rsidR="00E856A5" w:rsidRPr="00BC03AB">
        <w:rPr>
          <w:rFonts w:ascii="Calibri" w:hAnsi="Calibri"/>
        </w:rPr>
        <w:t>.</w:t>
      </w:r>
      <w:r w:rsidR="00E856A5" w:rsidRPr="00BC03AB">
        <w:rPr>
          <w:rFonts w:ascii="Calibri" w:hAnsi="Calibri"/>
        </w:rPr>
        <w:tab/>
      </w:r>
    </w:p>
    <w:p w:rsidR="004D5293" w:rsidRDefault="004D5293">
      <w:pPr>
        <w:tabs>
          <w:tab w:val="clear" w:pos="993"/>
          <w:tab w:val="clear" w:pos="1418"/>
        </w:tabs>
        <w:spacing w:line="240" w:lineRule="atLeast"/>
        <w:ind w:left="720"/>
        <w:rPr>
          <w:rFonts w:ascii="Calibri" w:hAnsi="Calibri"/>
        </w:rPr>
      </w:pPr>
    </w:p>
    <w:p w:rsidR="004D5293" w:rsidRPr="004D5293" w:rsidRDefault="004D5293" w:rsidP="004D5293">
      <w:pPr>
        <w:numPr>
          <w:ilvl w:val="1"/>
          <w:numId w:val="3"/>
        </w:numPr>
        <w:tabs>
          <w:tab w:val="clear" w:pos="993"/>
          <w:tab w:val="clear" w:pos="1418"/>
        </w:tabs>
        <w:spacing w:line="240" w:lineRule="atLeast"/>
        <w:rPr>
          <w:rFonts w:asciiTheme="minorHAnsi" w:hAnsiTheme="minorHAnsi" w:cstheme="minorHAnsi"/>
        </w:rPr>
      </w:pPr>
      <w:r w:rsidRPr="004D5293">
        <w:rPr>
          <w:rFonts w:asciiTheme="minorHAnsi" w:hAnsiTheme="minorHAnsi" w:cstheme="minorHAnsi"/>
        </w:rPr>
        <w:t xml:space="preserve">When a client does not want to continue their certification </w:t>
      </w:r>
      <w:r>
        <w:rPr>
          <w:rFonts w:asciiTheme="minorHAnsi" w:hAnsiTheme="minorHAnsi" w:cstheme="minorHAnsi"/>
        </w:rPr>
        <w:t xml:space="preserve">with SN Registrars </w:t>
      </w:r>
      <w:r w:rsidRPr="004D5293">
        <w:rPr>
          <w:rFonts w:asciiTheme="minorHAnsi" w:hAnsiTheme="minorHAnsi" w:cstheme="minorHAnsi"/>
        </w:rPr>
        <w:t xml:space="preserve">(due to client’s cancellation or transfer) </w:t>
      </w:r>
      <w:r>
        <w:rPr>
          <w:rFonts w:asciiTheme="minorHAnsi" w:hAnsiTheme="minorHAnsi" w:cstheme="minorHAnsi"/>
        </w:rPr>
        <w:t xml:space="preserve">the termination clause in the contract (FMP21/1) is followed. </w:t>
      </w:r>
      <w:r w:rsidR="00015A7A">
        <w:rPr>
          <w:rFonts w:asciiTheme="minorHAnsi" w:hAnsiTheme="minorHAnsi" w:cstheme="minorHAnsi"/>
        </w:rPr>
        <w:t>Where possible the reason for non-</w:t>
      </w:r>
      <w:proofErr w:type="spellStart"/>
      <w:r w:rsidR="00015A7A">
        <w:rPr>
          <w:rFonts w:asciiTheme="minorHAnsi" w:hAnsiTheme="minorHAnsi" w:cstheme="minorHAnsi"/>
        </w:rPr>
        <w:t>continuouation</w:t>
      </w:r>
      <w:proofErr w:type="spellEnd"/>
      <w:r w:rsidR="00015A7A">
        <w:rPr>
          <w:rFonts w:asciiTheme="minorHAnsi" w:hAnsiTheme="minorHAnsi" w:cstheme="minorHAnsi"/>
        </w:rPr>
        <w:t xml:space="preserve"> is requested from the client. Cancellation letter and reason are updated in eCMS client details and request to inactivate the client is sent to SN Registrars UK.</w:t>
      </w:r>
    </w:p>
    <w:p w:rsidR="004D5293" w:rsidRDefault="004D5293" w:rsidP="004D5293">
      <w:pPr>
        <w:tabs>
          <w:tab w:val="clear" w:pos="993"/>
          <w:tab w:val="clear" w:pos="1418"/>
        </w:tabs>
        <w:spacing w:line="240" w:lineRule="atLeast"/>
        <w:rPr>
          <w:rFonts w:ascii="Calibri" w:hAnsi="Calibri"/>
        </w:rPr>
      </w:pPr>
    </w:p>
    <w:p w:rsidR="00CD746B" w:rsidRPr="00BC03AB" w:rsidRDefault="00CD746B">
      <w:pPr>
        <w:tabs>
          <w:tab w:val="clear" w:pos="993"/>
          <w:tab w:val="clear" w:pos="1418"/>
        </w:tabs>
        <w:spacing w:line="240" w:lineRule="atLeast"/>
        <w:ind w:left="720"/>
        <w:rPr>
          <w:rFonts w:ascii="Calibri" w:hAnsi="Calibri"/>
        </w:rPr>
      </w:pPr>
    </w:p>
    <w:p w:rsidR="00E856A5" w:rsidRPr="00BC03AB" w:rsidRDefault="00E856A5">
      <w:pPr>
        <w:tabs>
          <w:tab w:val="clear" w:pos="993"/>
          <w:tab w:val="clear" w:pos="1418"/>
        </w:tabs>
        <w:spacing w:line="240" w:lineRule="atLeast"/>
        <w:rPr>
          <w:rFonts w:ascii="Calibri" w:hAnsi="Calibri"/>
        </w:rPr>
      </w:pPr>
    </w:p>
    <w:p w:rsidR="00E856A5" w:rsidRPr="00BC03AB" w:rsidRDefault="00E856A5">
      <w:pPr>
        <w:tabs>
          <w:tab w:val="clear" w:pos="993"/>
          <w:tab w:val="clear" w:pos="1418"/>
        </w:tabs>
        <w:spacing w:line="240" w:lineRule="atLeast"/>
        <w:ind w:left="709" w:hanging="709"/>
        <w:rPr>
          <w:rFonts w:ascii="Calibri" w:hAnsi="Calibri"/>
          <w:b/>
        </w:rPr>
      </w:pPr>
      <w:r w:rsidRPr="00BC03AB">
        <w:rPr>
          <w:rFonts w:ascii="Calibri" w:hAnsi="Calibri"/>
          <w:b/>
        </w:rPr>
        <w:t>6</w:t>
      </w:r>
      <w:r w:rsidRPr="00BC03AB">
        <w:rPr>
          <w:rFonts w:ascii="Calibri" w:hAnsi="Calibri"/>
          <w:b/>
        </w:rPr>
        <w:tab/>
        <w:t>Quality Records</w:t>
      </w:r>
    </w:p>
    <w:p w:rsidR="00E856A5" w:rsidRPr="00BC03AB" w:rsidRDefault="00E856A5">
      <w:pPr>
        <w:tabs>
          <w:tab w:val="clear" w:pos="993"/>
          <w:tab w:val="clear" w:pos="1418"/>
        </w:tabs>
        <w:spacing w:line="240" w:lineRule="atLeast"/>
        <w:ind w:left="709" w:hanging="709"/>
        <w:rPr>
          <w:rFonts w:ascii="Calibri" w:hAnsi="Calibri"/>
        </w:rPr>
      </w:pPr>
    </w:p>
    <w:tbl>
      <w:tblPr>
        <w:tblW w:w="0" w:type="auto"/>
        <w:tblInd w:w="534" w:type="dxa"/>
        <w:tblLayout w:type="fixed"/>
        <w:tblLook w:val="0000" w:firstRow="0" w:lastRow="0" w:firstColumn="0" w:lastColumn="0" w:noHBand="0" w:noVBand="0"/>
      </w:tblPr>
      <w:tblGrid>
        <w:gridCol w:w="1559"/>
        <w:gridCol w:w="3827"/>
        <w:gridCol w:w="1843"/>
        <w:gridCol w:w="1276"/>
      </w:tblGrid>
      <w:tr w:rsidR="00E856A5" w:rsidRPr="00BC03AB">
        <w:trPr>
          <w:cantSplit/>
        </w:trPr>
        <w:tc>
          <w:tcPr>
            <w:tcW w:w="1559" w:type="dxa"/>
            <w:tcBorders>
              <w:top w:val="single" w:sz="6" w:space="0" w:color="auto"/>
              <w:left w:val="single" w:sz="6" w:space="0" w:color="auto"/>
              <w:bottom w:val="single" w:sz="6" w:space="0" w:color="auto"/>
              <w:right w:val="single" w:sz="6" w:space="0" w:color="auto"/>
            </w:tcBorders>
            <w:shd w:val="pct20" w:color="auto" w:fill="auto"/>
          </w:tcPr>
          <w:p w:rsidR="00E856A5" w:rsidRPr="00BC03AB" w:rsidRDefault="00E856A5">
            <w:pPr>
              <w:tabs>
                <w:tab w:val="clear" w:pos="993"/>
                <w:tab w:val="clear" w:pos="1418"/>
              </w:tabs>
              <w:spacing w:line="240" w:lineRule="atLeast"/>
              <w:jc w:val="center"/>
              <w:rPr>
                <w:rFonts w:ascii="Calibri" w:hAnsi="Calibri"/>
                <w:b/>
                <w:sz w:val="20"/>
              </w:rPr>
            </w:pPr>
            <w:r w:rsidRPr="00BC03AB">
              <w:rPr>
                <w:rFonts w:ascii="Calibri" w:hAnsi="Calibri"/>
                <w:b/>
                <w:sz w:val="20"/>
              </w:rPr>
              <w:t xml:space="preserve">Quality Record Number </w:t>
            </w:r>
          </w:p>
        </w:tc>
        <w:tc>
          <w:tcPr>
            <w:tcW w:w="3827" w:type="dxa"/>
            <w:tcBorders>
              <w:top w:val="single" w:sz="6" w:space="0" w:color="auto"/>
              <w:left w:val="single" w:sz="6" w:space="0" w:color="auto"/>
              <w:bottom w:val="single" w:sz="6" w:space="0" w:color="auto"/>
              <w:right w:val="single" w:sz="6" w:space="0" w:color="auto"/>
            </w:tcBorders>
            <w:shd w:val="pct20" w:color="auto" w:fill="auto"/>
          </w:tcPr>
          <w:p w:rsidR="00E856A5" w:rsidRPr="00BC03AB" w:rsidRDefault="00E856A5">
            <w:pPr>
              <w:tabs>
                <w:tab w:val="clear" w:pos="993"/>
                <w:tab w:val="clear" w:pos="1418"/>
              </w:tabs>
              <w:spacing w:before="120" w:line="240" w:lineRule="atLeast"/>
              <w:jc w:val="center"/>
              <w:rPr>
                <w:rFonts w:ascii="Calibri" w:hAnsi="Calibri"/>
                <w:b/>
                <w:sz w:val="20"/>
              </w:rPr>
            </w:pPr>
            <w:r w:rsidRPr="00BC03AB">
              <w:rPr>
                <w:rFonts w:ascii="Calibri" w:hAnsi="Calibri"/>
                <w:b/>
                <w:sz w:val="20"/>
              </w:rPr>
              <w:t>Quality Record Title</w:t>
            </w:r>
          </w:p>
        </w:tc>
        <w:tc>
          <w:tcPr>
            <w:tcW w:w="1843" w:type="dxa"/>
            <w:tcBorders>
              <w:top w:val="single" w:sz="6" w:space="0" w:color="auto"/>
              <w:left w:val="single" w:sz="6" w:space="0" w:color="auto"/>
              <w:bottom w:val="single" w:sz="6" w:space="0" w:color="auto"/>
              <w:right w:val="single" w:sz="6" w:space="0" w:color="auto"/>
            </w:tcBorders>
            <w:shd w:val="pct20" w:color="auto" w:fill="auto"/>
          </w:tcPr>
          <w:p w:rsidR="00E856A5" w:rsidRPr="00BC03AB" w:rsidRDefault="00E856A5">
            <w:pPr>
              <w:tabs>
                <w:tab w:val="clear" w:pos="993"/>
                <w:tab w:val="clear" w:pos="1418"/>
              </w:tabs>
              <w:spacing w:before="120" w:line="240" w:lineRule="atLeast"/>
              <w:jc w:val="center"/>
              <w:rPr>
                <w:rFonts w:ascii="Calibri" w:hAnsi="Calibri"/>
                <w:b/>
                <w:sz w:val="20"/>
              </w:rPr>
            </w:pPr>
            <w:r w:rsidRPr="00BC03AB">
              <w:rPr>
                <w:rFonts w:ascii="Calibri" w:hAnsi="Calibri"/>
                <w:b/>
                <w:sz w:val="20"/>
              </w:rPr>
              <w:t>Type of File</w:t>
            </w:r>
          </w:p>
        </w:tc>
        <w:tc>
          <w:tcPr>
            <w:tcW w:w="1276" w:type="dxa"/>
            <w:tcBorders>
              <w:top w:val="single" w:sz="6" w:space="0" w:color="auto"/>
              <w:left w:val="single" w:sz="6" w:space="0" w:color="auto"/>
              <w:bottom w:val="single" w:sz="6" w:space="0" w:color="auto"/>
              <w:right w:val="single" w:sz="6" w:space="0" w:color="auto"/>
            </w:tcBorders>
            <w:shd w:val="pct20" w:color="auto" w:fill="auto"/>
          </w:tcPr>
          <w:p w:rsidR="00E856A5" w:rsidRPr="00BC03AB" w:rsidRDefault="00E856A5">
            <w:pPr>
              <w:tabs>
                <w:tab w:val="clear" w:pos="993"/>
                <w:tab w:val="clear" w:pos="1418"/>
              </w:tabs>
              <w:spacing w:line="240" w:lineRule="atLeast"/>
              <w:jc w:val="center"/>
              <w:rPr>
                <w:rFonts w:ascii="Calibri" w:hAnsi="Calibri"/>
                <w:b/>
                <w:sz w:val="20"/>
              </w:rPr>
            </w:pPr>
            <w:r w:rsidRPr="00BC03AB">
              <w:rPr>
                <w:rFonts w:ascii="Calibri" w:hAnsi="Calibri"/>
                <w:b/>
                <w:sz w:val="20"/>
              </w:rPr>
              <w:t>Retention Time</w:t>
            </w:r>
          </w:p>
        </w:tc>
      </w:tr>
      <w:tr w:rsidR="00E856A5"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E856A5" w:rsidRPr="00BC03AB" w:rsidRDefault="00E856A5">
            <w:pPr>
              <w:tabs>
                <w:tab w:val="clear" w:pos="993"/>
                <w:tab w:val="clear" w:pos="1418"/>
              </w:tabs>
              <w:spacing w:before="120" w:after="120" w:line="240" w:lineRule="atLeast"/>
              <w:jc w:val="left"/>
              <w:rPr>
                <w:rFonts w:ascii="Calibri" w:hAnsi="Calibri"/>
                <w:sz w:val="20"/>
              </w:rPr>
            </w:pPr>
          </w:p>
        </w:tc>
        <w:tc>
          <w:tcPr>
            <w:tcW w:w="3827" w:type="dxa"/>
            <w:tcBorders>
              <w:top w:val="single" w:sz="6" w:space="0" w:color="auto"/>
              <w:left w:val="single" w:sz="6" w:space="0" w:color="auto"/>
              <w:bottom w:val="single" w:sz="6" w:space="0" w:color="auto"/>
              <w:right w:val="single" w:sz="6" w:space="0" w:color="auto"/>
            </w:tcBorders>
          </w:tcPr>
          <w:p w:rsidR="00E856A5" w:rsidRPr="00BC03AB" w:rsidRDefault="00E856A5" w:rsidP="009C0243">
            <w:pPr>
              <w:tabs>
                <w:tab w:val="clear" w:pos="993"/>
                <w:tab w:val="clear" w:pos="1418"/>
              </w:tabs>
              <w:spacing w:before="120" w:after="120" w:line="240" w:lineRule="atLeast"/>
              <w:jc w:val="left"/>
              <w:rPr>
                <w:rFonts w:ascii="Calibri" w:hAnsi="Calibri"/>
                <w:sz w:val="20"/>
              </w:rPr>
            </w:pPr>
            <w:r w:rsidRPr="00BC03AB">
              <w:rPr>
                <w:rFonts w:ascii="Calibri" w:hAnsi="Calibri"/>
                <w:sz w:val="20"/>
              </w:rPr>
              <w:t xml:space="preserve">Certificate of Environmental Approval </w:t>
            </w:r>
          </w:p>
        </w:tc>
        <w:tc>
          <w:tcPr>
            <w:tcW w:w="1843" w:type="dxa"/>
            <w:tcBorders>
              <w:top w:val="single" w:sz="6" w:space="0" w:color="auto"/>
              <w:left w:val="single" w:sz="6" w:space="0" w:color="auto"/>
              <w:bottom w:val="single" w:sz="6" w:space="0" w:color="auto"/>
              <w:right w:val="single" w:sz="6" w:space="0" w:color="auto"/>
            </w:tcBorders>
          </w:tcPr>
          <w:p w:rsidR="00E856A5" w:rsidRPr="00BC03AB" w:rsidRDefault="00E856A5">
            <w:pPr>
              <w:tabs>
                <w:tab w:val="clear" w:pos="993"/>
                <w:tab w:val="clear" w:pos="1418"/>
              </w:tabs>
              <w:spacing w:before="120" w:after="120" w:line="240" w:lineRule="atLeast"/>
              <w:jc w:val="left"/>
              <w:rPr>
                <w:rFonts w:ascii="Calibri" w:hAnsi="Calibri"/>
                <w:sz w:val="20"/>
              </w:rPr>
            </w:pPr>
            <w:r w:rsidRPr="00BC03AB">
              <w:rPr>
                <w:rFonts w:ascii="Calibri" w:hAnsi="Calibri"/>
                <w:sz w:val="20"/>
              </w:rPr>
              <w:t xml:space="preserve">With </w:t>
            </w:r>
            <w:r w:rsidR="00C676B9" w:rsidRPr="00BC03AB">
              <w:rPr>
                <w:rFonts w:ascii="Calibri" w:hAnsi="Calibri"/>
                <w:sz w:val="20"/>
              </w:rPr>
              <w:t>Client</w:t>
            </w:r>
            <w:r w:rsidRPr="00BC03AB">
              <w:rPr>
                <w:rFonts w:ascii="Calibri" w:hAnsi="Calibri"/>
                <w:sz w:val="20"/>
              </w:rPr>
              <w:t xml:space="preserve"> </w:t>
            </w:r>
          </w:p>
        </w:tc>
        <w:tc>
          <w:tcPr>
            <w:tcW w:w="1276" w:type="dxa"/>
            <w:tcBorders>
              <w:top w:val="single" w:sz="6" w:space="0" w:color="auto"/>
              <w:left w:val="single" w:sz="6" w:space="0" w:color="auto"/>
              <w:bottom w:val="single" w:sz="6" w:space="0" w:color="auto"/>
              <w:right w:val="single" w:sz="6" w:space="0" w:color="auto"/>
            </w:tcBorders>
          </w:tcPr>
          <w:p w:rsidR="00E856A5" w:rsidRPr="00BC03AB" w:rsidRDefault="00E856A5">
            <w:pPr>
              <w:tabs>
                <w:tab w:val="clear" w:pos="993"/>
                <w:tab w:val="clear" w:pos="1418"/>
              </w:tabs>
              <w:spacing w:before="120" w:after="120" w:line="240" w:lineRule="atLeast"/>
              <w:jc w:val="left"/>
              <w:rPr>
                <w:rFonts w:ascii="Calibri" w:hAnsi="Calibri"/>
                <w:sz w:val="20"/>
              </w:rPr>
            </w:pPr>
            <w:r w:rsidRPr="00BC03AB">
              <w:rPr>
                <w:rFonts w:ascii="Calibri" w:hAnsi="Calibri"/>
                <w:sz w:val="20"/>
              </w:rPr>
              <w:t>3 years</w:t>
            </w:r>
          </w:p>
        </w:tc>
      </w:tr>
      <w:tr w:rsidR="00E856A5"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E856A5" w:rsidRPr="00BC03AB" w:rsidRDefault="00E856A5">
            <w:pPr>
              <w:tabs>
                <w:tab w:val="clear" w:pos="993"/>
                <w:tab w:val="clear" w:pos="1418"/>
              </w:tabs>
              <w:spacing w:before="120" w:after="120" w:line="240" w:lineRule="atLeast"/>
              <w:jc w:val="left"/>
              <w:rPr>
                <w:rFonts w:ascii="Calibri" w:hAnsi="Calibri"/>
                <w:sz w:val="20"/>
              </w:rPr>
            </w:pPr>
          </w:p>
        </w:tc>
        <w:tc>
          <w:tcPr>
            <w:tcW w:w="3827" w:type="dxa"/>
            <w:tcBorders>
              <w:top w:val="single" w:sz="6" w:space="0" w:color="auto"/>
              <w:left w:val="single" w:sz="6" w:space="0" w:color="auto"/>
              <w:bottom w:val="single" w:sz="6" w:space="0" w:color="auto"/>
              <w:right w:val="single" w:sz="6" w:space="0" w:color="auto"/>
            </w:tcBorders>
          </w:tcPr>
          <w:p w:rsidR="00E856A5" w:rsidRPr="00BC03AB" w:rsidRDefault="00E856A5" w:rsidP="009C0243">
            <w:pPr>
              <w:tabs>
                <w:tab w:val="clear" w:pos="993"/>
                <w:tab w:val="clear" w:pos="1418"/>
              </w:tabs>
              <w:spacing w:before="120" w:after="120" w:line="240" w:lineRule="atLeast"/>
              <w:jc w:val="left"/>
              <w:rPr>
                <w:rFonts w:ascii="Calibri" w:hAnsi="Calibri"/>
                <w:sz w:val="20"/>
              </w:rPr>
            </w:pPr>
            <w:r w:rsidRPr="00BC03AB">
              <w:rPr>
                <w:rFonts w:ascii="Calibri" w:hAnsi="Calibri"/>
                <w:sz w:val="20"/>
              </w:rPr>
              <w:t>Certificate of Quality Approval</w:t>
            </w:r>
          </w:p>
        </w:tc>
        <w:tc>
          <w:tcPr>
            <w:tcW w:w="1843" w:type="dxa"/>
            <w:tcBorders>
              <w:top w:val="single" w:sz="6" w:space="0" w:color="auto"/>
              <w:left w:val="single" w:sz="6" w:space="0" w:color="auto"/>
              <w:bottom w:val="single" w:sz="6" w:space="0" w:color="auto"/>
              <w:right w:val="single" w:sz="6" w:space="0" w:color="auto"/>
            </w:tcBorders>
          </w:tcPr>
          <w:p w:rsidR="00E856A5" w:rsidRPr="00BC03AB" w:rsidRDefault="00E856A5">
            <w:pPr>
              <w:tabs>
                <w:tab w:val="clear" w:pos="993"/>
                <w:tab w:val="clear" w:pos="1418"/>
              </w:tabs>
              <w:spacing w:before="120" w:after="120" w:line="240" w:lineRule="atLeast"/>
              <w:jc w:val="left"/>
              <w:rPr>
                <w:rFonts w:ascii="Calibri" w:hAnsi="Calibri"/>
                <w:sz w:val="20"/>
              </w:rPr>
            </w:pPr>
            <w:r w:rsidRPr="00BC03AB">
              <w:rPr>
                <w:rFonts w:ascii="Calibri" w:hAnsi="Calibri"/>
                <w:sz w:val="20"/>
              </w:rPr>
              <w:t xml:space="preserve">With </w:t>
            </w:r>
            <w:r w:rsidR="00C676B9" w:rsidRPr="00BC03AB">
              <w:rPr>
                <w:rFonts w:ascii="Calibri" w:hAnsi="Calibri"/>
                <w:sz w:val="20"/>
              </w:rPr>
              <w:t>client</w:t>
            </w:r>
          </w:p>
        </w:tc>
        <w:tc>
          <w:tcPr>
            <w:tcW w:w="1276" w:type="dxa"/>
            <w:tcBorders>
              <w:top w:val="single" w:sz="6" w:space="0" w:color="auto"/>
              <w:left w:val="single" w:sz="6" w:space="0" w:color="auto"/>
              <w:bottom w:val="single" w:sz="6" w:space="0" w:color="auto"/>
              <w:right w:val="single" w:sz="6" w:space="0" w:color="auto"/>
            </w:tcBorders>
          </w:tcPr>
          <w:p w:rsidR="00E856A5" w:rsidRPr="00BC03AB" w:rsidRDefault="00E856A5">
            <w:pPr>
              <w:tabs>
                <w:tab w:val="clear" w:pos="993"/>
                <w:tab w:val="clear" w:pos="1418"/>
              </w:tabs>
              <w:spacing w:before="120" w:after="120" w:line="240" w:lineRule="atLeast"/>
              <w:jc w:val="left"/>
              <w:rPr>
                <w:rFonts w:ascii="Calibri" w:hAnsi="Calibri"/>
                <w:sz w:val="20"/>
              </w:rPr>
            </w:pPr>
            <w:r w:rsidRPr="00BC03AB">
              <w:rPr>
                <w:rFonts w:ascii="Calibri" w:hAnsi="Calibri"/>
                <w:sz w:val="20"/>
              </w:rPr>
              <w:t>3 years</w:t>
            </w:r>
          </w:p>
        </w:tc>
      </w:tr>
      <w:tr w:rsidR="009A233E"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9A233E" w:rsidRPr="00BC03AB" w:rsidRDefault="009A233E">
            <w:pPr>
              <w:tabs>
                <w:tab w:val="clear" w:pos="993"/>
                <w:tab w:val="clear" w:pos="1418"/>
              </w:tabs>
              <w:spacing w:before="120" w:after="120" w:line="240" w:lineRule="atLeast"/>
              <w:jc w:val="left"/>
              <w:rPr>
                <w:rFonts w:ascii="Calibri" w:hAnsi="Calibri"/>
                <w:sz w:val="20"/>
              </w:rPr>
            </w:pPr>
          </w:p>
        </w:tc>
        <w:tc>
          <w:tcPr>
            <w:tcW w:w="3827" w:type="dxa"/>
            <w:tcBorders>
              <w:top w:val="single" w:sz="6" w:space="0" w:color="auto"/>
              <w:left w:val="single" w:sz="6" w:space="0" w:color="auto"/>
              <w:bottom w:val="single" w:sz="6" w:space="0" w:color="auto"/>
              <w:right w:val="single" w:sz="6" w:space="0" w:color="auto"/>
            </w:tcBorders>
          </w:tcPr>
          <w:p w:rsidR="009A233E" w:rsidRPr="00BC03AB" w:rsidRDefault="009A233E" w:rsidP="009A233E">
            <w:pPr>
              <w:tabs>
                <w:tab w:val="clear" w:pos="993"/>
                <w:tab w:val="clear" w:pos="1418"/>
              </w:tabs>
              <w:spacing w:before="120" w:after="120" w:line="240" w:lineRule="atLeast"/>
              <w:jc w:val="left"/>
              <w:rPr>
                <w:rFonts w:ascii="Calibri" w:hAnsi="Calibri"/>
                <w:sz w:val="20"/>
              </w:rPr>
            </w:pPr>
            <w:r w:rsidRPr="00BC03AB">
              <w:rPr>
                <w:rFonts w:ascii="Calibri" w:hAnsi="Calibri"/>
                <w:sz w:val="20"/>
              </w:rPr>
              <w:t>Certificate of ISMS  Approval</w:t>
            </w:r>
          </w:p>
        </w:tc>
        <w:tc>
          <w:tcPr>
            <w:tcW w:w="1843" w:type="dxa"/>
            <w:tcBorders>
              <w:top w:val="single" w:sz="6" w:space="0" w:color="auto"/>
              <w:left w:val="single" w:sz="6" w:space="0" w:color="auto"/>
              <w:bottom w:val="single" w:sz="6" w:space="0" w:color="auto"/>
              <w:right w:val="single" w:sz="6" w:space="0" w:color="auto"/>
            </w:tcBorders>
          </w:tcPr>
          <w:p w:rsidR="009A233E" w:rsidRPr="00BC03AB" w:rsidRDefault="009A233E">
            <w:pPr>
              <w:tabs>
                <w:tab w:val="clear" w:pos="993"/>
                <w:tab w:val="clear" w:pos="1418"/>
              </w:tabs>
              <w:spacing w:before="120" w:after="120" w:line="240" w:lineRule="atLeast"/>
              <w:jc w:val="left"/>
              <w:rPr>
                <w:rFonts w:ascii="Calibri" w:hAnsi="Calibri"/>
                <w:sz w:val="20"/>
              </w:rPr>
            </w:pPr>
            <w:r w:rsidRPr="00BC03AB">
              <w:rPr>
                <w:rFonts w:ascii="Calibri" w:hAnsi="Calibri"/>
                <w:sz w:val="20"/>
              </w:rPr>
              <w:t>With Client</w:t>
            </w:r>
          </w:p>
        </w:tc>
        <w:tc>
          <w:tcPr>
            <w:tcW w:w="1276" w:type="dxa"/>
            <w:tcBorders>
              <w:top w:val="single" w:sz="6" w:space="0" w:color="auto"/>
              <w:left w:val="single" w:sz="6" w:space="0" w:color="auto"/>
              <w:bottom w:val="single" w:sz="6" w:space="0" w:color="auto"/>
              <w:right w:val="single" w:sz="6" w:space="0" w:color="auto"/>
            </w:tcBorders>
          </w:tcPr>
          <w:p w:rsidR="009A233E" w:rsidRPr="00BC03AB" w:rsidRDefault="009A233E">
            <w:pPr>
              <w:tabs>
                <w:tab w:val="clear" w:pos="993"/>
                <w:tab w:val="clear" w:pos="1418"/>
              </w:tabs>
              <w:spacing w:before="120" w:after="120" w:line="240" w:lineRule="atLeast"/>
              <w:jc w:val="left"/>
              <w:rPr>
                <w:rFonts w:ascii="Calibri" w:hAnsi="Calibri"/>
                <w:sz w:val="20"/>
              </w:rPr>
            </w:pPr>
            <w:r w:rsidRPr="00BC03AB">
              <w:rPr>
                <w:rFonts w:ascii="Calibri" w:hAnsi="Calibri"/>
                <w:sz w:val="20"/>
              </w:rPr>
              <w:t>3 years</w:t>
            </w:r>
          </w:p>
        </w:tc>
      </w:tr>
      <w:tr w:rsidR="00DB06E9"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DB06E9" w:rsidRPr="00BC03AB" w:rsidRDefault="00DB06E9">
            <w:pPr>
              <w:tabs>
                <w:tab w:val="clear" w:pos="993"/>
                <w:tab w:val="clear" w:pos="1418"/>
              </w:tabs>
              <w:spacing w:before="120" w:after="120" w:line="240" w:lineRule="atLeast"/>
              <w:jc w:val="left"/>
              <w:rPr>
                <w:rFonts w:ascii="Calibri" w:hAnsi="Calibri"/>
                <w:sz w:val="20"/>
              </w:rPr>
            </w:pPr>
          </w:p>
        </w:tc>
        <w:tc>
          <w:tcPr>
            <w:tcW w:w="3827" w:type="dxa"/>
            <w:tcBorders>
              <w:top w:val="single" w:sz="6" w:space="0" w:color="auto"/>
              <w:left w:val="single" w:sz="6" w:space="0" w:color="auto"/>
              <w:bottom w:val="single" w:sz="6" w:space="0" w:color="auto"/>
              <w:right w:val="single" w:sz="6" w:space="0" w:color="auto"/>
            </w:tcBorders>
          </w:tcPr>
          <w:p w:rsidR="00DB06E9" w:rsidRPr="00BC03AB" w:rsidRDefault="00DB06E9" w:rsidP="00A35438">
            <w:pPr>
              <w:pStyle w:val="OmniPage8"/>
              <w:tabs>
                <w:tab w:val="clear" w:pos="50"/>
                <w:tab w:val="clear" w:pos="439"/>
                <w:tab w:val="left" w:pos="1843"/>
                <w:tab w:val="left" w:pos="2268"/>
              </w:tabs>
              <w:spacing w:before="120" w:after="120" w:line="240" w:lineRule="atLeast"/>
              <w:jc w:val="left"/>
              <w:rPr>
                <w:rFonts w:ascii="Calibri" w:hAnsi="Calibri"/>
                <w:lang w:val="en-GB"/>
              </w:rPr>
            </w:pPr>
            <w:r w:rsidRPr="00BC03AB">
              <w:rPr>
                <w:rFonts w:ascii="Calibri" w:hAnsi="Calibri"/>
                <w:lang w:val="en-GB"/>
              </w:rPr>
              <w:t xml:space="preserve">Certificate of OH&amp;S approval </w:t>
            </w:r>
          </w:p>
        </w:tc>
        <w:tc>
          <w:tcPr>
            <w:tcW w:w="1843" w:type="dxa"/>
            <w:tcBorders>
              <w:top w:val="single" w:sz="6" w:space="0" w:color="auto"/>
              <w:left w:val="single" w:sz="6" w:space="0" w:color="auto"/>
              <w:bottom w:val="single" w:sz="6" w:space="0" w:color="auto"/>
              <w:right w:val="single" w:sz="6" w:space="0" w:color="auto"/>
            </w:tcBorders>
          </w:tcPr>
          <w:p w:rsidR="00DB06E9" w:rsidRPr="00BC03AB" w:rsidRDefault="00DB06E9" w:rsidP="00855CD3">
            <w:pPr>
              <w:tabs>
                <w:tab w:val="clear" w:pos="993"/>
                <w:tab w:val="clear" w:pos="1418"/>
              </w:tabs>
              <w:spacing w:before="120" w:after="120" w:line="240" w:lineRule="atLeast"/>
              <w:jc w:val="left"/>
              <w:rPr>
                <w:rFonts w:ascii="Calibri" w:hAnsi="Calibri"/>
                <w:sz w:val="20"/>
              </w:rPr>
            </w:pPr>
            <w:r w:rsidRPr="00BC03AB">
              <w:rPr>
                <w:rFonts w:ascii="Calibri" w:hAnsi="Calibri"/>
                <w:sz w:val="20"/>
              </w:rPr>
              <w:t>With client</w:t>
            </w:r>
          </w:p>
        </w:tc>
        <w:tc>
          <w:tcPr>
            <w:tcW w:w="1276" w:type="dxa"/>
            <w:tcBorders>
              <w:top w:val="single" w:sz="6" w:space="0" w:color="auto"/>
              <w:left w:val="single" w:sz="6" w:space="0" w:color="auto"/>
              <w:bottom w:val="single" w:sz="6" w:space="0" w:color="auto"/>
              <w:right w:val="single" w:sz="6" w:space="0" w:color="auto"/>
            </w:tcBorders>
          </w:tcPr>
          <w:p w:rsidR="00DB06E9" w:rsidRPr="00BC03AB" w:rsidRDefault="00DB06E9" w:rsidP="00855CD3">
            <w:pPr>
              <w:tabs>
                <w:tab w:val="clear" w:pos="993"/>
                <w:tab w:val="clear" w:pos="1418"/>
              </w:tabs>
              <w:spacing w:before="120" w:after="120" w:line="240" w:lineRule="atLeast"/>
              <w:jc w:val="left"/>
              <w:rPr>
                <w:rFonts w:ascii="Calibri" w:hAnsi="Calibri"/>
                <w:sz w:val="20"/>
              </w:rPr>
            </w:pPr>
            <w:r w:rsidRPr="00BC03AB">
              <w:rPr>
                <w:rFonts w:ascii="Calibri" w:hAnsi="Calibri"/>
                <w:sz w:val="20"/>
              </w:rPr>
              <w:t>3 years</w:t>
            </w:r>
          </w:p>
        </w:tc>
      </w:tr>
      <w:tr w:rsidR="00E37253"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E37253" w:rsidRPr="00BC03AB" w:rsidRDefault="00E37253">
            <w:pPr>
              <w:tabs>
                <w:tab w:val="clear" w:pos="993"/>
                <w:tab w:val="clear" w:pos="1418"/>
              </w:tabs>
              <w:spacing w:before="120" w:after="120" w:line="240" w:lineRule="atLeast"/>
              <w:jc w:val="left"/>
              <w:rPr>
                <w:rFonts w:ascii="Calibri" w:hAnsi="Calibri"/>
                <w:sz w:val="20"/>
              </w:rPr>
            </w:pPr>
          </w:p>
        </w:tc>
        <w:tc>
          <w:tcPr>
            <w:tcW w:w="3827" w:type="dxa"/>
            <w:tcBorders>
              <w:top w:val="single" w:sz="6" w:space="0" w:color="auto"/>
              <w:left w:val="single" w:sz="6" w:space="0" w:color="auto"/>
              <w:bottom w:val="single" w:sz="6" w:space="0" w:color="auto"/>
              <w:right w:val="single" w:sz="6" w:space="0" w:color="auto"/>
            </w:tcBorders>
          </w:tcPr>
          <w:p w:rsidR="00E37253" w:rsidRPr="00BC03AB" w:rsidRDefault="00E37253" w:rsidP="00A35438">
            <w:pPr>
              <w:pStyle w:val="OmniPage8"/>
              <w:tabs>
                <w:tab w:val="clear" w:pos="50"/>
                <w:tab w:val="clear" w:pos="439"/>
                <w:tab w:val="left" w:pos="1843"/>
                <w:tab w:val="left" w:pos="2268"/>
              </w:tabs>
              <w:spacing w:before="120" w:after="120" w:line="240" w:lineRule="atLeast"/>
              <w:jc w:val="left"/>
              <w:rPr>
                <w:rFonts w:ascii="Calibri" w:hAnsi="Calibri"/>
                <w:lang w:val="en-GB"/>
              </w:rPr>
            </w:pPr>
            <w:r>
              <w:rPr>
                <w:rFonts w:ascii="Calibri" w:hAnsi="Calibri"/>
                <w:lang w:val="en-GB"/>
              </w:rPr>
              <w:t>Certificate of BCM Approval</w:t>
            </w:r>
          </w:p>
        </w:tc>
        <w:tc>
          <w:tcPr>
            <w:tcW w:w="1843" w:type="dxa"/>
            <w:tcBorders>
              <w:top w:val="single" w:sz="6" w:space="0" w:color="auto"/>
              <w:left w:val="single" w:sz="6" w:space="0" w:color="auto"/>
              <w:bottom w:val="single" w:sz="6" w:space="0" w:color="auto"/>
              <w:right w:val="single" w:sz="6" w:space="0" w:color="auto"/>
            </w:tcBorders>
          </w:tcPr>
          <w:p w:rsidR="00E37253" w:rsidRPr="00BC03AB" w:rsidRDefault="00E37253" w:rsidP="00855CD3">
            <w:pPr>
              <w:tabs>
                <w:tab w:val="clear" w:pos="993"/>
                <w:tab w:val="clear" w:pos="1418"/>
              </w:tabs>
              <w:spacing w:before="120" w:after="120" w:line="240" w:lineRule="atLeast"/>
              <w:jc w:val="left"/>
              <w:rPr>
                <w:rFonts w:ascii="Calibri" w:hAnsi="Calibri"/>
                <w:sz w:val="20"/>
              </w:rPr>
            </w:pPr>
            <w:r>
              <w:rPr>
                <w:rFonts w:ascii="Calibri" w:hAnsi="Calibri"/>
                <w:sz w:val="20"/>
              </w:rPr>
              <w:t>With client</w:t>
            </w:r>
          </w:p>
        </w:tc>
        <w:tc>
          <w:tcPr>
            <w:tcW w:w="1276" w:type="dxa"/>
            <w:tcBorders>
              <w:top w:val="single" w:sz="6" w:space="0" w:color="auto"/>
              <w:left w:val="single" w:sz="6" w:space="0" w:color="auto"/>
              <w:bottom w:val="single" w:sz="6" w:space="0" w:color="auto"/>
              <w:right w:val="single" w:sz="6" w:space="0" w:color="auto"/>
            </w:tcBorders>
          </w:tcPr>
          <w:p w:rsidR="00E37253" w:rsidRPr="00BC03AB" w:rsidRDefault="00E37253" w:rsidP="00855CD3">
            <w:pPr>
              <w:tabs>
                <w:tab w:val="clear" w:pos="993"/>
                <w:tab w:val="clear" w:pos="1418"/>
              </w:tabs>
              <w:spacing w:before="120" w:after="120" w:line="240" w:lineRule="atLeast"/>
              <w:jc w:val="left"/>
              <w:rPr>
                <w:rFonts w:ascii="Calibri" w:hAnsi="Calibri"/>
                <w:sz w:val="20"/>
              </w:rPr>
            </w:pPr>
            <w:r>
              <w:rPr>
                <w:rFonts w:ascii="Calibri" w:hAnsi="Calibri"/>
                <w:sz w:val="20"/>
              </w:rPr>
              <w:t>3 years</w:t>
            </w:r>
          </w:p>
        </w:tc>
      </w:tr>
      <w:tr w:rsidR="00DB06E9"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DB06E9" w:rsidRPr="00BC03AB" w:rsidRDefault="005452EC">
            <w:pPr>
              <w:tabs>
                <w:tab w:val="clear" w:pos="993"/>
                <w:tab w:val="clear" w:pos="1418"/>
              </w:tabs>
              <w:spacing w:before="120" w:after="120" w:line="240" w:lineRule="atLeast"/>
              <w:jc w:val="left"/>
              <w:rPr>
                <w:rFonts w:ascii="Calibri" w:hAnsi="Calibri"/>
                <w:sz w:val="20"/>
              </w:rPr>
            </w:pPr>
            <w:r w:rsidRPr="00BC03AB">
              <w:rPr>
                <w:rFonts w:ascii="Calibri" w:hAnsi="Calibri"/>
                <w:sz w:val="20"/>
              </w:rPr>
              <w:t>eCMS</w:t>
            </w:r>
          </w:p>
        </w:tc>
        <w:tc>
          <w:tcPr>
            <w:tcW w:w="3827" w:type="dxa"/>
            <w:tcBorders>
              <w:top w:val="single" w:sz="6" w:space="0" w:color="auto"/>
              <w:left w:val="single" w:sz="6" w:space="0" w:color="auto"/>
              <w:bottom w:val="single" w:sz="6" w:space="0" w:color="auto"/>
              <w:right w:val="single" w:sz="6" w:space="0" w:color="auto"/>
            </w:tcBorders>
          </w:tcPr>
          <w:p w:rsidR="00DB06E9" w:rsidRPr="00BC03AB" w:rsidRDefault="00DB06E9" w:rsidP="009C0243">
            <w:pPr>
              <w:pStyle w:val="OmniPage8"/>
              <w:tabs>
                <w:tab w:val="clear" w:pos="50"/>
                <w:tab w:val="clear" w:pos="439"/>
                <w:tab w:val="left" w:pos="1843"/>
                <w:tab w:val="left" w:pos="2268"/>
              </w:tabs>
              <w:spacing w:before="120" w:after="120" w:line="240" w:lineRule="atLeast"/>
              <w:jc w:val="left"/>
              <w:rPr>
                <w:rFonts w:ascii="Calibri" w:hAnsi="Calibri"/>
                <w:lang w:val="en-GB"/>
              </w:rPr>
            </w:pPr>
            <w:r w:rsidRPr="00BC03AB">
              <w:rPr>
                <w:rFonts w:ascii="Calibri" w:hAnsi="Calibri"/>
                <w:lang w:val="en-GB"/>
              </w:rPr>
              <w:t>Certified Suppliers List</w:t>
            </w:r>
          </w:p>
        </w:tc>
        <w:tc>
          <w:tcPr>
            <w:tcW w:w="1843" w:type="dxa"/>
            <w:tcBorders>
              <w:top w:val="single" w:sz="6" w:space="0" w:color="auto"/>
              <w:left w:val="single" w:sz="6" w:space="0" w:color="auto"/>
              <w:bottom w:val="single" w:sz="6" w:space="0" w:color="auto"/>
              <w:right w:val="single" w:sz="6" w:space="0" w:color="auto"/>
            </w:tcBorders>
          </w:tcPr>
          <w:p w:rsidR="00DB06E9" w:rsidRPr="00BC03AB" w:rsidRDefault="00DB06E9">
            <w:pPr>
              <w:tabs>
                <w:tab w:val="clear" w:pos="993"/>
                <w:tab w:val="clear" w:pos="1418"/>
              </w:tabs>
              <w:spacing w:before="120" w:after="120" w:line="240" w:lineRule="atLeast"/>
              <w:jc w:val="left"/>
              <w:rPr>
                <w:rFonts w:ascii="Calibri" w:hAnsi="Calibri"/>
                <w:sz w:val="20"/>
              </w:rPr>
            </w:pPr>
            <w:r w:rsidRPr="00BC03AB">
              <w:rPr>
                <w:rFonts w:ascii="Calibri" w:hAnsi="Calibri"/>
                <w:sz w:val="20"/>
              </w:rPr>
              <w:t xml:space="preserve"> Operations computer file</w:t>
            </w:r>
          </w:p>
        </w:tc>
        <w:tc>
          <w:tcPr>
            <w:tcW w:w="1276" w:type="dxa"/>
            <w:tcBorders>
              <w:top w:val="single" w:sz="6" w:space="0" w:color="auto"/>
              <w:left w:val="single" w:sz="6" w:space="0" w:color="auto"/>
              <w:bottom w:val="single" w:sz="6" w:space="0" w:color="auto"/>
              <w:right w:val="single" w:sz="6" w:space="0" w:color="auto"/>
            </w:tcBorders>
          </w:tcPr>
          <w:p w:rsidR="00DB06E9" w:rsidRPr="00BC03AB" w:rsidRDefault="00DB06E9">
            <w:pPr>
              <w:tabs>
                <w:tab w:val="clear" w:pos="993"/>
                <w:tab w:val="clear" w:pos="1418"/>
              </w:tabs>
              <w:spacing w:line="240" w:lineRule="atLeast"/>
              <w:jc w:val="left"/>
              <w:rPr>
                <w:rFonts w:ascii="Calibri" w:hAnsi="Calibri"/>
                <w:sz w:val="20"/>
              </w:rPr>
            </w:pPr>
            <w:r w:rsidRPr="00BC03AB">
              <w:rPr>
                <w:rFonts w:ascii="Calibri" w:hAnsi="Calibri"/>
                <w:sz w:val="20"/>
              </w:rPr>
              <w:t>Current &amp; Previous Issue</w:t>
            </w:r>
          </w:p>
        </w:tc>
      </w:tr>
      <w:tr w:rsidR="00247742" w:rsidRPr="00BC03AB" w:rsidTr="00D94BC2">
        <w:trPr>
          <w:cantSplit/>
          <w:trHeight w:val="360"/>
        </w:trPr>
        <w:tc>
          <w:tcPr>
            <w:tcW w:w="1559" w:type="dxa"/>
            <w:tcBorders>
              <w:top w:val="single" w:sz="6" w:space="0" w:color="auto"/>
              <w:left w:val="single" w:sz="6" w:space="0" w:color="auto"/>
              <w:bottom w:val="single" w:sz="6" w:space="0" w:color="auto"/>
              <w:right w:val="single" w:sz="6" w:space="0" w:color="auto"/>
            </w:tcBorders>
          </w:tcPr>
          <w:p w:rsidR="00247742" w:rsidRPr="00BC03AB" w:rsidRDefault="00247742" w:rsidP="00D94BC2">
            <w:pPr>
              <w:tabs>
                <w:tab w:val="clear" w:pos="993"/>
                <w:tab w:val="clear" w:pos="1418"/>
              </w:tabs>
              <w:spacing w:before="120" w:after="120" w:line="240" w:lineRule="atLeast"/>
              <w:jc w:val="left"/>
              <w:rPr>
                <w:rFonts w:ascii="Calibri" w:hAnsi="Calibri"/>
                <w:sz w:val="20"/>
              </w:rPr>
            </w:pPr>
            <w:r w:rsidRPr="00BC03AB">
              <w:rPr>
                <w:rFonts w:ascii="Calibri" w:hAnsi="Calibri"/>
                <w:sz w:val="20"/>
              </w:rPr>
              <w:t>F</w:t>
            </w:r>
            <w:r>
              <w:rPr>
                <w:rFonts w:ascii="Calibri" w:hAnsi="Calibri"/>
                <w:sz w:val="20"/>
              </w:rPr>
              <w:t>M</w:t>
            </w:r>
            <w:r w:rsidRPr="00BC03AB">
              <w:rPr>
                <w:rFonts w:ascii="Calibri" w:hAnsi="Calibri"/>
                <w:sz w:val="20"/>
              </w:rPr>
              <w:t>P24/0</w:t>
            </w:r>
            <w:r>
              <w:rPr>
                <w:rFonts w:ascii="Calibri" w:hAnsi="Calibri"/>
                <w:sz w:val="20"/>
              </w:rPr>
              <w:t>1</w:t>
            </w:r>
          </w:p>
        </w:tc>
        <w:tc>
          <w:tcPr>
            <w:tcW w:w="3827" w:type="dxa"/>
            <w:tcBorders>
              <w:top w:val="single" w:sz="6" w:space="0" w:color="auto"/>
              <w:left w:val="single" w:sz="6" w:space="0" w:color="auto"/>
              <w:bottom w:val="single" w:sz="6" w:space="0" w:color="auto"/>
              <w:right w:val="single" w:sz="6" w:space="0" w:color="auto"/>
            </w:tcBorders>
          </w:tcPr>
          <w:p w:rsidR="00247742" w:rsidRPr="00BC03AB" w:rsidRDefault="00247742" w:rsidP="00D94BC2">
            <w:pPr>
              <w:tabs>
                <w:tab w:val="clear" w:pos="993"/>
                <w:tab w:val="clear" w:pos="1418"/>
              </w:tabs>
              <w:spacing w:before="120" w:after="120" w:line="240" w:lineRule="atLeast"/>
              <w:jc w:val="left"/>
              <w:rPr>
                <w:rFonts w:ascii="Calibri" w:hAnsi="Calibri"/>
                <w:sz w:val="20"/>
              </w:rPr>
            </w:pPr>
            <w:r w:rsidRPr="00BC03AB">
              <w:rPr>
                <w:rFonts w:ascii="Calibri" w:hAnsi="Calibri"/>
                <w:sz w:val="20"/>
              </w:rPr>
              <w:t>Certificate issue letter</w:t>
            </w:r>
          </w:p>
        </w:tc>
        <w:tc>
          <w:tcPr>
            <w:tcW w:w="1843" w:type="dxa"/>
            <w:tcBorders>
              <w:top w:val="single" w:sz="6" w:space="0" w:color="auto"/>
              <w:left w:val="single" w:sz="6" w:space="0" w:color="auto"/>
              <w:bottom w:val="single" w:sz="6" w:space="0" w:color="auto"/>
              <w:right w:val="single" w:sz="6" w:space="0" w:color="auto"/>
            </w:tcBorders>
          </w:tcPr>
          <w:p w:rsidR="00247742" w:rsidRPr="00BC03AB" w:rsidRDefault="00247742" w:rsidP="00D94BC2">
            <w:pPr>
              <w:tabs>
                <w:tab w:val="clear" w:pos="993"/>
                <w:tab w:val="clear" w:pos="1418"/>
              </w:tabs>
              <w:spacing w:before="120" w:after="120" w:line="240" w:lineRule="atLeast"/>
              <w:jc w:val="left"/>
              <w:rPr>
                <w:rFonts w:ascii="Calibri" w:hAnsi="Calibri"/>
                <w:sz w:val="20"/>
              </w:rPr>
            </w:pPr>
            <w:r w:rsidRPr="00BC03AB">
              <w:rPr>
                <w:rFonts w:ascii="Calibri" w:hAnsi="Calibri"/>
                <w:sz w:val="20"/>
              </w:rPr>
              <w:t>With client</w:t>
            </w:r>
          </w:p>
        </w:tc>
        <w:tc>
          <w:tcPr>
            <w:tcW w:w="1276" w:type="dxa"/>
            <w:tcBorders>
              <w:top w:val="single" w:sz="6" w:space="0" w:color="auto"/>
              <w:left w:val="single" w:sz="6" w:space="0" w:color="auto"/>
              <w:bottom w:val="single" w:sz="6" w:space="0" w:color="auto"/>
              <w:right w:val="single" w:sz="6" w:space="0" w:color="auto"/>
            </w:tcBorders>
          </w:tcPr>
          <w:p w:rsidR="00247742" w:rsidRPr="00BC03AB" w:rsidRDefault="00247742" w:rsidP="00D94BC2">
            <w:pPr>
              <w:tabs>
                <w:tab w:val="clear" w:pos="993"/>
                <w:tab w:val="clear" w:pos="1418"/>
              </w:tabs>
              <w:spacing w:before="120" w:after="120" w:line="240" w:lineRule="atLeast"/>
              <w:jc w:val="left"/>
              <w:rPr>
                <w:rFonts w:ascii="Calibri" w:hAnsi="Calibri"/>
                <w:sz w:val="20"/>
              </w:rPr>
            </w:pPr>
            <w:r w:rsidRPr="00BC03AB">
              <w:rPr>
                <w:rFonts w:ascii="Calibri" w:hAnsi="Calibri"/>
                <w:sz w:val="20"/>
              </w:rPr>
              <w:t>3 years</w:t>
            </w:r>
          </w:p>
        </w:tc>
      </w:tr>
      <w:tr w:rsidR="00DB06E9"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DB06E9" w:rsidRPr="00BC03AB" w:rsidRDefault="005F7814">
            <w:pPr>
              <w:tabs>
                <w:tab w:val="clear" w:pos="993"/>
                <w:tab w:val="clear" w:pos="1418"/>
              </w:tabs>
              <w:spacing w:before="120" w:after="120" w:line="240" w:lineRule="atLeast"/>
              <w:jc w:val="left"/>
              <w:rPr>
                <w:rFonts w:ascii="Calibri" w:hAnsi="Calibri"/>
                <w:sz w:val="20"/>
              </w:rPr>
            </w:pPr>
            <w:r w:rsidRPr="00BC03AB">
              <w:rPr>
                <w:rFonts w:ascii="Calibri" w:hAnsi="Calibri"/>
                <w:sz w:val="20"/>
              </w:rPr>
              <w:lastRenderedPageBreak/>
              <w:t>F</w:t>
            </w:r>
            <w:r w:rsidR="007164F0">
              <w:rPr>
                <w:rFonts w:ascii="Calibri" w:hAnsi="Calibri"/>
                <w:sz w:val="20"/>
              </w:rPr>
              <w:t>M</w:t>
            </w:r>
            <w:r w:rsidRPr="00BC03AB">
              <w:rPr>
                <w:rFonts w:ascii="Calibri" w:hAnsi="Calibri"/>
                <w:sz w:val="20"/>
              </w:rPr>
              <w:t>P24/</w:t>
            </w:r>
            <w:r w:rsidR="00DB06E9" w:rsidRPr="00BC03AB">
              <w:rPr>
                <w:rFonts w:ascii="Calibri" w:hAnsi="Calibri"/>
                <w:sz w:val="20"/>
              </w:rPr>
              <w:t>02</w:t>
            </w:r>
          </w:p>
        </w:tc>
        <w:tc>
          <w:tcPr>
            <w:tcW w:w="3827" w:type="dxa"/>
            <w:tcBorders>
              <w:top w:val="single" w:sz="6" w:space="0" w:color="auto"/>
              <w:left w:val="single" w:sz="6" w:space="0" w:color="auto"/>
              <w:bottom w:val="single" w:sz="6" w:space="0" w:color="auto"/>
              <w:right w:val="single" w:sz="6" w:space="0" w:color="auto"/>
            </w:tcBorders>
          </w:tcPr>
          <w:p w:rsidR="00DB06E9" w:rsidRDefault="00DB06E9" w:rsidP="009C0243">
            <w:pPr>
              <w:tabs>
                <w:tab w:val="clear" w:pos="993"/>
                <w:tab w:val="clear" w:pos="1418"/>
              </w:tabs>
              <w:spacing w:before="120" w:after="120" w:line="240" w:lineRule="atLeast"/>
              <w:jc w:val="left"/>
              <w:rPr>
                <w:rFonts w:ascii="Calibri" w:hAnsi="Calibri"/>
                <w:sz w:val="20"/>
              </w:rPr>
            </w:pPr>
            <w:r w:rsidRPr="00BC03AB">
              <w:rPr>
                <w:rFonts w:ascii="Calibri" w:hAnsi="Calibri"/>
                <w:sz w:val="20"/>
              </w:rPr>
              <w:t>ISO 9001 Certification Conditions</w:t>
            </w:r>
          </w:p>
          <w:p w:rsidR="00247742" w:rsidRDefault="00247742" w:rsidP="009C0243">
            <w:pPr>
              <w:tabs>
                <w:tab w:val="clear" w:pos="993"/>
                <w:tab w:val="clear" w:pos="1418"/>
              </w:tabs>
              <w:spacing w:before="120" w:after="120" w:line="240" w:lineRule="atLeast"/>
              <w:jc w:val="left"/>
              <w:rPr>
                <w:rFonts w:ascii="Calibri" w:hAnsi="Calibri"/>
                <w:sz w:val="20"/>
              </w:rPr>
            </w:pPr>
            <w:r w:rsidRPr="00BC03AB">
              <w:rPr>
                <w:rFonts w:ascii="Calibri" w:hAnsi="Calibri"/>
                <w:sz w:val="20"/>
              </w:rPr>
              <w:t>ISO 14001 Environmental Certification Conditions</w:t>
            </w:r>
          </w:p>
          <w:p w:rsidR="00247742" w:rsidRDefault="00247742" w:rsidP="009C0243">
            <w:pPr>
              <w:tabs>
                <w:tab w:val="clear" w:pos="993"/>
                <w:tab w:val="clear" w:pos="1418"/>
              </w:tabs>
              <w:spacing w:before="120" w:after="120" w:line="240" w:lineRule="atLeast"/>
              <w:jc w:val="left"/>
              <w:rPr>
                <w:rFonts w:ascii="Calibri" w:hAnsi="Calibri"/>
                <w:sz w:val="20"/>
              </w:rPr>
            </w:pPr>
            <w:r w:rsidRPr="00BC03AB">
              <w:rPr>
                <w:rFonts w:ascii="Calibri" w:hAnsi="Calibri"/>
                <w:sz w:val="20"/>
              </w:rPr>
              <w:t>ISMS Certification Conditions</w:t>
            </w:r>
          </w:p>
          <w:p w:rsidR="00247742" w:rsidRPr="00BC03AB" w:rsidRDefault="00247742" w:rsidP="009C0243">
            <w:pPr>
              <w:tabs>
                <w:tab w:val="clear" w:pos="993"/>
                <w:tab w:val="clear" w:pos="1418"/>
              </w:tabs>
              <w:spacing w:before="120" w:after="120" w:line="240" w:lineRule="atLeast"/>
              <w:jc w:val="left"/>
              <w:rPr>
                <w:rFonts w:ascii="Calibri" w:hAnsi="Calibri"/>
                <w:sz w:val="20"/>
              </w:rPr>
            </w:pPr>
            <w:r>
              <w:rPr>
                <w:rFonts w:ascii="Calibri" w:hAnsi="Calibri"/>
                <w:sz w:val="20"/>
              </w:rPr>
              <w:t>OHSAS 18001 Certification Conditions</w:t>
            </w:r>
          </w:p>
        </w:tc>
        <w:tc>
          <w:tcPr>
            <w:tcW w:w="1843" w:type="dxa"/>
            <w:tcBorders>
              <w:top w:val="single" w:sz="6" w:space="0" w:color="auto"/>
              <w:left w:val="single" w:sz="6" w:space="0" w:color="auto"/>
              <w:bottom w:val="single" w:sz="6" w:space="0" w:color="auto"/>
              <w:right w:val="single" w:sz="6" w:space="0" w:color="auto"/>
            </w:tcBorders>
          </w:tcPr>
          <w:p w:rsidR="00DB06E9" w:rsidRPr="00BC03AB" w:rsidRDefault="00DB06E9">
            <w:pPr>
              <w:tabs>
                <w:tab w:val="clear" w:pos="993"/>
                <w:tab w:val="clear" w:pos="1418"/>
              </w:tabs>
              <w:spacing w:before="120" w:after="120" w:line="240" w:lineRule="atLeast"/>
              <w:jc w:val="left"/>
              <w:rPr>
                <w:rFonts w:ascii="Calibri" w:hAnsi="Calibri"/>
                <w:sz w:val="20"/>
              </w:rPr>
            </w:pPr>
            <w:r w:rsidRPr="00BC03AB">
              <w:rPr>
                <w:rFonts w:ascii="Calibri" w:hAnsi="Calibri"/>
                <w:sz w:val="20"/>
              </w:rPr>
              <w:t xml:space="preserve">With Client </w:t>
            </w:r>
          </w:p>
        </w:tc>
        <w:tc>
          <w:tcPr>
            <w:tcW w:w="1276" w:type="dxa"/>
            <w:tcBorders>
              <w:top w:val="single" w:sz="6" w:space="0" w:color="auto"/>
              <w:left w:val="single" w:sz="6" w:space="0" w:color="auto"/>
              <w:bottom w:val="single" w:sz="6" w:space="0" w:color="auto"/>
              <w:right w:val="single" w:sz="6" w:space="0" w:color="auto"/>
            </w:tcBorders>
          </w:tcPr>
          <w:p w:rsidR="00DB06E9" w:rsidRPr="00BC03AB" w:rsidRDefault="00DB06E9">
            <w:pPr>
              <w:tabs>
                <w:tab w:val="clear" w:pos="993"/>
                <w:tab w:val="clear" w:pos="1418"/>
              </w:tabs>
              <w:spacing w:before="120" w:after="120" w:line="240" w:lineRule="atLeast"/>
              <w:jc w:val="left"/>
              <w:rPr>
                <w:rFonts w:ascii="Calibri" w:hAnsi="Calibri"/>
                <w:sz w:val="20"/>
              </w:rPr>
            </w:pPr>
            <w:r w:rsidRPr="00BC03AB">
              <w:rPr>
                <w:rFonts w:ascii="Calibri" w:hAnsi="Calibri"/>
                <w:sz w:val="20"/>
              </w:rPr>
              <w:t>3 years</w:t>
            </w:r>
          </w:p>
        </w:tc>
      </w:tr>
      <w:tr w:rsidR="007164F0"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F</w:t>
            </w:r>
            <w:r>
              <w:rPr>
                <w:rFonts w:ascii="Calibri" w:hAnsi="Calibri"/>
                <w:sz w:val="20"/>
              </w:rPr>
              <w:t>M</w:t>
            </w:r>
            <w:r w:rsidRPr="00BC03AB">
              <w:rPr>
                <w:rFonts w:ascii="Calibri" w:hAnsi="Calibri"/>
                <w:sz w:val="20"/>
              </w:rPr>
              <w:t>P24/0</w:t>
            </w:r>
            <w:r w:rsidR="00247742">
              <w:rPr>
                <w:rFonts w:ascii="Calibri" w:hAnsi="Calibri"/>
                <w:sz w:val="20"/>
              </w:rPr>
              <w:t>3</w:t>
            </w:r>
            <w:r w:rsidR="006D4E26">
              <w:rPr>
                <w:rFonts w:ascii="Calibri" w:hAnsi="Calibri"/>
                <w:sz w:val="20"/>
              </w:rPr>
              <w:t>a</w:t>
            </w:r>
          </w:p>
        </w:tc>
        <w:tc>
          <w:tcPr>
            <w:tcW w:w="3827"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Letter of suspension</w:t>
            </w:r>
          </w:p>
        </w:tc>
        <w:tc>
          <w:tcPr>
            <w:tcW w:w="1843"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With client</w:t>
            </w:r>
          </w:p>
        </w:tc>
        <w:tc>
          <w:tcPr>
            <w:tcW w:w="1276"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3 years</w:t>
            </w:r>
          </w:p>
        </w:tc>
      </w:tr>
      <w:tr w:rsidR="007164F0"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F</w:t>
            </w:r>
            <w:r>
              <w:rPr>
                <w:rFonts w:ascii="Calibri" w:hAnsi="Calibri"/>
                <w:sz w:val="20"/>
              </w:rPr>
              <w:t>MP</w:t>
            </w:r>
            <w:r w:rsidRPr="00BC03AB">
              <w:rPr>
                <w:rFonts w:ascii="Calibri" w:hAnsi="Calibri"/>
                <w:sz w:val="20"/>
              </w:rPr>
              <w:t xml:space="preserve"> 24/</w:t>
            </w:r>
            <w:r w:rsidR="006D4E26">
              <w:rPr>
                <w:rFonts w:ascii="Calibri" w:hAnsi="Calibri"/>
                <w:sz w:val="20"/>
              </w:rPr>
              <w:t>0</w:t>
            </w:r>
            <w:r w:rsidR="00247742">
              <w:rPr>
                <w:rFonts w:ascii="Calibri" w:hAnsi="Calibri"/>
                <w:sz w:val="20"/>
              </w:rPr>
              <w:t>3</w:t>
            </w:r>
            <w:r w:rsidR="006D4E26">
              <w:rPr>
                <w:rFonts w:ascii="Calibri" w:hAnsi="Calibri"/>
                <w:sz w:val="20"/>
              </w:rPr>
              <w:t>b</w:t>
            </w:r>
          </w:p>
        </w:tc>
        <w:tc>
          <w:tcPr>
            <w:tcW w:w="3827"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 xml:space="preserve">Letter of cancellation </w:t>
            </w:r>
          </w:p>
        </w:tc>
        <w:tc>
          <w:tcPr>
            <w:tcW w:w="1843"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With Client</w:t>
            </w:r>
          </w:p>
        </w:tc>
        <w:tc>
          <w:tcPr>
            <w:tcW w:w="1276"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3 years</w:t>
            </w:r>
          </w:p>
        </w:tc>
      </w:tr>
      <w:tr w:rsidR="007164F0" w:rsidRPr="00BC03AB">
        <w:trPr>
          <w:cantSplit/>
          <w:trHeight w:val="360"/>
        </w:trPr>
        <w:tc>
          <w:tcPr>
            <w:tcW w:w="1559"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F</w:t>
            </w:r>
            <w:r>
              <w:rPr>
                <w:rFonts w:ascii="Calibri" w:hAnsi="Calibri"/>
                <w:sz w:val="20"/>
              </w:rPr>
              <w:t>MP</w:t>
            </w:r>
            <w:r w:rsidRPr="00BC03AB">
              <w:rPr>
                <w:rFonts w:ascii="Calibri" w:hAnsi="Calibri"/>
                <w:sz w:val="20"/>
              </w:rPr>
              <w:t xml:space="preserve"> 24/06</w:t>
            </w:r>
          </w:p>
        </w:tc>
        <w:tc>
          <w:tcPr>
            <w:tcW w:w="3827"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Mark and logo use by</w:t>
            </w:r>
            <w:r>
              <w:rPr>
                <w:rFonts w:ascii="Calibri" w:hAnsi="Calibri"/>
                <w:sz w:val="20"/>
              </w:rPr>
              <w:t xml:space="preserve"> </w:t>
            </w:r>
            <w:r w:rsidRPr="00BC03AB">
              <w:rPr>
                <w:rFonts w:ascii="Calibri" w:hAnsi="Calibri"/>
                <w:sz w:val="20"/>
              </w:rPr>
              <w:t>SNR Offices&amp; Agents</w:t>
            </w:r>
          </w:p>
        </w:tc>
        <w:tc>
          <w:tcPr>
            <w:tcW w:w="1843"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With offices &amp; agents</w:t>
            </w:r>
          </w:p>
        </w:tc>
        <w:tc>
          <w:tcPr>
            <w:tcW w:w="1276" w:type="dxa"/>
            <w:tcBorders>
              <w:top w:val="single" w:sz="6" w:space="0" w:color="auto"/>
              <w:left w:val="single" w:sz="6" w:space="0" w:color="auto"/>
              <w:bottom w:val="single" w:sz="6" w:space="0" w:color="auto"/>
              <w:right w:val="single" w:sz="6" w:space="0" w:color="auto"/>
            </w:tcBorders>
          </w:tcPr>
          <w:p w:rsidR="007164F0" w:rsidRPr="00BC03AB" w:rsidRDefault="007164F0" w:rsidP="007164F0">
            <w:pPr>
              <w:tabs>
                <w:tab w:val="clear" w:pos="993"/>
                <w:tab w:val="clear" w:pos="1418"/>
              </w:tabs>
              <w:spacing w:before="120" w:after="120" w:line="240" w:lineRule="atLeast"/>
              <w:jc w:val="left"/>
              <w:rPr>
                <w:rFonts w:ascii="Calibri" w:hAnsi="Calibri"/>
                <w:sz w:val="20"/>
              </w:rPr>
            </w:pPr>
            <w:r w:rsidRPr="00BC03AB">
              <w:rPr>
                <w:rFonts w:ascii="Calibri" w:hAnsi="Calibri"/>
                <w:sz w:val="20"/>
              </w:rPr>
              <w:t>On going</w:t>
            </w:r>
          </w:p>
        </w:tc>
      </w:tr>
    </w:tbl>
    <w:p w:rsidR="00E856A5" w:rsidRPr="00BC03AB" w:rsidRDefault="00E856A5" w:rsidP="0063383B">
      <w:pPr>
        <w:tabs>
          <w:tab w:val="clear" w:pos="993"/>
          <w:tab w:val="left" w:pos="567"/>
        </w:tabs>
        <w:jc w:val="left"/>
        <w:rPr>
          <w:rFonts w:ascii="Calibri" w:hAnsi="Calibri"/>
        </w:rPr>
      </w:pPr>
    </w:p>
    <w:sectPr w:rsidR="00E856A5" w:rsidRPr="00BC03AB" w:rsidSect="000548E3">
      <w:headerReference w:type="default" r:id="rId11"/>
      <w:footerReference w:type="default" r:id="rId12"/>
      <w:pgSz w:w="11907" w:h="16840"/>
      <w:pgMar w:top="1843" w:right="1418" w:bottom="851"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CA2" w:rsidRDefault="007A0CA2">
      <w:r>
        <w:separator/>
      </w:r>
    </w:p>
  </w:endnote>
  <w:endnote w:type="continuationSeparator" w:id="0">
    <w:p w:rsidR="007A0CA2" w:rsidRDefault="007A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C0" w:rsidRPr="005F7814" w:rsidRDefault="004047C0">
    <w:pPr>
      <w:pStyle w:val="Footer"/>
      <w:ind w:left="0" w:right="-568"/>
      <w:rPr>
        <w:rFonts w:ascii="Calibri" w:hAnsi="Calibri"/>
        <w:sz w:val="20"/>
      </w:rPr>
    </w:pPr>
    <w:r w:rsidRPr="005F7814">
      <w:rPr>
        <w:rFonts w:ascii="Calibri" w:hAnsi="Calibri"/>
        <w:sz w:val="20"/>
      </w:rPr>
      <w:t>P</w:t>
    </w:r>
    <w:r w:rsidR="005F7814">
      <w:rPr>
        <w:rFonts w:ascii="Calibri" w:hAnsi="Calibri"/>
        <w:sz w:val="20"/>
      </w:rPr>
      <w:t>roc</w:t>
    </w:r>
    <w:r w:rsidRPr="005F7814">
      <w:rPr>
        <w:rFonts w:ascii="Calibri" w:hAnsi="Calibri"/>
        <w:sz w:val="20"/>
      </w:rPr>
      <w:t xml:space="preserve"> 24</w:t>
    </w:r>
    <w:r w:rsidR="0087316F">
      <w:rPr>
        <w:rFonts w:ascii="Calibri" w:hAnsi="Calibri"/>
        <w:sz w:val="20"/>
      </w:rPr>
      <w:t xml:space="preserve">   </w:t>
    </w:r>
    <w:r w:rsidR="007B3E01">
      <w:rPr>
        <w:rFonts w:ascii="Calibri" w:hAnsi="Calibri"/>
        <w:sz w:val="20"/>
      </w:rPr>
      <w:t>October</w:t>
    </w:r>
    <w:r w:rsidR="00E83A19">
      <w:rPr>
        <w:rFonts w:ascii="Calibri" w:hAnsi="Calibri"/>
        <w:sz w:val="20"/>
      </w:rPr>
      <w:t xml:space="preserve"> 2016</w:t>
    </w:r>
    <w:r w:rsidR="007C24FC" w:rsidRPr="005F7814">
      <w:rPr>
        <w:rFonts w:ascii="Calibri" w:hAnsi="Calibri"/>
        <w:sz w:val="20"/>
      </w:rPr>
      <w:t xml:space="preserve">  </w:t>
    </w:r>
    <w:r w:rsidRPr="005F7814">
      <w:rPr>
        <w:rFonts w:ascii="Calibri" w:hAnsi="Calibri"/>
        <w:sz w:val="20"/>
      </w:rPr>
      <w:tab/>
    </w:r>
  </w:p>
  <w:p w:rsidR="004047C0" w:rsidRDefault="004047C0">
    <w:pPr>
      <w:pStyle w:val="Footer"/>
      <w:ind w:left="0" w:right="-568"/>
    </w:pPr>
    <w:r>
      <w:tab/>
    </w:r>
    <w:r>
      <w:tab/>
    </w:r>
    <w:r>
      <w:tab/>
    </w:r>
    <w:r>
      <w:tab/>
    </w:r>
    <w:r w:rsidR="003B6F2E">
      <w:t xml:space="preserve">                                   </w:t>
    </w:r>
    <w:r>
      <w:t xml:space="preserve">Page </w:t>
    </w:r>
    <w:r>
      <w:fldChar w:fldCharType="begin"/>
    </w:r>
    <w:r>
      <w:instrText>PAGE</w:instrText>
    </w:r>
    <w:r>
      <w:fldChar w:fldCharType="separate"/>
    </w:r>
    <w:r w:rsidR="00FA4052">
      <w:rPr>
        <w:noProof/>
      </w:rPr>
      <w:t>10</w:t>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FA4052">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CA2" w:rsidRDefault="007A0CA2">
      <w:r>
        <w:separator/>
      </w:r>
    </w:p>
  </w:footnote>
  <w:footnote w:type="continuationSeparator" w:id="0">
    <w:p w:rsidR="007A0CA2" w:rsidRDefault="007A0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97" w:rsidRDefault="00B92414" w:rsidP="00191C97">
    <w:pPr>
      <w:pStyle w:val="Header"/>
      <w:rPr>
        <w:noProof/>
      </w:rPr>
    </w:pPr>
    <w:r>
      <w:rPr>
        <w:noProof/>
        <w:lang w:eastAsia="en-GB"/>
      </w:rPr>
      <w:drawing>
        <wp:anchor distT="0" distB="0" distL="114300" distR="114300" simplePos="0" relativeHeight="251659264" behindDoc="0" locked="0" layoutInCell="1" allowOverlap="1">
          <wp:simplePos x="0" y="0"/>
          <wp:positionH relativeFrom="column">
            <wp:posOffset>26035</wp:posOffset>
          </wp:positionH>
          <wp:positionV relativeFrom="paragraph">
            <wp:posOffset>-410210</wp:posOffset>
          </wp:positionV>
          <wp:extent cx="1242060" cy="9296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29640"/>
                  </a:xfrm>
                  <a:prstGeom prst="rect">
                    <a:avLst/>
                  </a:prstGeom>
                  <a:noFill/>
                </pic:spPr>
              </pic:pic>
            </a:graphicData>
          </a:graphic>
          <wp14:sizeRelH relativeFrom="page">
            <wp14:pctWidth>0</wp14:pctWidth>
          </wp14:sizeRelH>
          <wp14:sizeRelV relativeFrom="page">
            <wp14:pctHeight>0</wp14:pctHeight>
          </wp14:sizeRelV>
        </wp:anchor>
      </w:drawing>
    </w:r>
  </w:p>
  <w:p w:rsidR="00191C97" w:rsidRDefault="00191C97" w:rsidP="00191C97">
    <w:pPr>
      <w:pStyle w:val="Header"/>
      <w:rPr>
        <w:noProof/>
      </w:rPr>
    </w:pPr>
  </w:p>
  <w:p w:rsidR="00191C97" w:rsidRPr="00191C97" w:rsidRDefault="00191C97" w:rsidP="00191C97">
    <w:pPr>
      <w:pStyle w:val="Header"/>
      <w:rPr>
        <w:rFonts w:ascii="Calibri" w:hAnsi="Calibri"/>
        <w:noProof/>
        <w:sz w:val="20"/>
      </w:rPr>
    </w:pPr>
  </w:p>
  <w:p w:rsidR="00191C97" w:rsidRPr="00191C97" w:rsidRDefault="00191C97" w:rsidP="00191C97">
    <w:pPr>
      <w:pStyle w:val="Header"/>
      <w:rPr>
        <w:rFonts w:ascii="Calibri" w:hAnsi="Calibri"/>
        <w:noProof/>
        <w:sz w:val="20"/>
      </w:rPr>
    </w:pPr>
    <w:r w:rsidRPr="00191C97">
      <w:rPr>
        <w:rFonts w:ascii="Calibri" w:hAnsi="Calibri"/>
        <w:noProof/>
        <w:sz w:val="20"/>
      </w:rPr>
      <w:t>SN Registrars (Holdings) Ltd t/a DAS Certification, QEC Certification and SNR Certification</w:t>
    </w:r>
  </w:p>
  <w:p w:rsidR="004047C0" w:rsidRPr="004C74BF" w:rsidRDefault="004047C0" w:rsidP="004C7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F90"/>
    <w:multiLevelType w:val="hybridMultilevel"/>
    <w:tmpl w:val="F8C6905A"/>
    <w:lvl w:ilvl="0" w:tplc="3D0AF81A">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 w15:restartNumberingAfterBreak="0">
    <w:nsid w:val="1F6E01B0"/>
    <w:multiLevelType w:val="multilevel"/>
    <w:tmpl w:val="B782A9AC"/>
    <w:lvl w:ilvl="0">
      <w:start w:val="5"/>
      <w:numFmt w:val="decimal"/>
      <w:lvlText w:val="%1"/>
      <w:lvlJc w:val="left"/>
      <w:pPr>
        <w:tabs>
          <w:tab w:val="num" w:pos="660"/>
        </w:tabs>
        <w:ind w:left="660" w:hanging="660"/>
      </w:pPr>
      <w:rPr>
        <w:rFonts w:hint="default"/>
      </w:rPr>
    </w:lvl>
    <w:lvl w:ilvl="1">
      <w:start w:val="3"/>
      <w:numFmt w:val="decimal"/>
      <w:lvlText w:val="%1.%2"/>
      <w:lvlJc w:val="left"/>
      <w:pPr>
        <w:tabs>
          <w:tab w:val="num" w:pos="1579"/>
        </w:tabs>
        <w:ind w:left="1579" w:hanging="660"/>
      </w:pPr>
      <w:rPr>
        <w:rFonts w:hint="default"/>
      </w:rPr>
    </w:lvl>
    <w:lvl w:ilvl="2">
      <w:start w:val="1"/>
      <w:numFmt w:val="decimal"/>
      <w:lvlText w:val="%1.%2.%3"/>
      <w:lvlJc w:val="left"/>
      <w:pPr>
        <w:tabs>
          <w:tab w:val="num" w:pos="2558"/>
        </w:tabs>
        <w:ind w:left="2558" w:hanging="720"/>
      </w:pPr>
      <w:rPr>
        <w:rFonts w:hint="default"/>
      </w:rPr>
    </w:lvl>
    <w:lvl w:ilvl="3">
      <w:start w:val="1"/>
      <w:numFmt w:val="decimal"/>
      <w:lvlText w:val="%1.%2.%3.%4"/>
      <w:lvlJc w:val="left"/>
      <w:pPr>
        <w:tabs>
          <w:tab w:val="num" w:pos="3477"/>
        </w:tabs>
        <w:ind w:left="3477" w:hanging="720"/>
      </w:pPr>
      <w:rPr>
        <w:rFonts w:hint="default"/>
      </w:rPr>
    </w:lvl>
    <w:lvl w:ilvl="4">
      <w:start w:val="1"/>
      <w:numFmt w:val="decimal"/>
      <w:lvlText w:val="%1.%2.%3.%4.%5"/>
      <w:lvlJc w:val="left"/>
      <w:pPr>
        <w:tabs>
          <w:tab w:val="num" w:pos="4756"/>
        </w:tabs>
        <w:ind w:left="4756" w:hanging="1080"/>
      </w:pPr>
      <w:rPr>
        <w:rFonts w:hint="default"/>
      </w:rPr>
    </w:lvl>
    <w:lvl w:ilvl="5">
      <w:start w:val="1"/>
      <w:numFmt w:val="decimal"/>
      <w:lvlText w:val="%1.%2.%3.%4.%5.%6"/>
      <w:lvlJc w:val="left"/>
      <w:pPr>
        <w:tabs>
          <w:tab w:val="num" w:pos="5675"/>
        </w:tabs>
        <w:ind w:left="5675" w:hanging="1080"/>
      </w:pPr>
      <w:rPr>
        <w:rFonts w:hint="default"/>
      </w:rPr>
    </w:lvl>
    <w:lvl w:ilvl="6">
      <w:start w:val="1"/>
      <w:numFmt w:val="decimal"/>
      <w:lvlText w:val="%1.%2.%3.%4.%5.%6.%7"/>
      <w:lvlJc w:val="left"/>
      <w:pPr>
        <w:tabs>
          <w:tab w:val="num" w:pos="6954"/>
        </w:tabs>
        <w:ind w:left="6954" w:hanging="1440"/>
      </w:pPr>
      <w:rPr>
        <w:rFonts w:hint="default"/>
      </w:rPr>
    </w:lvl>
    <w:lvl w:ilvl="7">
      <w:start w:val="1"/>
      <w:numFmt w:val="decimal"/>
      <w:lvlText w:val="%1.%2.%3.%4.%5.%6.%7.%8"/>
      <w:lvlJc w:val="left"/>
      <w:pPr>
        <w:tabs>
          <w:tab w:val="num" w:pos="7873"/>
        </w:tabs>
        <w:ind w:left="7873" w:hanging="1440"/>
      </w:pPr>
      <w:rPr>
        <w:rFonts w:hint="default"/>
      </w:rPr>
    </w:lvl>
    <w:lvl w:ilvl="8">
      <w:start w:val="1"/>
      <w:numFmt w:val="decimal"/>
      <w:lvlText w:val="%1.%2.%3.%4.%5.%6.%7.%8.%9"/>
      <w:lvlJc w:val="left"/>
      <w:pPr>
        <w:tabs>
          <w:tab w:val="num" w:pos="9152"/>
        </w:tabs>
        <w:ind w:left="9152" w:hanging="1800"/>
      </w:pPr>
      <w:rPr>
        <w:rFonts w:hint="default"/>
      </w:rPr>
    </w:lvl>
  </w:abstractNum>
  <w:abstractNum w:abstractNumId="2" w15:restartNumberingAfterBreak="0">
    <w:nsid w:val="2BA34723"/>
    <w:multiLevelType w:val="hybridMultilevel"/>
    <w:tmpl w:val="B11AD2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DEF6E68"/>
    <w:multiLevelType w:val="hybridMultilevel"/>
    <w:tmpl w:val="D31C7EC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3766E9C"/>
    <w:multiLevelType w:val="multilevel"/>
    <w:tmpl w:val="3B1AA570"/>
    <w:lvl w:ilvl="0">
      <w:start w:val="5"/>
      <w:numFmt w:val="decimal"/>
      <w:lvlText w:val="%1"/>
      <w:lvlJc w:val="left"/>
      <w:pPr>
        <w:tabs>
          <w:tab w:val="num" w:pos="705"/>
        </w:tabs>
        <w:ind w:left="705" w:hanging="705"/>
      </w:pPr>
      <w:rPr>
        <w:rFonts w:hint="default"/>
        <w:b/>
      </w:rPr>
    </w:lvl>
    <w:lvl w:ilvl="1">
      <w:start w:val="6"/>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3C83FEE"/>
    <w:multiLevelType w:val="hybridMultilevel"/>
    <w:tmpl w:val="A19C805E"/>
    <w:lvl w:ilvl="0" w:tplc="3D0AF81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86C31"/>
    <w:multiLevelType w:val="singleLevel"/>
    <w:tmpl w:val="A770F9BC"/>
    <w:lvl w:ilvl="0">
      <w:start w:val="1"/>
      <w:numFmt w:val="lowerRoman"/>
      <w:lvlText w:val="%1)"/>
      <w:lvlJc w:val="left"/>
      <w:pPr>
        <w:tabs>
          <w:tab w:val="num" w:pos="720"/>
        </w:tabs>
        <w:ind w:left="720" w:hanging="720"/>
      </w:pPr>
      <w:rPr>
        <w:rFonts w:hint="default"/>
      </w:rPr>
    </w:lvl>
  </w:abstractNum>
  <w:abstractNum w:abstractNumId="7" w15:restartNumberingAfterBreak="0">
    <w:nsid w:val="3C1E1892"/>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4C076C2F"/>
    <w:multiLevelType w:val="hybridMultilevel"/>
    <w:tmpl w:val="09E01E10"/>
    <w:lvl w:ilvl="0" w:tplc="04090001">
      <w:start w:val="1"/>
      <w:numFmt w:val="bullet"/>
      <w:lvlText w:val=""/>
      <w:lvlJc w:val="left"/>
      <w:pPr>
        <w:tabs>
          <w:tab w:val="num" w:pos="2251"/>
        </w:tabs>
        <w:ind w:left="2251" w:hanging="360"/>
      </w:pPr>
      <w:rPr>
        <w:rFonts w:ascii="Symbol" w:hAnsi="Symbol" w:hint="default"/>
      </w:rPr>
    </w:lvl>
    <w:lvl w:ilvl="1" w:tplc="04090003" w:tentative="1">
      <w:start w:val="1"/>
      <w:numFmt w:val="bullet"/>
      <w:lvlText w:val="o"/>
      <w:lvlJc w:val="left"/>
      <w:pPr>
        <w:tabs>
          <w:tab w:val="num" w:pos="2971"/>
        </w:tabs>
        <w:ind w:left="2971" w:hanging="360"/>
      </w:pPr>
      <w:rPr>
        <w:rFonts w:ascii="Courier New" w:hAnsi="Courier New" w:cs="Courier New" w:hint="default"/>
      </w:rPr>
    </w:lvl>
    <w:lvl w:ilvl="2" w:tplc="04090005" w:tentative="1">
      <w:start w:val="1"/>
      <w:numFmt w:val="bullet"/>
      <w:lvlText w:val=""/>
      <w:lvlJc w:val="left"/>
      <w:pPr>
        <w:tabs>
          <w:tab w:val="num" w:pos="3691"/>
        </w:tabs>
        <w:ind w:left="3691" w:hanging="360"/>
      </w:pPr>
      <w:rPr>
        <w:rFonts w:ascii="Wingdings" w:hAnsi="Wingdings" w:hint="default"/>
      </w:rPr>
    </w:lvl>
    <w:lvl w:ilvl="3" w:tplc="04090001" w:tentative="1">
      <w:start w:val="1"/>
      <w:numFmt w:val="bullet"/>
      <w:lvlText w:val=""/>
      <w:lvlJc w:val="left"/>
      <w:pPr>
        <w:tabs>
          <w:tab w:val="num" w:pos="4411"/>
        </w:tabs>
        <w:ind w:left="4411" w:hanging="360"/>
      </w:pPr>
      <w:rPr>
        <w:rFonts w:ascii="Symbol" w:hAnsi="Symbol" w:hint="default"/>
      </w:rPr>
    </w:lvl>
    <w:lvl w:ilvl="4" w:tplc="04090003" w:tentative="1">
      <w:start w:val="1"/>
      <w:numFmt w:val="bullet"/>
      <w:lvlText w:val="o"/>
      <w:lvlJc w:val="left"/>
      <w:pPr>
        <w:tabs>
          <w:tab w:val="num" w:pos="5131"/>
        </w:tabs>
        <w:ind w:left="5131" w:hanging="360"/>
      </w:pPr>
      <w:rPr>
        <w:rFonts w:ascii="Courier New" w:hAnsi="Courier New" w:cs="Courier New" w:hint="default"/>
      </w:rPr>
    </w:lvl>
    <w:lvl w:ilvl="5" w:tplc="04090005" w:tentative="1">
      <w:start w:val="1"/>
      <w:numFmt w:val="bullet"/>
      <w:lvlText w:val=""/>
      <w:lvlJc w:val="left"/>
      <w:pPr>
        <w:tabs>
          <w:tab w:val="num" w:pos="5851"/>
        </w:tabs>
        <w:ind w:left="5851" w:hanging="360"/>
      </w:pPr>
      <w:rPr>
        <w:rFonts w:ascii="Wingdings" w:hAnsi="Wingdings" w:hint="default"/>
      </w:rPr>
    </w:lvl>
    <w:lvl w:ilvl="6" w:tplc="04090001" w:tentative="1">
      <w:start w:val="1"/>
      <w:numFmt w:val="bullet"/>
      <w:lvlText w:val=""/>
      <w:lvlJc w:val="left"/>
      <w:pPr>
        <w:tabs>
          <w:tab w:val="num" w:pos="6571"/>
        </w:tabs>
        <w:ind w:left="6571" w:hanging="360"/>
      </w:pPr>
      <w:rPr>
        <w:rFonts w:ascii="Symbol" w:hAnsi="Symbol" w:hint="default"/>
      </w:rPr>
    </w:lvl>
    <w:lvl w:ilvl="7" w:tplc="04090003" w:tentative="1">
      <w:start w:val="1"/>
      <w:numFmt w:val="bullet"/>
      <w:lvlText w:val="o"/>
      <w:lvlJc w:val="left"/>
      <w:pPr>
        <w:tabs>
          <w:tab w:val="num" w:pos="7291"/>
        </w:tabs>
        <w:ind w:left="7291" w:hanging="360"/>
      </w:pPr>
      <w:rPr>
        <w:rFonts w:ascii="Courier New" w:hAnsi="Courier New" w:cs="Courier New" w:hint="default"/>
      </w:rPr>
    </w:lvl>
    <w:lvl w:ilvl="8" w:tplc="04090005" w:tentative="1">
      <w:start w:val="1"/>
      <w:numFmt w:val="bullet"/>
      <w:lvlText w:val=""/>
      <w:lvlJc w:val="left"/>
      <w:pPr>
        <w:tabs>
          <w:tab w:val="num" w:pos="8011"/>
        </w:tabs>
        <w:ind w:left="8011" w:hanging="360"/>
      </w:pPr>
      <w:rPr>
        <w:rFonts w:ascii="Wingdings" w:hAnsi="Wingdings" w:hint="default"/>
      </w:rPr>
    </w:lvl>
  </w:abstractNum>
  <w:abstractNum w:abstractNumId="9" w15:restartNumberingAfterBreak="0">
    <w:nsid w:val="50423B1A"/>
    <w:multiLevelType w:val="multilevel"/>
    <w:tmpl w:val="1BFAC5A0"/>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3538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E96778B"/>
    <w:multiLevelType w:val="hybridMultilevel"/>
    <w:tmpl w:val="7E5E844C"/>
    <w:lvl w:ilvl="0" w:tplc="04090001">
      <w:start w:val="1"/>
      <w:numFmt w:val="bullet"/>
      <w:lvlText w:val=""/>
      <w:lvlJc w:val="left"/>
      <w:pPr>
        <w:tabs>
          <w:tab w:val="num" w:pos="2316"/>
        </w:tabs>
        <w:ind w:left="2316" w:hanging="360"/>
      </w:pPr>
      <w:rPr>
        <w:rFonts w:ascii="Symbol" w:hAnsi="Symbol" w:hint="default"/>
      </w:rPr>
    </w:lvl>
    <w:lvl w:ilvl="1" w:tplc="04090003" w:tentative="1">
      <w:start w:val="1"/>
      <w:numFmt w:val="bullet"/>
      <w:lvlText w:val="o"/>
      <w:lvlJc w:val="left"/>
      <w:pPr>
        <w:tabs>
          <w:tab w:val="num" w:pos="3036"/>
        </w:tabs>
        <w:ind w:left="3036" w:hanging="360"/>
      </w:pPr>
      <w:rPr>
        <w:rFonts w:ascii="Courier New" w:hAnsi="Courier New" w:cs="Courier New" w:hint="default"/>
      </w:rPr>
    </w:lvl>
    <w:lvl w:ilvl="2" w:tplc="04090005" w:tentative="1">
      <w:start w:val="1"/>
      <w:numFmt w:val="bullet"/>
      <w:lvlText w:val=""/>
      <w:lvlJc w:val="left"/>
      <w:pPr>
        <w:tabs>
          <w:tab w:val="num" w:pos="3756"/>
        </w:tabs>
        <w:ind w:left="3756" w:hanging="360"/>
      </w:pPr>
      <w:rPr>
        <w:rFonts w:ascii="Wingdings" w:hAnsi="Wingdings" w:hint="default"/>
      </w:rPr>
    </w:lvl>
    <w:lvl w:ilvl="3" w:tplc="04090001" w:tentative="1">
      <w:start w:val="1"/>
      <w:numFmt w:val="bullet"/>
      <w:lvlText w:val=""/>
      <w:lvlJc w:val="left"/>
      <w:pPr>
        <w:tabs>
          <w:tab w:val="num" w:pos="4476"/>
        </w:tabs>
        <w:ind w:left="4476" w:hanging="360"/>
      </w:pPr>
      <w:rPr>
        <w:rFonts w:ascii="Symbol" w:hAnsi="Symbol" w:hint="default"/>
      </w:rPr>
    </w:lvl>
    <w:lvl w:ilvl="4" w:tplc="04090003" w:tentative="1">
      <w:start w:val="1"/>
      <w:numFmt w:val="bullet"/>
      <w:lvlText w:val="o"/>
      <w:lvlJc w:val="left"/>
      <w:pPr>
        <w:tabs>
          <w:tab w:val="num" w:pos="5196"/>
        </w:tabs>
        <w:ind w:left="5196" w:hanging="360"/>
      </w:pPr>
      <w:rPr>
        <w:rFonts w:ascii="Courier New" w:hAnsi="Courier New" w:cs="Courier New" w:hint="default"/>
      </w:rPr>
    </w:lvl>
    <w:lvl w:ilvl="5" w:tplc="04090005" w:tentative="1">
      <w:start w:val="1"/>
      <w:numFmt w:val="bullet"/>
      <w:lvlText w:val=""/>
      <w:lvlJc w:val="left"/>
      <w:pPr>
        <w:tabs>
          <w:tab w:val="num" w:pos="5916"/>
        </w:tabs>
        <w:ind w:left="5916" w:hanging="360"/>
      </w:pPr>
      <w:rPr>
        <w:rFonts w:ascii="Wingdings" w:hAnsi="Wingdings" w:hint="default"/>
      </w:rPr>
    </w:lvl>
    <w:lvl w:ilvl="6" w:tplc="04090001" w:tentative="1">
      <w:start w:val="1"/>
      <w:numFmt w:val="bullet"/>
      <w:lvlText w:val=""/>
      <w:lvlJc w:val="left"/>
      <w:pPr>
        <w:tabs>
          <w:tab w:val="num" w:pos="6636"/>
        </w:tabs>
        <w:ind w:left="6636" w:hanging="360"/>
      </w:pPr>
      <w:rPr>
        <w:rFonts w:ascii="Symbol" w:hAnsi="Symbol" w:hint="default"/>
      </w:rPr>
    </w:lvl>
    <w:lvl w:ilvl="7" w:tplc="04090003" w:tentative="1">
      <w:start w:val="1"/>
      <w:numFmt w:val="bullet"/>
      <w:lvlText w:val="o"/>
      <w:lvlJc w:val="left"/>
      <w:pPr>
        <w:tabs>
          <w:tab w:val="num" w:pos="7356"/>
        </w:tabs>
        <w:ind w:left="7356" w:hanging="360"/>
      </w:pPr>
      <w:rPr>
        <w:rFonts w:ascii="Courier New" w:hAnsi="Courier New" w:cs="Courier New" w:hint="default"/>
      </w:rPr>
    </w:lvl>
    <w:lvl w:ilvl="8" w:tplc="04090005" w:tentative="1">
      <w:start w:val="1"/>
      <w:numFmt w:val="bullet"/>
      <w:lvlText w:val=""/>
      <w:lvlJc w:val="left"/>
      <w:pPr>
        <w:tabs>
          <w:tab w:val="num" w:pos="8076"/>
        </w:tabs>
        <w:ind w:left="8076" w:hanging="360"/>
      </w:pPr>
      <w:rPr>
        <w:rFonts w:ascii="Wingdings" w:hAnsi="Wingdings" w:hint="default"/>
      </w:rPr>
    </w:lvl>
  </w:abstractNum>
  <w:num w:numId="1">
    <w:abstractNumId w:val="10"/>
  </w:num>
  <w:num w:numId="2">
    <w:abstractNumId w:val="6"/>
  </w:num>
  <w:num w:numId="3">
    <w:abstractNumId w:val="4"/>
  </w:num>
  <w:num w:numId="4">
    <w:abstractNumId w:val="7"/>
  </w:num>
  <w:num w:numId="5">
    <w:abstractNumId w:val="9"/>
  </w:num>
  <w:num w:numId="6">
    <w:abstractNumId w:val="0"/>
  </w:num>
  <w:num w:numId="7">
    <w:abstractNumId w:val="5"/>
  </w:num>
  <w:num w:numId="8">
    <w:abstractNumId w:val="1"/>
  </w:num>
  <w:num w:numId="9">
    <w:abstractNumId w:val="3"/>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59"/>
    <w:rsid w:val="00011AEB"/>
    <w:rsid w:val="00015A7A"/>
    <w:rsid w:val="000548E3"/>
    <w:rsid w:val="0007615D"/>
    <w:rsid w:val="000962BA"/>
    <w:rsid w:val="000B037D"/>
    <w:rsid w:val="000B663E"/>
    <w:rsid w:val="000D4A14"/>
    <w:rsid w:val="000E2153"/>
    <w:rsid w:val="0010264C"/>
    <w:rsid w:val="00170668"/>
    <w:rsid w:val="001860D3"/>
    <w:rsid w:val="00191C97"/>
    <w:rsid w:val="00192EA1"/>
    <w:rsid w:val="001E30B9"/>
    <w:rsid w:val="00227D7C"/>
    <w:rsid w:val="002378AE"/>
    <w:rsid w:val="002400E5"/>
    <w:rsid w:val="00247742"/>
    <w:rsid w:val="00262653"/>
    <w:rsid w:val="002806A2"/>
    <w:rsid w:val="002A1034"/>
    <w:rsid w:val="002D210E"/>
    <w:rsid w:val="0030241A"/>
    <w:rsid w:val="00387FB0"/>
    <w:rsid w:val="003B6F2E"/>
    <w:rsid w:val="003E0ABA"/>
    <w:rsid w:val="003F39F9"/>
    <w:rsid w:val="004047C0"/>
    <w:rsid w:val="004064E7"/>
    <w:rsid w:val="00432070"/>
    <w:rsid w:val="0044423B"/>
    <w:rsid w:val="004615CE"/>
    <w:rsid w:val="004C2F5F"/>
    <w:rsid w:val="004C74BF"/>
    <w:rsid w:val="004D5293"/>
    <w:rsid w:val="00505461"/>
    <w:rsid w:val="00523E0F"/>
    <w:rsid w:val="00532CB5"/>
    <w:rsid w:val="00540259"/>
    <w:rsid w:val="005452EC"/>
    <w:rsid w:val="00560F76"/>
    <w:rsid w:val="005C7E09"/>
    <w:rsid w:val="005D4718"/>
    <w:rsid w:val="005E40B1"/>
    <w:rsid w:val="005F7814"/>
    <w:rsid w:val="00613459"/>
    <w:rsid w:val="0062613A"/>
    <w:rsid w:val="0063383B"/>
    <w:rsid w:val="006801D7"/>
    <w:rsid w:val="006B339E"/>
    <w:rsid w:val="006C54AC"/>
    <w:rsid w:val="006D4E26"/>
    <w:rsid w:val="006D66C9"/>
    <w:rsid w:val="007164F0"/>
    <w:rsid w:val="00761C92"/>
    <w:rsid w:val="00765171"/>
    <w:rsid w:val="00773E5F"/>
    <w:rsid w:val="007846BD"/>
    <w:rsid w:val="007A0CA2"/>
    <w:rsid w:val="007B3E01"/>
    <w:rsid w:val="007C24FC"/>
    <w:rsid w:val="007D7E5D"/>
    <w:rsid w:val="007E55E0"/>
    <w:rsid w:val="00840B70"/>
    <w:rsid w:val="00840C32"/>
    <w:rsid w:val="00855CD3"/>
    <w:rsid w:val="0087316F"/>
    <w:rsid w:val="008A149C"/>
    <w:rsid w:val="008E6F2D"/>
    <w:rsid w:val="008F5584"/>
    <w:rsid w:val="00981C06"/>
    <w:rsid w:val="009A233E"/>
    <w:rsid w:val="009C0243"/>
    <w:rsid w:val="009D1D7F"/>
    <w:rsid w:val="009D4F6B"/>
    <w:rsid w:val="009F20CA"/>
    <w:rsid w:val="00A10A44"/>
    <w:rsid w:val="00A12EDC"/>
    <w:rsid w:val="00A35438"/>
    <w:rsid w:val="00A71993"/>
    <w:rsid w:val="00AB1185"/>
    <w:rsid w:val="00AB557E"/>
    <w:rsid w:val="00AC14E8"/>
    <w:rsid w:val="00B15F51"/>
    <w:rsid w:val="00B9018D"/>
    <w:rsid w:val="00B92414"/>
    <w:rsid w:val="00B92DFB"/>
    <w:rsid w:val="00BC03AB"/>
    <w:rsid w:val="00C1234E"/>
    <w:rsid w:val="00C21B30"/>
    <w:rsid w:val="00C44FA5"/>
    <w:rsid w:val="00C676B9"/>
    <w:rsid w:val="00C72516"/>
    <w:rsid w:val="00C750C0"/>
    <w:rsid w:val="00C8609B"/>
    <w:rsid w:val="00CB2F5B"/>
    <w:rsid w:val="00CC4AAD"/>
    <w:rsid w:val="00CD746B"/>
    <w:rsid w:val="00CF1FA4"/>
    <w:rsid w:val="00CF4823"/>
    <w:rsid w:val="00D07456"/>
    <w:rsid w:val="00D43141"/>
    <w:rsid w:val="00D54AFA"/>
    <w:rsid w:val="00D62900"/>
    <w:rsid w:val="00DA12FF"/>
    <w:rsid w:val="00DB06E9"/>
    <w:rsid w:val="00E171CA"/>
    <w:rsid w:val="00E37253"/>
    <w:rsid w:val="00E63A18"/>
    <w:rsid w:val="00E83A19"/>
    <w:rsid w:val="00E856A5"/>
    <w:rsid w:val="00F65ADC"/>
    <w:rsid w:val="00FA4052"/>
    <w:rsid w:val="00FA6E12"/>
    <w:rsid w:val="00FB2621"/>
    <w:rsid w:val="00FC5DF1"/>
    <w:rsid w:val="00FD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5:chartTrackingRefBased/>
  <w15:docId w15:val="{38E20645-5D33-405A-924C-5157A986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tabs>
        <w:tab w:val="left" w:pos="993"/>
        <w:tab w:val="left" w:pos="1418"/>
        <w:tab w:val="left" w:pos="1843"/>
        <w:tab w:val="left" w:pos="2268"/>
      </w:tabs>
      <w:jc w:val="both"/>
    </w:pPr>
    <w:rPr>
      <w:sz w:val="24"/>
      <w:lang w:eastAsia="en-US"/>
    </w:rPr>
  </w:style>
  <w:style w:type="paragraph" w:styleId="Heading1">
    <w:name w:val="heading 1"/>
    <w:basedOn w:val="body"/>
    <w:next w:val="body"/>
    <w:qFormat/>
    <w:pPr>
      <w:keepNext/>
      <w:tabs>
        <w:tab w:val="clear" w:pos="1418"/>
        <w:tab w:val="clear" w:pos="1843"/>
        <w:tab w:val="clear" w:pos="2268"/>
        <w:tab w:val="left" w:pos="426"/>
        <w:tab w:val="left" w:pos="851"/>
        <w:tab w:val="left" w:pos="1276"/>
        <w:tab w:val="left" w:pos="1701"/>
      </w:tabs>
      <w:ind w:left="0"/>
      <w:jc w:val="left"/>
      <w:outlineLvl w:val="0"/>
    </w:pPr>
    <w:rPr>
      <w:b/>
      <w:caps/>
    </w:rPr>
  </w:style>
  <w:style w:type="paragraph" w:styleId="Heading2">
    <w:name w:val="heading 2"/>
    <w:basedOn w:val="Normal"/>
    <w:next w:val="Normal"/>
    <w:qFormat/>
    <w:pPr>
      <w:tabs>
        <w:tab w:val="clear" w:pos="993"/>
        <w:tab w:val="clear" w:pos="1418"/>
        <w:tab w:val="clear" w:pos="1843"/>
        <w:tab w:val="clear" w:pos="2268"/>
      </w:tabs>
      <w:spacing w:after="240"/>
      <w:jc w:val="left"/>
      <w:outlineLvl w:val="1"/>
    </w:pPr>
    <w:rPr>
      <w:caps/>
    </w:rPr>
  </w:style>
  <w:style w:type="paragraph" w:styleId="Heading3">
    <w:name w:val="heading 3"/>
    <w:basedOn w:val="Normal"/>
    <w:next w:val="NormalIndent"/>
    <w:qFormat/>
    <w:pPr>
      <w:keepNext/>
      <w:tabs>
        <w:tab w:val="clear" w:pos="993"/>
        <w:tab w:val="clear" w:pos="1418"/>
        <w:tab w:val="clear" w:pos="1843"/>
        <w:tab w:val="clear" w:pos="2268"/>
        <w:tab w:val="left" w:pos="964"/>
      </w:tabs>
      <w:spacing w:after="240"/>
      <w:jc w:val="left"/>
      <w:outlineLvl w:val="2"/>
    </w:pPr>
    <w:rPr>
      <w:b/>
    </w:rPr>
  </w:style>
  <w:style w:type="paragraph" w:styleId="Heading4">
    <w:name w:val="heading 4"/>
    <w:basedOn w:val="NormalIndent"/>
    <w:next w:val="Normal"/>
    <w:qFormat/>
    <w:pPr>
      <w:keepNext/>
      <w:tabs>
        <w:tab w:val="clear" w:pos="1418"/>
        <w:tab w:val="clear" w:pos="1843"/>
        <w:tab w:val="clear" w:pos="2268"/>
      </w:tabs>
      <w:spacing w:after="0"/>
      <w:ind w:firstLine="0"/>
      <w:jc w:val="left"/>
      <w:outlineLvl w:val="3"/>
    </w:pPr>
    <w:rPr>
      <w:u w:val="single"/>
    </w:rPr>
  </w:style>
  <w:style w:type="paragraph" w:styleId="Heading5">
    <w:name w:val="heading 5"/>
    <w:basedOn w:val="Normal"/>
    <w:next w:val="Normal"/>
    <w:qFormat/>
    <w:pPr>
      <w:keepNext/>
      <w:tabs>
        <w:tab w:val="clear" w:pos="993"/>
        <w:tab w:val="clear" w:pos="1418"/>
        <w:tab w:val="clear" w:pos="1843"/>
        <w:tab w:val="clear" w:pos="2268"/>
        <w:tab w:val="left" w:pos="810"/>
      </w:tabs>
      <w:spacing w:line="240" w:lineRule="atLeast"/>
      <w:ind w:left="705"/>
      <w:outlineLvl w:val="4"/>
    </w:pPr>
    <w:rPr>
      <w:b/>
    </w:rPr>
  </w:style>
  <w:style w:type="paragraph" w:styleId="Heading6">
    <w:name w:val="heading 6"/>
    <w:basedOn w:val="Normal"/>
    <w:next w:val="Normal"/>
    <w:qFormat/>
    <w:pPr>
      <w:keepNext/>
      <w:tabs>
        <w:tab w:val="clear" w:pos="993"/>
        <w:tab w:val="clear" w:pos="1418"/>
        <w:tab w:val="clear" w:pos="1843"/>
        <w:tab w:val="clear" w:pos="2268"/>
      </w:tabs>
      <w:ind w:left="9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clear" w:pos="993"/>
      </w:tabs>
      <w:spacing w:after="240"/>
      <w:ind w:left="993"/>
    </w:pPr>
  </w:style>
  <w:style w:type="paragraph" w:styleId="NormalIndent">
    <w:name w:val="Normal Indent"/>
    <w:basedOn w:val="Normal"/>
    <w:pPr>
      <w:tabs>
        <w:tab w:val="clear" w:pos="993"/>
      </w:tabs>
      <w:spacing w:after="240"/>
      <w:ind w:left="993" w:hanging="993"/>
    </w:pPr>
  </w:style>
  <w:style w:type="paragraph" w:styleId="Footer">
    <w:name w:val="footer"/>
    <w:basedOn w:val="Normal"/>
    <w:pPr>
      <w:tabs>
        <w:tab w:val="clear" w:pos="993"/>
        <w:tab w:val="clear" w:pos="1418"/>
        <w:tab w:val="clear" w:pos="1843"/>
        <w:tab w:val="clear" w:pos="2268"/>
        <w:tab w:val="left" w:pos="4508"/>
      </w:tabs>
      <w:ind w:left="993"/>
      <w:jc w:val="left"/>
    </w:pPr>
    <w:rPr>
      <w:sz w:val="16"/>
    </w:rPr>
  </w:style>
  <w:style w:type="paragraph" w:styleId="Header">
    <w:name w:val="header"/>
    <w:basedOn w:val="Normal"/>
    <w:link w:val="HeaderChar"/>
    <w:pPr>
      <w:tabs>
        <w:tab w:val="clear" w:pos="993"/>
        <w:tab w:val="clear" w:pos="1418"/>
        <w:tab w:val="clear" w:pos="1843"/>
        <w:tab w:val="clear" w:pos="2268"/>
        <w:tab w:val="center" w:pos="4819"/>
        <w:tab w:val="right" w:pos="9071"/>
      </w:tabs>
    </w:pPr>
  </w:style>
  <w:style w:type="paragraph" w:customStyle="1" w:styleId="Hangingindent">
    <w:name w:val="Hanging indent"/>
    <w:basedOn w:val="Normal"/>
    <w:pPr>
      <w:tabs>
        <w:tab w:val="clear" w:pos="993"/>
      </w:tabs>
      <w:ind w:left="993" w:hanging="993"/>
    </w:pPr>
  </w:style>
  <w:style w:type="paragraph" w:customStyle="1" w:styleId="aindent">
    <w:name w:val="(a) indent"/>
    <w:basedOn w:val="NormalIndent"/>
    <w:pPr>
      <w:tabs>
        <w:tab w:val="clear" w:pos="1418"/>
      </w:tabs>
      <w:ind w:left="1418" w:hanging="426"/>
    </w:pPr>
  </w:style>
  <w:style w:type="paragraph" w:customStyle="1" w:styleId="iindent">
    <w:name w:val="(i) indent"/>
    <w:basedOn w:val="aindent"/>
    <w:pPr>
      <w:tabs>
        <w:tab w:val="clear" w:pos="1843"/>
      </w:tabs>
      <w:ind w:left="1985" w:hanging="567"/>
    </w:pPr>
  </w:style>
  <w:style w:type="paragraph" w:customStyle="1" w:styleId="Indenti">
    <w:name w:val="Indent (i)"/>
    <w:basedOn w:val="Normal"/>
    <w:pPr>
      <w:tabs>
        <w:tab w:val="clear" w:pos="993"/>
        <w:tab w:val="clear" w:pos="1418"/>
        <w:tab w:val="clear" w:pos="1843"/>
      </w:tabs>
      <w:spacing w:after="240"/>
      <w:ind w:left="1985" w:hanging="567"/>
    </w:pPr>
  </w:style>
  <w:style w:type="paragraph" w:customStyle="1" w:styleId="indent">
    <w:name w:val="indent"/>
    <w:basedOn w:val="Normal"/>
    <w:pPr>
      <w:tabs>
        <w:tab w:val="clear" w:pos="993"/>
      </w:tabs>
      <w:ind w:left="993"/>
    </w:pPr>
  </w:style>
  <w:style w:type="paragraph" w:customStyle="1" w:styleId="OmniPage1543">
    <w:name w:val="OmniPage #1543"/>
    <w:pPr>
      <w:tabs>
        <w:tab w:val="left" w:pos="50"/>
        <w:tab w:val="left" w:pos="100"/>
        <w:tab w:val="left" w:pos="916"/>
        <w:tab w:val="right" w:pos="6928"/>
      </w:tabs>
      <w:spacing w:line="268" w:lineRule="exact"/>
    </w:pPr>
    <w:rPr>
      <w:sz w:val="23"/>
      <w:lang w:val="en-US" w:eastAsia="en-US"/>
    </w:rPr>
  </w:style>
  <w:style w:type="paragraph" w:customStyle="1" w:styleId="OmniPage1">
    <w:name w:val="OmniPage #1"/>
    <w:pPr>
      <w:tabs>
        <w:tab w:val="left" w:pos="50"/>
        <w:tab w:val="right" w:pos="3517"/>
      </w:tabs>
      <w:ind w:left="50" w:right="50"/>
    </w:pPr>
    <w:rPr>
      <w:lang w:val="en-US" w:eastAsia="en-US"/>
    </w:rPr>
  </w:style>
  <w:style w:type="paragraph" w:customStyle="1" w:styleId="OmniPage2">
    <w:name w:val="OmniPage #2"/>
    <w:pPr>
      <w:tabs>
        <w:tab w:val="left" w:pos="50"/>
        <w:tab w:val="right" w:pos="3739"/>
      </w:tabs>
    </w:pPr>
    <w:rPr>
      <w:lang w:val="en-US" w:eastAsia="en-US"/>
    </w:rPr>
  </w:style>
  <w:style w:type="paragraph" w:customStyle="1" w:styleId="OmniPage3">
    <w:name w:val="OmniPage #3"/>
    <w:pPr>
      <w:tabs>
        <w:tab w:val="left" w:pos="50"/>
        <w:tab w:val="right" w:pos="736"/>
      </w:tabs>
    </w:pPr>
    <w:rPr>
      <w:lang w:val="en-US" w:eastAsia="en-US"/>
    </w:rPr>
  </w:style>
  <w:style w:type="paragraph" w:customStyle="1" w:styleId="OmniPage4">
    <w:name w:val="OmniPage #4"/>
    <w:pPr>
      <w:tabs>
        <w:tab w:val="left" w:pos="50"/>
        <w:tab w:val="right" w:pos="714"/>
      </w:tabs>
    </w:pPr>
    <w:rPr>
      <w:lang w:val="en-US" w:eastAsia="en-US"/>
    </w:rPr>
  </w:style>
  <w:style w:type="paragraph" w:customStyle="1" w:styleId="OmniPage5">
    <w:name w:val="OmniPage #5"/>
    <w:pPr>
      <w:tabs>
        <w:tab w:val="left" w:pos="50"/>
        <w:tab w:val="right" w:pos="704"/>
      </w:tabs>
    </w:pPr>
    <w:rPr>
      <w:lang w:val="en-US" w:eastAsia="en-US"/>
    </w:rPr>
  </w:style>
  <w:style w:type="paragraph" w:customStyle="1" w:styleId="OmniPage6">
    <w:name w:val="OmniPage #6"/>
    <w:pPr>
      <w:tabs>
        <w:tab w:val="left" w:pos="50"/>
        <w:tab w:val="right" w:pos="1318"/>
      </w:tabs>
    </w:pPr>
    <w:rPr>
      <w:lang w:val="en-US" w:eastAsia="en-US"/>
    </w:rPr>
  </w:style>
  <w:style w:type="paragraph" w:customStyle="1" w:styleId="OmniPage7">
    <w:name w:val="OmniPage #7"/>
    <w:pPr>
      <w:tabs>
        <w:tab w:val="left" w:pos="50"/>
        <w:tab w:val="right" w:pos="239"/>
      </w:tabs>
    </w:pPr>
    <w:rPr>
      <w:lang w:val="en-US" w:eastAsia="en-US"/>
    </w:rPr>
  </w:style>
  <w:style w:type="paragraph" w:customStyle="1" w:styleId="OmniPage8">
    <w:name w:val="OmniPage #8"/>
    <w:pPr>
      <w:tabs>
        <w:tab w:val="left" w:pos="50"/>
        <w:tab w:val="right" w:pos="439"/>
      </w:tabs>
      <w:jc w:val="center"/>
    </w:pPr>
    <w:rPr>
      <w:lang w:val="en-US" w:eastAsia="en-US"/>
    </w:rPr>
  </w:style>
  <w:style w:type="paragraph" w:customStyle="1" w:styleId="OmniPage9">
    <w:name w:val="OmniPage #9"/>
    <w:pPr>
      <w:tabs>
        <w:tab w:val="left" w:pos="50"/>
        <w:tab w:val="right" w:pos="1265"/>
      </w:tabs>
    </w:pPr>
    <w:rPr>
      <w:lang w:val="en-US" w:eastAsia="en-US"/>
    </w:rPr>
  </w:style>
  <w:style w:type="paragraph" w:customStyle="1" w:styleId="OmniPage10">
    <w:name w:val="OmniPage #10"/>
    <w:pPr>
      <w:tabs>
        <w:tab w:val="left" w:pos="50"/>
        <w:tab w:val="right" w:pos="819"/>
      </w:tabs>
    </w:pPr>
    <w:rPr>
      <w:lang w:val="en-US" w:eastAsia="en-US"/>
    </w:rPr>
  </w:style>
  <w:style w:type="paragraph" w:customStyle="1" w:styleId="OmniPage11">
    <w:name w:val="OmniPage #11"/>
    <w:pPr>
      <w:tabs>
        <w:tab w:val="left" w:pos="50"/>
        <w:tab w:val="right" w:pos="3158"/>
      </w:tabs>
    </w:pPr>
    <w:rPr>
      <w:lang w:val="en-US" w:eastAsia="en-US"/>
    </w:rPr>
  </w:style>
  <w:style w:type="paragraph" w:customStyle="1" w:styleId="OmniPage12">
    <w:name w:val="OmniPage #12"/>
    <w:pPr>
      <w:tabs>
        <w:tab w:val="left" w:pos="50"/>
        <w:tab w:val="right" w:pos="3957"/>
      </w:tabs>
    </w:pPr>
    <w:rPr>
      <w:lang w:val="en-US" w:eastAsia="en-US"/>
    </w:rPr>
  </w:style>
  <w:style w:type="paragraph" w:customStyle="1" w:styleId="OmniPage13">
    <w:name w:val="OmniPage #13"/>
    <w:pPr>
      <w:tabs>
        <w:tab w:val="left" w:pos="50"/>
        <w:tab w:val="right" w:pos="6480"/>
      </w:tabs>
    </w:pPr>
    <w:rPr>
      <w:lang w:val="en-US" w:eastAsia="en-US"/>
    </w:rPr>
  </w:style>
  <w:style w:type="paragraph" w:customStyle="1" w:styleId="OmniPage14">
    <w:name w:val="OmniPage #14"/>
    <w:pPr>
      <w:tabs>
        <w:tab w:val="left" w:pos="50"/>
        <w:tab w:val="right" w:pos="1218"/>
      </w:tabs>
      <w:jc w:val="center"/>
    </w:pPr>
    <w:rPr>
      <w:lang w:val="en-US" w:eastAsia="en-US"/>
    </w:rPr>
  </w:style>
  <w:style w:type="paragraph" w:customStyle="1" w:styleId="OmniPage15">
    <w:name w:val="OmniPage #15"/>
    <w:pPr>
      <w:tabs>
        <w:tab w:val="left" w:pos="50"/>
        <w:tab w:val="right" w:pos="6806"/>
      </w:tabs>
    </w:pPr>
    <w:rPr>
      <w:lang w:val="en-US" w:eastAsia="en-US"/>
    </w:rPr>
  </w:style>
  <w:style w:type="paragraph" w:customStyle="1" w:styleId="OmniPage16">
    <w:name w:val="OmniPage #16"/>
    <w:pPr>
      <w:tabs>
        <w:tab w:val="left" w:pos="523"/>
        <w:tab w:val="right" w:pos="1254"/>
      </w:tabs>
    </w:pPr>
    <w:rPr>
      <w:lang w:val="en-US" w:eastAsia="en-US"/>
    </w:rPr>
  </w:style>
  <w:style w:type="paragraph" w:customStyle="1" w:styleId="OmniPage17">
    <w:name w:val="OmniPage #17"/>
    <w:pPr>
      <w:tabs>
        <w:tab w:val="left" w:pos="50"/>
        <w:tab w:val="right" w:pos="9493"/>
      </w:tabs>
    </w:pPr>
    <w:rPr>
      <w:lang w:val="en-US" w:eastAsia="en-US"/>
    </w:rPr>
  </w:style>
  <w:style w:type="paragraph" w:customStyle="1" w:styleId="OmniPage257">
    <w:name w:val="OmniPage #257"/>
    <w:pPr>
      <w:tabs>
        <w:tab w:val="left" w:pos="50"/>
        <w:tab w:val="left" w:pos="100"/>
        <w:tab w:val="right" w:pos="7816"/>
        <w:tab w:val="right" w:pos="6428"/>
      </w:tabs>
      <w:spacing w:line="168" w:lineRule="exact"/>
      <w:ind w:left="-1102" w:right="59"/>
    </w:pPr>
    <w:rPr>
      <w:sz w:val="14"/>
      <w:lang w:val="en-US" w:eastAsia="en-US"/>
    </w:rPr>
  </w:style>
  <w:style w:type="paragraph" w:customStyle="1" w:styleId="OmniPage258">
    <w:name w:val="OmniPage #258"/>
    <w:pPr>
      <w:tabs>
        <w:tab w:val="left" w:pos="50"/>
        <w:tab w:val="right" w:pos="1562"/>
      </w:tabs>
      <w:spacing w:line="168" w:lineRule="exact"/>
      <w:jc w:val="center"/>
    </w:pPr>
    <w:rPr>
      <w:sz w:val="14"/>
      <w:lang w:val="en-US" w:eastAsia="en-US"/>
    </w:rPr>
  </w:style>
  <w:style w:type="paragraph" w:customStyle="1" w:styleId="OmniPage259">
    <w:name w:val="OmniPage #259"/>
    <w:pPr>
      <w:tabs>
        <w:tab w:val="left" w:pos="50"/>
        <w:tab w:val="right" w:pos="126"/>
      </w:tabs>
      <w:spacing w:line="168" w:lineRule="exact"/>
    </w:pPr>
    <w:rPr>
      <w:sz w:val="14"/>
      <w:lang w:val="en-US" w:eastAsia="en-US"/>
    </w:rPr>
  </w:style>
  <w:style w:type="paragraph" w:customStyle="1" w:styleId="OmniPage260">
    <w:name w:val="OmniPage #260"/>
    <w:pPr>
      <w:tabs>
        <w:tab w:val="left" w:pos="50"/>
        <w:tab w:val="left" w:pos="100"/>
        <w:tab w:val="right" w:pos="9210"/>
        <w:tab w:val="right" w:pos="9236"/>
      </w:tabs>
      <w:spacing w:line="168" w:lineRule="exact"/>
    </w:pPr>
    <w:rPr>
      <w:sz w:val="14"/>
      <w:lang w:val="en-US" w:eastAsia="en-US"/>
    </w:rPr>
  </w:style>
  <w:style w:type="paragraph" w:customStyle="1" w:styleId="OmniPage261">
    <w:name w:val="OmniPage #261"/>
    <w:pPr>
      <w:tabs>
        <w:tab w:val="left" w:pos="50"/>
        <w:tab w:val="center" w:pos="565"/>
        <w:tab w:val="left" w:pos="1494"/>
        <w:tab w:val="left" w:pos="9052"/>
        <w:tab w:val="right" w:pos="9233"/>
      </w:tabs>
      <w:spacing w:line="168" w:lineRule="exact"/>
    </w:pPr>
    <w:rPr>
      <w:sz w:val="14"/>
      <w:lang w:val="en-US" w:eastAsia="en-US"/>
    </w:rPr>
  </w:style>
  <w:style w:type="paragraph" w:customStyle="1" w:styleId="OmniPage262">
    <w:name w:val="OmniPage #262"/>
    <w:pPr>
      <w:tabs>
        <w:tab w:val="left" w:pos="50"/>
        <w:tab w:val="left" w:pos="100"/>
        <w:tab w:val="left" w:pos="2868"/>
        <w:tab w:val="left" w:pos="3601"/>
      </w:tabs>
      <w:spacing w:line="168" w:lineRule="exact"/>
    </w:pPr>
    <w:rPr>
      <w:sz w:val="14"/>
      <w:lang w:val="en-US" w:eastAsia="en-US"/>
    </w:rPr>
  </w:style>
  <w:style w:type="paragraph" w:customStyle="1" w:styleId="OmniPage263">
    <w:name w:val="OmniPage #263"/>
    <w:pPr>
      <w:tabs>
        <w:tab w:val="left" w:pos="50"/>
        <w:tab w:val="left" w:pos="100"/>
        <w:tab w:val="left" w:pos="257"/>
        <w:tab w:val="left" w:pos="1354"/>
        <w:tab w:val="left" w:pos="2807"/>
      </w:tabs>
      <w:spacing w:line="168" w:lineRule="exact"/>
    </w:pPr>
    <w:rPr>
      <w:sz w:val="14"/>
      <w:lang w:val="en-US" w:eastAsia="en-US"/>
    </w:rPr>
  </w:style>
  <w:style w:type="paragraph" w:customStyle="1" w:styleId="OmniPage264">
    <w:name w:val="OmniPage #264"/>
    <w:pPr>
      <w:tabs>
        <w:tab w:val="left" w:pos="50"/>
        <w:tab w:val="left" w:pos="100"/>
        <w:tab w:val="left" w:pos="1245"/>
        <w:tab w:val="left" w:pos="2677"/>
      </w:tabs>
      <w:spacing w:line="168" w:lineRule="exact"/>
    </w:pPr>
    <w:rPr>
      <w:sz w:val="14"/>
      <w:lang w:val="en-US" w:eastAsia="en-US"/>
    </w:rPr>
  </w:style>
  <w:style w:type="paragraph" w:customStyle="1" w:styleId="OmniPage265">
    <w:name w:val="OmniPage #265"/>
    <w:pPr>
      <w:tabs>
        <w:tab w:val="left" w:pos="50"/>
        <w:tab w:val="left" w:pos="100"/>
        <w:tab w:val="left" w:pos="782"/>
        <w:tab w:val="left" w:pos="7461"/>
        <w:tab w:val="right" w:pos="7776"/>
      </w:tabs>
      <w:spacing w:line="168" w:lineRule="exact"/>
    </w:pPr>
    <w:rPr>
      <w:sz w:val="14"/>
      <w:lang w:val="en-US" w:eastAsia="en-US"/>
    </w:rPr>
  </w:style>
  <w:style w:type="paragraph" w:customStyle="1" w:styleId="OmniPage513">
    <w:name w:val="OmniPage #513"/>
    <w:pPr>
      <w:tabs>
        <w:tab w:val="left" w:pos="50"/>
        <w:tab w:val="right" w:pos="841"/>
      </w:tabs>
      <w:spacing w:line="286" w:lineRule="exact"/>
      <w:ind w:left="-12" w:right="348"/>
    </w:pPr>
    <w:rPr>
      <w:sz w:val="24"/>
      <w:lang w:val="en-US" w:eastAsia="en-US"/>
    </w:rPr>
  </w:style>
  <w:style w:type="paragraph" w:customStyle="1" w:styleId="OmniPage514">
    <w:name w:val="OmniPage #514"/>
    <w:pPr>
      <w:tabs>
        <w:tab w:val="left" w:pos="50"/>
        <w:tab w:val="right" w:pos="1115"/>
      </w:tabs>
      <w:spacing w:line="286" w:lineRule="exact"/>
      <w:jc w:val="both"/>
    </w:pPr>
    <w:rPr>
      <w:sz w:val="24"/>
      <w:lang w:val="en-US" w:eastAsia="en-US"/>
    </w:rPr>
  </w:style>
  <w:style w:type="paragraph" w:customStyle="1" w:styleId="OmniPage515">
    <w:name w:val="OmniPage #515"/>
    <w:pPr>
      <w:tabs>
        <w:tab w:val="left" w:pos="50"/>
        <w:tab w:val="right" w:pos="1099"/>
      </w:tabs>
      <w:spacing w:line="286" w:lineRule="exact"/>
    </w:pPr>
    <w:rPr>
      <w:sz w:val="24"/>
      <w:lang w:val="en-US" w:eastAsia="en-US"/>
    </w:rPr>
  </w:style>
  <w:style w:type="paragraph" w:customStyle="1" w:styleId="OmniPage516">
    <w:name w:val="OmniPage #516"/>
    <w:pPr>
      <w:tabs>
        <w:tab w:val="left" w:pos="50"/>
        <w:tab w:val="right" w:pos="595"/>
      </w:tabs>
      <w:spacing w:line="286" w:lineRule="exact"/>
    </w:pPr>
    <w:rPr>
      <w:sz w:val="24"/>
      <w:lang w:val="en-US" w:eastAsia="en-US"/>
    </w:rPr>
  </w:style>
  <w:style w:type="paragraph" w:customStyle="1" w:styleId="OmniPage517">
    <w:name w:val="OmniPage #517"/>
    <w:pPr>
      <w:tabs>
        <w:tab w:val="left" w:pos="50"/>
        <w:tab w:val="left" w:pos="100"/>
        <w:tab w:val="left" w:pos="780"/>
        <w:tab w:val="left" w:pos="7426"/>
        <w:tab w:val="right" w:pos="7731"/>
      </w:tabs>
      <w:spacing w:line="286" w:lineRule="exact"/>
    </w:pPr>
    <w:rPr>
      <w:sz w:val="24"/>
      <w:lang w:val="en-US" w:eastAsia="en-US"/>
    </w:rPr>
  </w:style>
  <w:style w:type="paragraph" w:customStyle="1" w:styleId="OmniPage518">
    <w:name w:val="OmniPage #518"/>
    <w:pPr>
      <w:tabs>
        <w:tab w:val="left" w:pos="50"/>
        <w:tab w:val="left" w:pos="100"/>
        <w:tab w:val="left" w:pos="7432"/>
        <w:tab w:val="right" w:pos="7748"/>
      </w:tabs>
      <w:spacing w:line="286" w:lineRule="exact"/>
    </w:pPr>
    <w:rPr>
      <w:sz w:val="24"/>
      <w:lang w:val="en-US" w:eastAsia="en-US"/>
    </w:rPr>
  </w:style>
  <w:style w:type="paragraph" w:customStyle="1" w:styleId="OmniPage519">
    <w:name w:val="OmniPage #519"/>
    <w:pPr>
      <w:tabs>
        <w:tab w:val="left" w:pos="50"/>
        <w:tab w:val="right" w:pos="3625"/>
      </w:tabs>
      <w:spacing w:line="286" w:lineRule="exact"/>
    </w:pPr>
    <w:rPr>
      <w:sz w:val="24"/>
      <w:lang w:val="en-US" w:eastAsia="en-US"/>
    </w:rPr>
  </w:style>
  <w:style w:type="paragraph" w:customStyle="1" w:styleId="OmniPage520">
    <w:name w:val="OmniPage #520"/>
    <w:pPr>
      <w:tabs>
        <w:tab w:val="left" w:pos="50"/>
        <w:tab w:val="right" w:pos="341"/>
      </w:tabs>
      <w:spacing w:line="286" w:lineRule="exact"/>
    </w:pPr>
    <w:rPr>
      <w:sz w:val="24"/>
      <w:lang w:val="en-US" w:eastAsia="en-US"/>
    </w:rPr>
  </w:style>
  <w:style w:type="paragraph" w:customStyle="1" w:styleId="OmniPage769">
    <w:name w:val="OmniPage #769"/>
    <w:pPr>
      <w:tabs>
        <w:tab w:val="left" w:pos="810"/>
        <w:tab w:val="right" w:pos="8301"/>
      </w:tabs>
      <w:spacing w:line="211" w:lineRule="exact"/>
      <w:ind w:left="120" w:right="215"/>
    </w:pPr>
    <w:rPr>
      <w:sz w:val="17"/>
      <w:lang w:val="en-US" w:eastAsia="en-US"/>
    </w:rPr>
  </w:style>
  <w:style w:type="paragraph" w:customStyle="1" w:styleId="OmniPage770">
    <w:name w:val="OmniPage #770"/>
    <w:pPr>
      <w:tabs>
        <w:tab w:val="left" w:pos="50"/>
        <w:tab w:val="right" w:pos="1995"/>
      </w:tabs>
      <w:spacing w:line="211" w:lineRule="exact"/>
    </w:pPr>
    <w:rPr>
      <w:sz w:val="17"/>
      <w:lang w:val="en-US" w:eastAsia="en-US"/>
    </w:rPr>
  </w:style>
  <w:style w:type="paragraph" w:customStyle="1" w:styleId="OmniPage771">
    <w:name w:val="OmniPage #771"/>
    <w:pPr>
      <w:tabs>
        <w:tab w:val="left" w:pos="50"/>
        <w:tab w:val="right" w:pos="4924"/>
      </w:tabs>
      <w:spacing w:line="211" w:lineRule="exact"/>
    </w:pPr>
    <w:rPr>
      <w:sz w:val="17"/>
      <w:lang w:val="en-US" w:eastAsia="en-US"/>
    </w:rPr>
  </w:style>
  <w:style w:type="paragraph" w:customStyle="1" w:styleId="OmniPage772">
    <w:name w:val="OmniPage #772"/>
    <w:pPr>
      <w:tabs>
        <w:tab w:val="left" w:pos="50"/>
        <w:tab w:val="right" w:pos="9226"/>
      </w:tabs>
      <w:spacing w:line="211" w:lineRule="exact"/>
      <w:jc w:val="both"/>
    </w:pPr>
    <w:rPr>
      <w:sz w:val="17"/>
      <w:lang w:val="en-US" w:eastAsia="en-US"/>
    </w:rPr>
  </w:style>
  <w:style w:type="paragraph" w:customStyle="1" w:styleId="OmniPage773">
    <w:name w:val="OmniPage #773"/>
    <w:pPr>
      <w:tabs>
        <w:tab w:val="left" w:pos="50"/>
        <w:tab w:val="right" w:pos="3122"/>
      </w:tabs>
      <w:spacing w:line="211" w:lineRule="exact"/>
    </w:pPr>
    <w:rPr>
      <w:sz w:val="17"/>
      <w:lang w:val="en-US" w:eastAsia="en-US"/>
    </w:rPr>
  </w:style>
  <w:style w:type="paragraph" w:customStyle="1" w:styleId="OmniPage774">
    <w:name w:val="OmniPage #774"/>
    <w:pPr>
      <w:tabs>
        <w:tab w:val="left" w:pos="50"/>
        <w:tab w:val="right" w:pos="9209"/>
      </w:tabs>
      <w:spacing w:line="211" w:lineRule="exact"/>
      <w:jc w:val="both"/>
    </w:pPr>
    <w:rPr>
      <w:sz w:val="17"/>
      <w:lang w:val="en-US" w:eastAsia="en-US"/>
    </w:rPr>
  </w:style>
  <w:style w:type="paragraph" w:customStyle="1" w:styleId="OmniPage775">
    <w:name w:val="OmniPage #775"/>
    <w:pPr>
      <w:tabs>
        <w:tab w:val="left" w:pos="50"/>
        <w:tab w:val="right" w:pos="3355"/>
      </w:tabs>
      <w:spacing w:line="211" w:lineRule="exact"/>
    </w:pPr>
    <w:rPr>
      <w:sz w:val="17"/>
      <w:lang w:val="en-US" w:eastAsia="en-US"/>
    </w:rPr>
  </w:style>
  <w:style w:type="paragraph" w:customStyle="1" w:styleId="OmniPage776">
    <w:name w:val="OmniPage #776"/>
    <w:pPr>
      <w:tabs>
        <w:tab w:val="left" w:pos="50"/>
        <w:tab w:val="right" w:pos="9201"/>
      </w:tabs>
      <w:spacing w:line="211" w:lineRule="exact"/>
      <w:jc w:val="both"/>
    </w:pPr>
    <w:rPr>
      <w:sz w:val="17"/>
      <w:lang w:val="en-US" w:eastAsia="en-US"/>
    </w:rPr>
  </w:style>
  <w:style w:type="paragraph" w:customStyle="1" w:styleId="OmniPage1025">
    <w:name w:val="OmniPage #1025"/>
    <w:pPr>
      <w:tabs>
        <w:tab w:val="left" w:pos="50"/>
        <w:tab w:val="left" w:pos="100"/>
        <w:tab w:val="left" w:leader="dot" w:pos="7433"/>
        <w:tab w:val="right" w:pos="9149"/>
      </w:tabs>
      <w:spacing w:line="286" w:lineRule="exact"/>
      <w:ind w:left="67" w:right="318"/>
    </w:pPr>
    <w:rPr>
      <w:sz w:val="23"/>
      <w:lang w:val="en-US" w:eastAsia="en-US"/>
    </w:rPr>
  </w:style>
  <w:style w:type="paragraph" w:customStyle="1" w:styleId="OmniPage1026">
    <w:name w:val="OmniPage #1026"/>
    <w:pPr>
      <w:tabs>
        <w:tab w:val="left" w:pos="50"/>
        <w:tab w:val="right" w:pos="9143"/>
      </w:tabs>
      <w:spacing w:line="286" w:lineRule="exact"/>
    </w:pPr>
    <w:rPr>
      <w:sz w:val="23"/>
      <w:lang w:val="en-US" w:eastAsia="en-US"/>
    </w:rPr>
  </w:style>
  <w:style w:type="paragraph" w:customStyle="1" w:styleId="OmniPage1027">
    <w:name w:val="OmniPage #1027"/>
    <w:pPr>
      <w:tabs>
        <w:tab w:val="left" w:pos="50"/>
        <w:tab w:val="left" w:pos="100"/>
        <w:tab w:val="left" w:leader="dot" w:pos="2880"/>
        <w:tab w:val="right" w:pos="9136"/>
      </w:tabs>
      <w:spacing w:line="286" w:lineRule="exact"/>
    </w:pPr>
    <w:rPr>
      <w:sz w:val="23"/>
      <w:lang w:val="en-US" w:eastAsia="en-US"/>
    </w:rPr>
  </w:style>
  <w:style w:type="paragraph" w:customStyle="1" w:styleId="OmniPage1028">
    <w:name w:val="OmniPage #1028"/>
    <w:pPr>
      <w:tabs>
        <w:tab w:val="left" w:pos="50"/>
        <w:tab w:val="right" w:pos="9173"/>
      </w:tabs>
      <w:spacing w:line="286" w:lineRule="exact"/>
    </w:pPr>
    <w:rPr>
      <w:sz w:val="23"/>
      <w:lang w:val="en-US" w:eastAsia="en-US"/>
    </w:rPr>
  </w:style>
  <w:style w:type="paragraph" w:customStyle="1" w:styleId="OmniPage1029">
    <w:name w:val="OmniPage #1029"/>
    <w:pPr>
      <w:tabs>
        <w:tab w:val="left" w:pos="50"/>
        <w:tab w:val="right" w:pos="9189"/>
      </w:tabs>
      <w:spacing w:line="286" w:lineRule="exact"/>
      <w:jc w:val="both"/>
    </w:pPr>
    <w:rPr>
      <w:sz w:val="23"/>
      <w:lang w:val="en-US" w:eastAsia="en-US"/>
    </w:rPr>
  </w:style>
  <w:style w:type="paragraph" w:customStyle="1" w:styleId="OmniPage1030">
    <w:name w:val="OmniPage #1030"/>
    <w:pPr>
      <w:tabs>
        <w:tab w:val="left" w:pos="50"/>
        <w:tab w:val="right" w:pos="9135"/>
      </w:tabs>
      <w:spacing w:line="286" w:lineRule="exact"/>
      <w:jc w:val="both"/>
    </w:pPr>
    <w:rPr>
      <w:sz w:val="23"/>
      <w:lang w:val="en-US" w:eastAsia="en-US"/>
    </w:rPr>
  </w:style>
  <w:style w:type="paragraph" w:customStyle="1" w:styleId="OmniPage1031">
    <w:name w:val="OmniPage #1031"/>
    <w:pPr>
      <w:tabs>
        <w:tab w:val="left" w:pos="50"/>
        <w:tab w:val="right" w:pos="9144"/>
      </w:tabs>
      <w:spacing w:line="286" w:lineRule="exact"/>
      <w:jc w:val="both"/>
    </w:pPr>
    <w:rPr>
      <w:sz w:val="23"/>
      <w:lang w:val="en-US" w:eastAsia="en-US"/>
    </w:rPr>
  </w:style>
  <w:style w:type="paragraph" w:customStyle="1" w:styleId="OmniPage1032">
    <w:name w:val="OmniPage #1032"/>
    <w:pPr>
      <w:tabs>
        <w:tab w:val="left" w:pos="50"/>
        <w:tab w:val="right" w:pos="9150"/>
      </w:tabs>
      <w:spacing w:line="286" w:lineRule="exact"/>
      <w:jc w:val="both"/>
    </w:pPr>
    <w:rPr>
      <w:sz w:val="23"/>
      <w:lang w:val="en-US" w:eastAsia="en-US"/>
    </w:rPr>
  </w:style>
  <w:style w:type="paragraph" w:customStyle="1" w:styleId="OmniPage1033">
    <w:name w:val="OmniPage #1033"/>
    <w:pPr>
      <w:tabs>
        <w:tab w:val="left" w:pos="50"/>
        <w:tab w:val="right" w:pos="9153"/>
      </w:tabs>
      <w:spacing w:line="286" w:lineRule="exact"/>
      <w:jc w:val="both"/>
    </w:pPr>
    <w:rPr>
      <w:sz w:val="23"/>
      <w:lang w:val="en-US" w:eastAsia="en-US"/>
    </w:rPr>
  </w:style>
  <w:style w:type="paragraph" w:customStyle="1" w:styleId="OmniPage1281">
    <w:name w:val="OmniPage #1281"/>
    <w:pPr>
      <w:tabs>
        <w:tab w:val="left" w:pos="50"/>
        <w:tab w:val="right" w:pos="3398"/>
      </w:tabs>
      <w:spacing w:line="288" w:lineRule="exact"/>
      <w:ind w:left="78" w:right="255"/>
    </w:pPr>
    <w:rPr>
      <w:sz w:val="23"/>
      <w:lang w:val="en-US" w:eastAsia="en-US"/>
    </w:rPr>
  </w:style>
  <w:style w:type="paragraph" w:customStyle="1" w:styleId="OmniPage1282">
    <w:name w:val="OmniPage #1282"/>
    <w:pPr>
      <w:tabs>
        <w:tab w:val="left" w:pos="50"/>
        <w:tab w:val="right" w:pos="9231"/>
      </w:tabs>
      <w:spacing w:line="288" w:lineRule="exact"/>
      <w:jc w:val="both"/>
    </w:pPr>
    <w:rPr>
      <w:sz w:val="23"/>
      <w:lang w:val="en-US" w:eastAsia="en-US"/>
    </w:rPr>
  </w:style>
  <w:style w:type="paragraph" w:customStyle="1" w:styleId="OmniPage1283">
    <w:name w:val="OmniPage #1283"/>
    <w:pPr>
      <w:tabs>
        <w:tab w:val="left" w:pos="50"/>
        <w:tab w:val="right" w:pos="9232"/>
      </w:tabs>
      <w:spacing w:line="288" w:lineRule="exact"/>
      <w:jc w:val="both"/>
    </w:pPr>
    <w:rPr>
      <w:sz w:val="23"/>
      <w:lang w:val="en-US" w:eastAsia="en-US"/>
    </w:rPr>
  </w:style>
  <w:style w:type="paragraph" w:customStyle="1" w:styleId="OmniPage1284">
    <w:name w:val="OmniPage #1284"/>
    <w:pPr>
      <w:tabs>
        <w:tab w:val="left" w:pos="50"/>
        <w:tab w:val="right" w:pos="2775"/>
      </w:tabs>
      <w:spacing w:line="288" w:lineRule="exact"/>
    </w:pPr>
    <w:rPr>
      <w:sz w:val="23"/>
      <w:lang w:val="en-US" w:eastAsia="en-US"/>
    </w:rPr>
  </w:style>
  <w:style w:type="paragraph" w:customStyle="1" w:styleId="OmniPage1285">
    <w:name w:val="OmniPage #1285"/>
    <w:pPr>
      <w:tabs>
        <w:tab w:val="left" w:pos="50"/>
        <w:tab w:val="right" w:pos="9216"/>
      </w:tabs>
      <w:spacing w:line="288" w:lineRule="exact"/>
      <w:jc w:val="both"/>
    </w:pPr>
    <w:rPr>
      <w:sz w:val="23"/>
      <w:lang w:val="en-US" w:eastAsia="en-US"/>
    </w:rPr>
  </w:style>
  <w:style w:type="paragraph" w:customStyle="1" w:styleId="OmniPage1286">
    <w:name w:val="OmniPage #1286"/>
    <w:pPr>
      <w:tabs>
        <w:tab w:val="left" w:pos="50"/>
        <w:tab w:val="right" w:pos="9231"/>
      </w:tabs>
      <w:spacing w:line="288" w:lineRule="exact"/>
      <w:jc w:val="both"/>
    </w:pPr>
    <w:rPr>
      <w:sz w:val="23"/>
      <w:lang w:val="en-US" w:eastAsia="en-US"/>
    </w:rPr>
  </w:style>
  <w:style w:type="paragraph" w:customStyle="1" w:styleId="OmniPage1287">
    <w:name w:val="OmniPage #1287"/>
    <w:pPr>
      <w:tabs>
        <w:tab w:val="left" w:pos="50"/>
        <w:tab w:val="right" w:pos="1006"/>
      </w:tabs>
      <w:spacing w:line="288" w:lineRule="exact"/>
    </w:pPr>
    <w:rPr>
      <w:sz w:val="23"/>
      <w:lang w:val="en-US" w:eastAsia="en-US"/>
    </w:rPr>
  </w:style>
  <w:style w:type="paragraph" w:customStyle="1" w:styleId="OmniPage1537">
    <w:name w:val="OmniPage #1537"/>
    <w:pPr>
      <w:tabs>
        <w:tab w:val="left" w:pos="50"/>
        <w:tab w:val="right" w:pos="1252"/>
      </w:tabs>
      <w:spacing w:line="268" w:lineRule="exact"/>
      <w:ind w:left="-954" w:right="-116"/>
    </w:pPr>
    <w:rPr>
      <w:sz w:val="23"/>
      <w:lang w:val="en-US" w:eastAsia="en-US"/>
    </w:rPr>
  </w:style>
  <w:style w:type="paragraph" w:customStyle="1" w:styleId="OmniPage1538">
    <w:name w:val="OmniPage #1538"/>
    <w:pPr>
      <w:tabs>
        <w:tab w:val="left" w:pos="50"/>
        <w:tab w:val="right" w:pos="8647"/>
      </w:tabs>
      <w:spacing w:line="268" w:lineRule="exact"/>
    </w:pPr>
    <w:rPr>
      <w:sz w:val="23"/>
      <w:lang w:val="en-US" w:eastAsia="en-US"/>
    </w:rPr>
  </w:style>
  <w:style w:type="paragraph" w:customStyle="1" w:styleId="OmniPage1539">
    <w:name w:val="OmniPage #1539"/>
    <w:pPr>
      <w:tabs>
        <w:tab w:val="left" w:pos="50"/>
        <w:tab w:val="right" w:pos="7473"/>
      </w:tabs>
      <w:spacing w:line="268" w:lineRule="exact"/>
      <w:jc w:val="center"/>
    </w:pPr>
    <w:rPr>
      <w:sz w:val="23"/>
      <w:lang w:val="en-US" w:eastAsia="en-US"/>
    </w:rPr>
  </w:style>
  <w:style w:type="paragraph" w:customStyle="1" w:styleId="OmniPage1540">
    <w:name w:val="OmniPage #1540"/>
    <w:pPr>
      <w:tabs>
        <w:tab w:val="left" w:pos="50"/>
        <w:tab w:val="right" w:pos="4938"/>
      </w:tabs>
      <w:spacing w:line="268" w:lineRule="exact"/>
    </w:pPr>
    <w:rPr>
      <w:sz w:val="23"/>
      <w:lang w:val="en-US" w:eastAsia="en-US"/>
    </w:rPr>
  </w:style>
  <w:style w:type="paragraph" w:customStyle="1" w:styleId="OmniPage1541">
    <w:name w:val="OmniPage #1541"/>
    <w:pPr>
      <w:tabs>
        <w:tab w:val="left" w:pos="50"/>
        <w:tab w:val="right" w:pos="9531"/>
      </w:tabs>
      <w:spacing w:line="268" w:lineRule="exact"/>
    </w:pPr>
    <w:rPr>
      <w:sz w:val="23"/>
      <w:lang w:val="en-US" w:eastAsia="en-US"/>
    </w:rPr>
  </w:style>
  <w:style w:type="paragraph" w:customStyle="1" w:styleId="OmniPage1542">
    <w:name w:val="OmniPage #1542"/>
    <w:pPr>
      <w:tabs>
        <w:tab w:val="left" w:pos="50"/>
        <w:tab w:val="right" w:pos="9492"/>
      </w:tabs>
      <w:spacing w:line="268" w:lineRule="exact"/>
    </w:pPr>
    <w:rPr>
      <w:sz w:val="23"/>
      <w:lang w:val="en-US" w:eastAsia="en-US"/>
    </w:rPr>
  </w:style>
  <w:style w:type="paragraph" w:customStyle="1" w:styleId="OmniPage1544">
    <w:name w:val="OmniPage #1544"/>
    <w:pPr>
      <w:tabs>
        <w:tab w:val="left" w:pos="50"/>
        <w:tab w:val="left" w:pos="100"/>
        <w:tab w:val="left" w:pos="1244"/>
        <w:tab w:val="right" w:pos="4046"/>
      </w:tabs>
      <w:spacing w:line="268" w:lineRule="exact"/>
    </w:pPr>
    <w:rPr>
      <w:sz w:val="23"/>
      <w:lang w:val="en-US" w:eastAsia="en-US"/>
    </w:rPr>
  </w:style>
  <w:style w:type="paragraph" w:customStyle="1" w:styleId="OmniPage1545">
    <w:name w:val="OmniPage #1545"/>
    <w:pPr>
      <w:tabs>
        <w:tab w:val="left" w:pos="50"/>
        <w:tab w:val="right" w:pos="9522"/>
      </w:tabs>
      <w:spacing w:line="268" w:lineRule="exact"/>
      <w:jc w:val="both"/>
    </w:pPr>
    <w:rPr>
      <w:sz w:val="23"/>
      <w:lang w:val="en-US" w:eastAsia="en-US"/>
    </w:rPr>
  </w:style>
  <w:style w:type="paragraph" w:customStyle="1" w:styleId="OmniPage1546">
    <w:name w:val="OmniPage #1546"/>
    <w:pPr>
      <w:tabs>
        <w:tab w:val="left" w:pos="50"/>
        <w:tab w:val="right" w:pos="9521"/>
      </w:tabs>
      <w:spacing w:line="268" w:lineRule="exact"/>
      <w:jc w:val="both"/>
    </w:pPr>
    <w:rPr>
      <w:sz w:val="23"/>
      <w:lang w:val="en-US" w:eastAsia="en-US"/>
    </w:rPr>
  </w:style>
  <w:style w:type="paragraph" w:customStyle="1" w:styleId="OmniPage1793">
    <w:name w:val="OmniPage #1793"/>
    <w:pPr>
      <w:tabs>
        <w:tab w:val="left" w:pos="50"/>
        <w:tab w:val="right" w:pos="9069"/>
      </w:tabs>
      <w:spacing w:line="290" w:lineRule="exact"/>
      <w:ind w:left="33" w:right="38"/>
    </w:pPr>
    <w:rPr>
      <w:sz w:val="23"/>
      <w:lang w:val="en-US" w:eastAsia="en-US"/>
    </w:rPr>
  </w:style>
  <w:style w:type="paragraph" w:customStyle="1" w:styleId="OmniPage1794">
    <w:name w:val="OmniPage #1794"/>
    <w:pPr>
      <w:tabs>
        <w:tab w:val="left" w:pos="50"/>
        <w:tab w:val="right" w:pos="7124"/>
      </w:tabs>
      <w:spacing w:line="290" w:lineRule="exact"/>
    </w:pPr>
    <w:rPr>
      <w:sz w:val="23"/>
      <w:lang w:val="en-US" w:eastAsia="en-US"/>
    </w:rPr>
  </w:style>
  <w:style w:type="paragraph" w:customStyle="1" w:styleId="OmniPage1795">
    <w:name w:val="OmniPage #1795"/>
    <w:pPr>
      <w:tabs>
        <w:tab w:val="left" w:pos="50"/>
        <w:tab w:val="right" w:pos="9475"/>
      </w:tabs>
      <w:spacing w:line="290" w:lineRule="exact"/>
      <w:jc w:val="both"/>
    </w:pPr>
    <w:rPr>
      <w:sz w:val="23"/>
      <w:lang w:val="en-US" w:eastAsia="en-US"/>
    </w:rPr>
  </w:style>
  <w:style w:type="paragraph" w:customStyle="1" w:styleId="OmniPage1796">
    <w:name w:val="OmniPage #1796"/>
    <w:pPr>
      <w:tabs>
        <w:tab w:val="left" w:pos="50"/>
        <w:tab w:val="right" w:pos="8581"/>
      </w:tabs>
      <w:spacing w:line="290" w:lineRule="exact"/>
    </w:pPr>
    <w:rPr>
      <w:sz w:val="23"/>
      <w:lang w:val="en-US" w:eastAsia="en-US"/>
    </w:rPr>
  </w:style>
  <w:style w:type="paragraph" w:customStyle="1" w:styleId="OmniPage1797">
    <w:name w:val="OmniPage #1797"/>
    <w:pPr>
      <w:tabs>
        <w:tab w:val="left" w:pos="50"/>
        <w:tab w:val="left" w:pos="100"/>
        <w:tab w:val="left" w:pos="902"/>
        <w:tab w:val="right" w:pos="2154"/>
      </w:tabs>
      <w:spacing w:line="290" w:lineRule="exact"/>
    </w:pPr>
    <w:rPr>
      <w:sz w:val="23"/>
      <w:lang w:val="en-US" w:eastAsia="en-US"/>
    </w:rPr>
  </w:style>
  <w:style w:type="paragraph" w:customStyle="1" w:styleId="OmniPage1798">
    <w:name w:val="OmniPage #1798"/>
    <w:pPr>
      <w:tabs>
        <w:tab w:val="left" w:pos="636"/>
        <w:tab w:val="right" w:pos="8619"/>
      </w:tabs>
      <w:spacing w:line="290" w:lineRule="exact"/>
      <w:jc w:val="both"/>
    </w:pPr>
    <w:rPr>
      <w:sz w:val="23"/>
      <w:lang w:val="en-US" w:eastAsia="en-US"/>
    </w:rPr>
  </w:style>
  <w:style w:type="paragraph" w:customStyle="1" w:styleId="OmniPage1799">
    <w:name w:val="OmniPage #1799"/>
    <w:pPr>
      <w:tabs>
        <w:tab w:val="left" w:pos="636"/>
        <w:tab w:val="right" w:pos="8614"/>
      </w:tabs>
      <w:spacing w:line="290" w:lineRule="exact"/>
      <w:jc w:val="both"/>
    </w:pPr>
    <w:rPr>
      <w:sz w:val="23"/>
      <w:lang w:val="en-US" w:eastAsia="en-US"/>
    </w:rPr>
  </w:style>
  <w:style w:type="paragraph" w:customStyle="1" w:styleId="OmniPage1800">
    <w:name w:val="OmniPage #1800"/>
    <w:pPr>
      <w:tabs>
        <w:tab w:val="left" w:pos="636"/>
        <w:tab w:val="right" w:pos="8623"/>
      </w:tabs>
      <w:spacing w:line="290" w:lineRule="exact"/>
      <w:jc w:val="both"/>
    </w:pPr>
    <w:rPr>
      <w:sz w:val="23"/>
      <w:lang w:val="en-US" w:eastAsia="en-US"/>
    </w:rPr>
  </w:style>
  <w:style w:type="paragraph" w:customStyle="1" w:styleId="OmniPage1801">
    <w:name w:val="OmniPage #1801"/>
    <w:pPr>
      <w:tabs>
        <w:tab w:val="left" w:pos="636"/>
        <w:tab w:val="right" w:pos="8611"/>
      </w:tabs>
      <w:spacing w:line="290" w:lineRule="exact"/>
      <w:jc w:val="both"/>
    </w:pPr>
    <w:rPr>
      <w:sz w:val="23"/>
      <w:lang w:val="en-US" w:eastAsia="en-US"/>
    </w:rPr>
  </w:style>
  <w:style w:type="paragraph" w:customStyle="1" w:styleId="OmniPage1802">
    <w:name w:val="OmniPage #1802"/>
    <w:pPr>
      <w:tabs>
        <w:tab w:val="left" w:pos="636"/>
        <w:tab w:val="right" w:pos="8607"/>
      </w:tabs>
      <w:spacing w:line="290" w:lineRule="exact"/>
      <w:jc w:val="both"/>
    </w:pPr>
    <w:rPr>
      <w:sz w:val="23"/>
      <w:lang w:val="en-US" w:eastAsia="en-US"/>
    </w:rPr>
  </w:style>
  <w:style w:type="paragraph" w:customStyle="1" w:styleId="OmniPage1803">
    <w:name w:val="OmniPage #1803"/>
    <w:pPr>
      <w:tabs>
        <w:tab w:val="left" w:pos="50"/>
        <w:tab w:val="right" w:pos="272"/>
      </w:tabs>
      <w:spacing w:line="290" w:lineRule="exact"/>
      <w:jc w:val="center"/>
    </w:pPr>
    <w:rPr>
      <w:sz w:val="23"/>
      <w:lang w:val="en-US" w:eastAsia="en-US"/>
    </w:rPr>
  </w:style>
  <w:style w:type="paragraph" w:customStyle="1" w:styleId="OmniPage2049">
    <w:name w:val="OmniPage #2049"/>
    <w:pPr>
      <w:tabs>
        <w:tab w:val="left" w:pos="50"/>
        <w:tab w:val="left" w:pos="100"/>
        <w:tab w:val="left" w:pos="911"/>
        <w:tab w:val="right" w:pos="3360"/>
      </w:tabs>
      <w:spacing w:line="211" w:lineRule="exact"/>
      <w:ind w:left="18" w:right="-71"/>
    </w:pPr>
    <w:rPr>
      <w:i/>
      <w:sz w:val="15"/>
      <w:lang w:val="en-US" w:eastAsia="en-US"/>
    </w:rPr>
  </w:style>
  <w:style w:type="paragraph" w:customStyle="1" w:styleId="OmniPage2050">
    <w:name w:val="OmniPage #2050"/>
    <w:pPr>
      <w:tabs>
        <w:tab w:val="left" w:pos="50"/>
        <w:tab w:val="left" w:pos="100"/>
        <w:tab w:val="left" w:pos="905"/>
        <w:tab w:val="right" w:pos="9640"/>
      </w:tabs>
      <w:spacing w:line="211" w:lineRule="exact"/>
    </w:pPr>
    <w:rPr>
      <w:i/>
      <w:sz w:val="15"/>
      <w:lang w:val="en-US" w:eastAsia="en-US"/>
    </w:rPr>
  </w:style>
  <w:style w:type="paragraph" w:customStyle="1" w:styleId="OmniPage2051">
    <w:name w:val="OmniPage #2051"/>
    <w:pPr>
      <w:tabs>
        <w:tab w:val="left" w:pos="50"/>
        <w:tab w:val="left" w:pos="100"/>
        <w:tab w:val="left" w:pos="892"/>
        <w:tab w:val="right" w:pos="7133"/>
      </w:tabs>
      <w:spacing w:line="211" w:lineRule="exact"/>
    </w:pPr>
    <w:rPr>
      <w:i/>
      <w:sz w:val="15"/>
      <w:lang w:val="en-US" w:eastAsia="en-US"/>
    </w:rPr>
  </w:style>
  <w:style w:type="paragraph" w:customStyle="1" w:styleId="OmniPage2052">
    <w:name w:val="OmniPage #2052"/>
    <w:pPr>
      <w:tabs>
        <w:tab w:val="left" w:pos="50"/>
        <w:tab w:val="left" w:pos="100"/>
        <w:tab w:val="left" w:pos="888"/>
        <w:tab w:val="right" w:pos="1886"/>
      </w:tabs>
      <w:spacing w:line="211" w:lineRule="exact"/>
    </w:pPr>
    <w:rPr>
      <w:i/>
      <w:sz w:val="15"/>
      <w:lang w:val="en-US" w:eastAsia="en-US"/>
    </w:rPr>
  </w:style>
  <w:style w:type="paragraph" w:customStyle="1" w:styleId="OmniPage2053">
    <w:name w:val="OmniPage #2053"/>
    <w:pPr>
      <w:tabs>
        <w:tab w:val="left" w:pos="50"/>
        <w:tab w:val="left" w:pos="100"/>
        <w:tab w:val="left" w:pos="150"/>
        <w:tab w:val="right" w:pos="7137"/>
      </w:tabs>
      <w:spacing w:line="211" w:lineRule="exact"/>
    </w:pPr>
    <w:rPr>
      <w:i/>
      <w:sz w:val="15"/>
      <w:lang w:val="en-US" w:eastAsia="en-US"/>
    </w:rPr>
  </w:style>
  <w:style w:type="paragraph" w:customStyle="1" w:styleId="OmniPage2054">
    <w:name w:val="OmniPage #2054"/>
    <w:pPr>
      <w:tabs>
        <w:tab w:val="left" w:pos="50"/>
        <w:tab w:val="left" w:pos="100"/>
        <w:tab w:val="left" w:pos="150"/>
        <w:tab w:val="right" w:pos="7131"/>
      </w:tabs>
      <w:spacing w:line="211" w:lineRule="exact"/>
    </w:pPr>
    <w:rPr>
      <w:i/>
      <w:sz w:val="15"/>
      <w:lang w:val="en-US" w:eastAsia="en-US"/>
    </w:rPr>
  </w:style>
  <w:style w:type="paragraph" w:customStyle="1" w:styleId="OmniPage2055">
    <w:name w:val="OmniPage #2055"/>
    <w:pPr>
      <w:tabs>
        <w:tab w:val="left" w:pos="50"/>
        <w:tab w:val="left" w:pos="100"/>
        <w:tab w:val="left" w:pos="150"/>
        <w:tab w:val="right" w:pos="8675"/>
      </w:tabs>
      <w:spacing w:line="211" w:lineRule="exact"/>
    </w:pPr>
    <w:rPr>
      <w:i/>
      <w:sz w:val="15"/>
      <w:lang w:val="en-US" w:eastAsia="en-US"/>
    </w:rPr>
  </w:style>
  <w:style w:type="paragraph" w:customStyle="1" w:styleId="OmniPage2056">
    <w:name w:val="OmniPage #2056"/>
    <w:pPr>
      <w:tabs>
        <w:tab w:val="left" w:pos="50"/>
        <w:tab w:val="left" w:pos="100"/>
        <w:tab w:val="left" w:pos="150"/>
        <w:tab w:val="right" w:pos="8703"/>
      </w:tabs>
      <w:spacing w:line="211" w:lineRule="exact"/>
    </w:pPr>
    <w:rPr>
      <w:i/>
      <w:sz w:val="15"/>
      <w:lang w:val="en-US" w:eastAsia="en-US"/>
    </w:rPr>
  </w:style>
  <w:style w:type="paragraph" w:customStyle="1" w:styleId="OmniPage2305">
    <w:name w:val="OmniPage #2305"/>
    <w:pPr>
      <w:tabs>
        <w:tab w:val="left" w:pos="50"/>
        <w:tab w:val="right" w:pos="8619"/>
      </w:tabs>
      <w:spacing w:line="331" w:lineRule="exact"/>
      <w:ind w:left="81" w:right="-2"/>
    </w:pPr>
    <w:rPr>
      <w:i/>
      <w:sz w:val="23"/>
      <w:lang w:val="en-US" w:eastAsia="en-US"/>
    </w:rPr>
  </w:style>
  <w:style w:type="paragraph" w:customStyle="1" w:styleId="OmniPage2306">
    <w:name w:val="OmniPage #2306"/>
    <w:pPr>
      <w:tabs>
        <w:tab w:val="left" w:pos="50"/>
        <w:tab w:val="right" w:pos="8641"/>
      </w:tabs>
      <w:spacing w:line="331" w:lineRule="exact"/>
    </w:pPr>
    <w:rPr>
      <w:i/>
      <w:sz w:val="23"/>
      <w:lang w:val="en-US" w:eastAsia="en-US"/>
    </w:rPr>
  </w:style>
  <w:style w:type="paragraph" w:customStyle="1" w:styleId="OmniPage2307">
    <w:name w:val="OmniPage #2307"/>
    <w:pPr>
      <w:tabs>
        <w:tab w:val="left" w:pos="50"/>
        <w:tab w:val="right" w:pos="8624"/>
      </w:tabs>
      <w:spacing w:line="331" w:lineRule="exact"/>
    </w:pPr>
    <w:rPr>
      <w:i/>
      <w:sz w:val="23"/>
      <w:lang w:val="en-US" w:eastAsia="en-US"/>
    </w:rPr>
  </w:style>
  <w:style w:type="paragraph" w:customStyle="1" w:styleId="OmniPage2308">
    <w:name w:val="OmniPage #2308"/>
    <w:pPr>
      <w:tabs>
        <w:tab w:val="left" w:pos="50"/>
        <w:tab w:val="left" w:pos="100"/>
        <w:tab w:val="left" w:pos="912"/>
        <w:tab w:val="right" w:pos="3123"/>
      </w:tabs>
      <w:spacing w:line="331" w:lineRule="exact"/>
    </w:pPr>
    <w:rPr>
      <w:i/>
      <w:sz w:val="23"/>
      <w:lang w:val="en-US" w:eastAsia="en-US"/>
    </w:rPr>
  </w:style>
  <w:style w:type="paragraph" w:customStyle="1" w:styleId="OmniPage2309">
    <w:name w:val="OmniPage #2309"/>
    <w:pPr>
      <w:tabs>
        <w:tab w:val="left" w:pos="50"/>
        <w:tab w:val="right" w:pos="8622"/>
      </w:tabs>
      <w:spacing w:line="331" w:lineRule="exact"/>
    </w:pPr>
    <w:rPr>
      <w:i/>
      <w:sz w:val="23"/>
      <w:lang w:val="en-US" w:eastAsia="en-US"/>
    </w:rPr>
  </w:style>
  <w:style w:type="paragraph" w:customStyle="1" w:styleId="OmniPage2310">
    <w:name w:val="OmniPage #2310"/>
    <w:pPr>
      <w:tabs>
        <w:tab w:val="left" w:pos="50"/>
        <w:tab w:val="right" w:pos="8636"/>
      </w:tabs>
      <w:spacing w:line="331" w:lineRule="exact"/>
    </w:pPr>
    <w:rPr>
      <w:i/>
      <w:sz w:val="23"/>
      <w:lang w:val="en-US" w:eastAsia="en-US"/>
    </w:rPr>
  </w:style>
  <w:style w:type="paragraph" w:customStyle="1" w:styleId="OmniPage2311">
    <w:name w:val="OmniPage #2311"/>
    <w:pPr>
      <w:tabs>
        <w:tab w:val="left" w:pos="50"/>
        <w:tab w:val="right" w:pos="8625"/>
      </w:tabs>
      <w:spacing w:line="331" w:lineRule="exact"/>
    </w:pPr>
    <w:rPr>
      <w:i/>
      <w:sz w:val="23"/>
      <w:lang w:val="en-US" w:eastAsia="en-US"/>
    </w:rPr>
  </w:style>
  <w:style w:type="paragraph" w:customStyle="1" w:styleId="OmniPage2312">
    <w:name w:val="OmniPage #2312"/>
    <w:pPr>
      <w:tabs>
        <w:tab w:val="left" w:pos="50"/>
        <w:tab w:val="right" w:pos="8615"/>
      </w:tabs>
      <w:spacing w:line="331" w:lineRule="exact"/>
    </w:pPr>
    <w:rPr>
      <w:i/>
      <w:sz w:val="23"/>
      <w:lang w:val="en-US" w:eastAsia="en-US"/>
    </w:rPr>
  </w:style>
  <w:style w:type="paragraph" w:customStyle="1" w:styleId="OmniPage2313">
    <w:name w:val="OmniPage #2313"/>
    <w:pPr>
      <w:tabs>
        <w:tab w:val="left" w:pos="50"/>
        <w:tab w:val="right" w:pos="8621"/>
      </w:tabs>
      <w:spacing w:line="331" w:lineRule="exact"/>
    </w:pPr>
    <w:rPr>
      <w:i/>
      <w:sz w:val="23"/>
      <w:lang w:val="en-US" w:eastAsia="en-US"/>
    </w:rPr>
  </w:style>
  <w:style w:type="paragraph" w:customStyle="1" w:styleId="OmniPage2561">
    <w:name w:val="OmniPage #2561"/>
    <w:pPr>
      <w:tabs>
        <w:tab w:val="left" w:pos="50"/>
        <w:tab w:val="right" w:pos="8682"/>
      </w:tabs>
      <w:spacing w:line="286" w:lineRule="exact"/>
      <w:ind w:left="135" w:right="-110"/>
      <w:jc w:val="both"/>
    </w:pPr>
    <w:rPr>
      <w:i/>
      <w:sz w:val="23"/>
      <w:lang w:val="en-US" w:eastAsia="en-US"/>
    </w:rPr>
  </w:style>
  <w:style w:type="paragraph" w:customStyle="1" w:styleId="OmniPage2562">
    <w:name w:val="OmniPage #2562"/>
    <w:pPr>
      <w:tabs>
        <w:tab w:val="left" w:pos="50"/>
        <w:tab w:val="right" w:pos="3883"/>
      </w:tabs>
      <w:spacing w:line="286" w:lineRule="exact"/>
    </w:pPr>
    <w:rPr>
      <w:i/>
      <w:sz w:val="23"/>
      <w:lang w:val="en-US" w:eastAsia="en-US"/>
    </w:rPr>
  </w:style>
  <w:style w:type="paragraph" w:customStyle="1" w:styleId="OmniPage2563">
    <w:name w:val="OmniPage #2563"/>
    <w:pPr>
      <w:tabs>
        <w:tab w:val="left" w:pos="50"/>
        <w:tab w:val="right" w:pos="9532"/>
      </w:tabs>
      <w:spacing w:line="286" w:lineRule="exact"/>
      <w:jc w:val="both"/>
    </w:pPr>
    <w:rPr>
      <w:i/>
      <w:sz w:val="23"/>
      <w:lang w:val="en-US" w:eastAsia="en-US"/>
    </w:rPr>
  </w:style>
  <w:style w:type="paragraph" w:customStyle="1" w:styleId="OmniPage2564">
    <w:name w:val="OmniPage #2564"/>
    <w:pPr>
      <w:tabs>
        <w:tab w:val="left" w:pos="50"/>
        <w:tab w:val="right" w:pos="8635"/>
      </w:tabs>
      <w:spacing w:line="286" w:lineRule="exact"/>
    </w:pPr>
    <w:rPr>
      <w:i/>
      <w:sz w:val="23"/>
      <w:lang w:val="en-US" w:eastAsia="en-US"/>
    </w:rPr>
  </w:style>
  <w:style w:type="paragraph" w:customStyle="1" w:styleId="OmniPage2565">
    <w:name w:val="OmniPage #2565"/>
    <w:pPr>
      <w:tabs>
        <w:tab w:val="left" w:pos="50"/>
        <w:tab w:val="right" w:pos="9553"/>
      </w:tabs>
      <w:spacing w:line="286" w:lineRule="exact"/>
      <w:jc w:val="both"/>
    </w:pPr>
    <w:rPr>
      <w:i/>
      <w:sz w:val="23"/>
      <w:lang w:val="en-US" w:eastAsia="en-US"/>
    </w:rPr>
  </w:style>
  <w:style w:type="paragraph" w:customStyle="1" w:styleId="OmniPage2566">
    <w:name w:val="OmniPage #2566"/>
    <w:pPr>
      <w:tabs>
        <w:tab w:val="left" w:pos="50"/>
        <w:tab w:val="right" w:pos="4384"/>
      </w:tabs>
      <w:spacing w:line="286" w:lineRule="exact"/>
    </w:pPr>
    <w:rPr>
      <w:i/>
      <w:sz w:val="23"/>
      <w:lang w:val="en-US" w:eastAsia="en-US"/>
    </w:rPr>
  </w:style>
  <w:style w:type="paragraph" w:customStyle="1" w:styleId="OmniPage2567">
    <w:name w:val="OmniPage #2567"/>
    <w:pPr>
      <w:tabs>
        <w:tab w:val="left" w:pos="50"/>
        <w:tab w:val="right" w:pos="9526"/>
      </w:tabs>
      <w:spacing w:line="286" w:lineRule="exact"/>
      <w:jc w:val="both"/>
    </w:pPr>
    <w:rPr>
      <w:i/>
      <w:sz w:val="23"/>
      <w:lang w:val="en-US" w:eastAsia="en-US"/>
    </w:rPr>
  </w:style>
  <w:style w:type="paragraph" w:customStyle="1" w:styleId="OmniPage2568">
    <w:name w:val="OmniPage #2568"/>
    <w:pPr>
      <w:tabs>
        <w:tab w:val="left" w:pos="50"/>
        <w:tab w:val="left" w:pos="100"/>
        <w:tab w:val="left" w:pos="911"/>
        <w:tab w:val="right" w:pos="9502"/>
      </w:tabs>
      <w:spacing w:line="286" w:lineRule="exact"/>
    </w:pPr>
    <w:rPr>
      <w:i/>
      <w:sz w:val="23"/>
      <w:lang w:val="en-US" w:eastAsia="en-US"/>
    </w:rPr>
  </w:style>
  <w:style w:type="paragraph" w:customStyle="1" w:styleId="OmniPage2569">
    <w:name w:val="OmniPage #2569"/>
    <w:pPr>
      <w:tabs>
        <w:tab w:val="left" w:pos="50"/>
        <w:tab w:val="right" w:pos="8666"/>
      </w:tabs>
      <w:spacing w:line="286" w:lineRule="exact"/>
    </w:pPr>
    <w:rPr>
      <w:i/>
      <w:sz w:val="23"/>
      <w:lang w:val="en-US" w:eastAsia="en-US"/>
    </w:rPr>
  </w:style>
  <w:style w:type="paragraph" w:customStyle="1" w:styleId="OmniPage2570">
    <w:name w:val="OmniPage #2570"/>
    <w:pPr>
      <w:tabs>
        <w:tab w:val="left" w:pos="50"/>
        <w:tab w:val="left" w:pos="100"/>
        <w:tab w:val="left" w:pos="905"/>
        <w:tab w:val="right" w:pos="9516"/>
      </w:tabs>
      <w:spacing w:line="286" w:lineRule="exact"/>
    </w:pPr>
    <w:rPr>
      <w:i/>
      <w:sz w:val="23"/>
      <w:lang w:val="en-US" w:eastAsia="en-US"/>
    </w:rPr>
  </w:style>
  <w:style w:type="paragraph" w:customStyle="1" w:styleId="OmniPage2571">
    <w:name w:val="OmniPage #2571"/>
    <w:pPr>
      <w:tabs>
        <w:tab w:val="left" w:pos="50"/>
        <w:tab w:val="right" w:pos="8645"/>
      </w:tabs>
      <w:spacing w:line="286" w:lineRule="exact"/>
    </w:pPr>
    <w:rPr>
      <w:i/>
      <w:sz w:val="23"/>
      <w:lang w:val="en-US" w:eastAsia="en-US"/>
    </w:rPr>
  </w:style>
  <w:style w:type="paragraph" w:customStyle="1" w:styleId="OmniPage2572">
    <w:name w:val="OmniPage #2572"/>
    <w:pPr>
      <w:tabs>
        <w:tab w:val="left" w:pos="50"/>
        <w:tab w:val="right" w:pos="8631"/>
      </w:tabs>
      <w:spacing w:line="286" w:lineRule="exact"/>
    </w:pPr>
    <w:rPr>
      <w:i/>
      <w:sz w:val="23"/>
      <w:lang w:val="en-US" w:eastAsia="en-US"/>
    </w:rPr>
  </w:style>
  <w:style w:type="paragraph" w:customStyle="1" w:styleId="OmniPage2573">
    <w:name w:val="OmniPage #2573"/>
    <w:pPr>
      <w:tabs>
        <w:tab w:val="left" w:pos="891"/>
        <w:tab w:val="right" w:pos="9505"/>
      </w:tabs>
      <w:spacing w:line="286" w:lineRule="exact"/>
      <w:jc w:val="both"/>
    </w:pPr>
    <w:rPr>
      <w:i/>
      <w:sz w:val="23"/>
      <w:lang w:val="en-US" w:eastAsia="en-US"/>
    </w:rPr>
  </w:style>
  <w:style w:type="paragraph" w:customStyle="1" w:styleId="OmniPage2817">
    <w:name w:val="OmniPage #2817"/>
    <w:pPr>
      <w:tabs>
        <w:tab w:val="left" w:pos="50"/>
        <w:tab w:val="left" w:pos="100"/>
        <w:tab w:val="left" w:pos="874"/>
        <w:tab w:val="right" w:pos="9460"/>
      </w:tabs>
      <w:spacing w:line="288" w:lineRule="exact"/>
      <w:ind w:left="29" w:right="28"/>
    </w:pPr>
    <w:rPr>
      <w:sz w:val="23"/>
      <w:lang w:val="en-US" w:eastAsia="en-US"/>
    </w:rPr>
  </w:style>
  <w:style w:type="paragraph" w:customStyle="1" w:styleId="OmniPage2818">
    <w:name w:val="OmniPage #2818"/>
    <w:pPr>
      <w:tabs>
        <w:tab w:val="left" w:pos="50"/>
        <w:tab w:val="left" w:pos="100"/>
        <w:tab w:val="left" w:pos="869"/>
        <w:tab w:val="right" w:pos="9486"/>
      </w:tabs>
      <w:spacing w:line="288" w:lineRule="exact"/>
    </w:pPr>
    <w:rPr>
      <w:sz w:val="23"/>
      <w:lang w:val="en-US" w:eastAsia="en-US"/>
    </w:rPr>
  </w:style>
  <w:style w:type="paragraph" w:customStyle="1" w:styleId="OmniPage2819">
    <w:name w:val="OmniPage #2819"/>
    <w:pPr>
      <w:tabs>
        <w:tab w:val="left" w:pos="50"/>
        <w:tab w:val="left" w:pos="100"/>
        <w:tab w:val="left" w:pos="854"/>
        <w:tab w:val="right" w:pos="9451"/>
      </w:tabs>
      <w:spacing w:line="288" w:lineRule="exact"/>
    </w:pPr>
    <w:rPr>
      <w:sz w:val="23"/>
      <w:lang w:val="en-US" w:eastAsia="en-US"/>
    </w:rPr>
  </w:style>
  <w:style w:type="paragraph" w:customStyle="1" w:styleId="OmniPage2820">
    <w:name w:val="OmniPage #2820"/>
    <w:pPr>
      <w:tabs>
        <w:tab w:val="left" w:pos="50"/>
        <w:tab w:val="left" w:pos="100"/>
        <w:tab w:val="left" w:pos="854"/>
        <w:tab w:val="right" w:pos="9456"/>
      </w:tabs>
      <w:spacing w:line="288" w:lineRule="exact"/>
    </w:pPr>
    <w:rPr>
      <w:sz w:val="23"/>
      <w:lang w:val="en-US" w:eastAsia="en-US"/>
    </w:rPr>
  </w:style>
  <w:style w:type="paragraph" w:customStyle="1" w:styleId="OmniPage2821">
    <w:name w:val="OmniPage #2821"/>
    <w:pPr>
      <w:tabs>
        <w:tab w:val="left" w:pos="50"/>
        <w:tab w:val="left" w:pos="100"/>
        <w:tab w:val="left" w:pos="864"/>
        <w:tab w:val="right" w:pos="8349"/>
      </w:tabs>
      <w:spacing w:line="288" w:lineRule="exact"/>
    </w:pPr>
    <w:rPr>
      <w:sz w:val="23"/>
      <w:lang w:val="en-US" w:eastAsia="en-US"/>
    </w:rPr>
  </w:style>
  <w:style w:type="paragraph" w:customStyle="1" w:styleId="OmniPage2822">
    <w:name w:val="OmniPage #2822"/>
    <w:pPr>
      <w:tabs>
        <w:tab w:val="left" w:pos="50"/>
        <w:tab w:val="left" w:pos="100"/>
        <w:tab w:val="left" w:pos="925"/>
        <w:tab w:val="right" w:pos="8628"/>
      </w:tabs>
      <w:spacing w:line="288" w:lineRule="exact"/>
    </w:pPr>
    <w:rPr>
      <w:sz w:val="23"/>
      <w:lang w:val="en-US" w:eastAsia="en-US"/>
    </w:rPr>
  </w:style>
  <w:style w:type="paragraph" w:customStyle="1" w:styleId="OmniPage2823">
    <w:name w:val="OmniPage #2823"/>
    <w:pPr>
      <w:tabs>
        <w:tab w:val="left" w:pos="50"/>
        <w:tab w:val="right" w:pos="7742"/>
      </w:tabs>
      <w:spacing w:line="288" w:lineRule="exact"/>
    </w:pPr>
    <w:rPr>
      <w:sz w:val="23"/>
      <w:lang w:val="en-US" w:eastAsia="en-US"/>
    </w:rPr>
  </w:style>
  <w:style w:type="paragraph" w:customStyle="1" w:styleId="OmniPage2824">
    <w:name w:val="OmniPage #2824"/>
    <w:pPr>
      <w:tabs>
        <w:tab w:val="left" w:pos="50"/>
        <w:tab w:val="left" w:pos="100"/>
        <w:tab w:val="left" w:pos="150"/>
        <w:tab w:val="right" w:pos="4838"/>
      </w:tabs>
      <w:spacing w:line="288" w:lineRule="exact"/>
    </w:pPr>
    <w:rPr>
      <w:sz w:val="23"/>
      <w:lang w:val="en-US" w:eastAsia="en-US"/>
    </w:rPr>
  </w:style>
  <w:style w:type="paragraph" w:customStyle="1" w:styleId="OmniPage2825">
    <w:name w:val="OmniPage #2825"/>
    <w:pPr>
      <w:tabs>
        <w:tab w:val="left" w:pos="50"/>
        <w:tab w:val="left" w:pos="100"/>
        <w:tab w:val="left" w:pos="150"/>
        <w:tab w:val="right" w:pos="8623"/>
      </w:tabs>
      <w:spacing w:line="288" w:lineRule="exact"/>
    </w:pPr>
    <w:rPr>
      <w:sz w:val="23"/>
      <w:lang w:val="en-US" w:eastAsia="en-US"/>
    </w:rPr>
  </w:style>
  <w:style w:type="paragraph" w:customStyle="1" w:styleId="OmniPage2826">
    <w:name w:val="OmniPage #2826"/>
    <w:pPr>
      <w:tabs>
        <w:tab w:val="left" w:pos="50"/>
        <w:tab w:val="left" w:pos="100"/>
        <w:tab w:val="left" w:pos="859"/>
        <w:tab w:val="right" w:pos="702"/>
      </w:tabs>
      <w:spacing w:line="288" w:lineRule="exact"/>
    </w:pPr>
    <w:rPr>
      <w:sz w:val="23"/>
      <w:lang w:val="en-US" w:eastAsia="en-US"/>
    </w:rPr>
  </w:style>
  <w:style w:type="paragraph" w:customStyle="1" w:styleId="OmniPage2827">
    <w:name w:val="OmniPage #2827"/>
    <w:pPr>
      <w:tabs>
        <w:tab w:val="left" w:pos="50"/>
        <w:tab w:val="left" w:pos="100"/>
        <w:tab w:val="left" w:pos="150"/>
        <w:tab w:val="right" w:pos="8687"/>
      </w:tabs>
      <w:spacing w:line="288" w:lineRule="exact"/>
    </w:pPr>
    <w:rPr>
      <w:sz w:val="23"/>
      <w:lang w:val="en-US" w:eastAsia="en-US"/>
    </w:rPr>
  </w:style>
  <w:style w:type="paragraph" w:customStyle="1" w:styleId="OmniPage2828">
    <w:name w:val="OmniPage #2828"/>
    <w:pPr>
      <w:tabs>
        <w:tab w:val="left" w:pos="50"/>
        <w:tab w:val="left" w:pos="100"/>
        <w:tab w:val="left" w:pos="841"/>
        <w:tab w:val="right" w:pos="9462"/>
      </w:tabs>
      <w:spacing w:line="288" w:lineRule="exact"/>
    </w:pPr>
    <w:rPr>
      <w:sz w:val="23"/>
      <w:lang w:val="en-US" w:eastAsia="en-US"/>
    </w:rPr>
  </w:style>
  <w:style w:type="paragraph" w:customStyle="1" w:styleId="OmniPage2829">
    <w:name w:val="OmniPage #2829"/>
    <w:pPr>
      <w:tabs>
        <w:tab w:val="left" w:pos="50"/>
        <w:tab w:val="left" w:pos="100"/>
        <w:tab w:val="left" w:pos="834"/>
        <w:tab w:val="right" w:pos="9471"/>
      </w:tabs>
      <w:spacing w:line="288" w:lineRule="exact"/>
    </w:pPr>
    <w:rPr>
      <w:sz w:val="23"/>
      <w:lang w:val="en-US" w:eastAsia="en-US"/>
    </w:rPr>
  </w:style>
  <w:style w:type="paragraph" w:customStyle="1" w:styleId="OmniPage2830">
    <w:name w:val="OmniPage #2830"/>
    <w:pPr>
      <w:tabs>
        <w:tab w:val="left" w:pos="50"/>
        <w:tab w:val="left" w:pos="100"/>
        <w:tab w:val="left" w:pos="150"/>
        <w:tab w:val="right" w:pos="375"/>
      </w:tabs>
      <w:spacing w:line="288" w:lineRule="exact"/>
    </w:pPr>
    <w:rPr>
      <w:sz w:val="23"/>
      <w:lang w:val="en-US" w:eastAsia="en-US"/>
    </w:rPr>
  </w:style>
  <w:style w:type="paragraph" w:customStyle="1" w:styleId="OmniPage3073">
    <w:name w:val="OmniPage #3073"/>
    <w:pPr>
      <w:tabs>
        <w:tab w:val="left" w:pos="50"/>
        <w:tab w:val="left" w:pos="100"/>
        <w:tab w:val="left" w:pos="832"/>
        <w:tab w:val="right" w:pos="9550"/>
      </w:tabs>
      <w:spacing w:line="210" w:lineRule="exact"/>
      <w:ind w:left="-1022" w:right="-106"/>
    </w:pPr>
    <w:rPr>
      <w:sz w:val="17"/>
      <w:lang w:val="en-US" w:eastAsia="en-US"/>
    </w:rPr>
  </w:style>
  <w:style w:type="paragraph" w:customStyle="1" w:styleId="OmniPage3074">
    <w:name w:val="OmniPage #3074"/>
    <w:pPr>
      <w:tabs>
        <w:tab w:val="left" w:pos="50"/>
        <w:tab w:val="left" w:pos="100"/>
        <w:tab w:val="left" w:pos="817"/>
        <w:tab w:val="right" w:pos="9542"/>
      </w:tabs>
      <w:spacing w:line="210" w:lineRule="exact"/>
    </w:pPr>
    <w:rPr>
      <w:sz w:val="17"/>
      <w:lang w:val="en-US" w:eastAsia="en-US"/>
    </w:rPr>
  </w:style>
  <w:style w:type="paragraph" w:customStyle="1" w:styleId="OmniPage3075">
    <w:name w:val="OmniPage #3075"/>
    <w:pPr>
      <w:tabs>
        <w:tab w:val="left" w:pos="50"/>
        <w:tab w:val="left" w:pos="100"/>
        <w:tab w:val="left" w:pos="150"/>
        <w:tab w:val="right" w:pos="8673"/>
      </w:tabs>
      <w:spacing w:line="210" w:lineRule="exact"/>
    </w:pPr>
    <w:rPr>
      <w:sz w:val="17"/>
      <w:lang w:val="en-US" w:eastAsia="en-US"/>
    </w:rPr>
  </w:style>
  <w:style w:type="paragraph" w:customStyle="1" w:styleId="OmniPage3076">
    <w:name w:val="OmniPage #3076"/>
    <w:pPr>
      <w:tabs>
        <w:tab w:val="left" w:pos="50"/>
        <w:tab w:val="left" w:pos="100"/>
        <w:tab w:val="left" w:pos="150"/>
        <w:tab w:val="right" w:pos="8722"/>
      </w:tabs>
      <w:spacing w:line="210" w:lineRule="exact"/>
    </w:pPr>
    <w:rPr>
      <w:sz w:val="17"/>
      <w:lang w:val="en-US" w:eastAsia="en-US"/>
    </w:rPr>
  </w:style>
  <w:style w:type="paragraph" w:customStyle="1" w:styleId="OmniPage3077">
    <w:name w:val="OmniPage #3077"/>
    <w:pPr>
      <w:tabs>
        <w:tab w:val="left" w:pos="50"/>
        <w:tab w:val="left" w:pos="100"/>
        <w:tab w:val="left" w:pos="806"/>
        <w:tab w:val="right" w:pos="632"/>
      </w:tabs>
      <w:spacing w:line="210" w:lineRule="exact"/>
    </w:pPr>
    <w:rPr>
      <w:sz w:val="17"/>
      <w:lang w:val="en-US" w:eastAsia="en-US"/>
    </w:rPr>
  </w:style>
  <w:style w:type="paragraph" w:customStyle="1" w:styleId="OmniPage3078">
    <w:name w:val="OmniPage #3078"/>
    <w:pPr>
      <w:tabs>
        <w:tab w:val="left" w:pos="50"/>
        <w:tab w:val="left" w:pos="100"/>
        <w:tab w:val="left" w:pos="150"/>
        <w:tab w:val="right" w:pos="8708"/>
      </w:tabs>
      <w:spacing w:line="210" w:lineRule="exact"/>
    </w:pPr>
    <w:rPr>
      <w:sz w:val="17"/>
      <w:lang w:val="en-US" w:eastAsia="en-US"/>
    </w:rPr>
  </w:style>
  <w:style w:type="paragraph" w:customStyle="1" w:styleId="OmniPage3079">
    <w:name w:val="OmniPage #3079"/>
    <w:pPr>
      <w:tabs>
        <w:tab w:val="left" w:pos="50"/>
        <w:tab w:val="left" w:pos="100"/>
        <w:tab w:val="left" w:pos="781"/>
        <w:tab w:val="right" w:pos="9546"/>
      </w:tabs>
      <w:spacing w:line="210" w:lineRule="exact"/>
    </w:pPr>
    <w:rPr>
      <w:sz w:val="17"/>
      <w:lang w:val="en-US" w:eastAsia="en-US"/>
    </w:rPr>
  </w:style>
  <w:style w:type="paragraph" w:customStyle="1" w:styleId="OmniPage3080">
    <w:name w:val="OmniPage #3080"/>
    <w:pPr>
      <w:tabs>
        <w:tab w:val="left" w:pos="50"/>
        <w:tab w:val="right" w:pos="270"/>
      </w:tabs>
      <w:spacing w:line="210" w:lineRule="exact"/>
    </w:pPr>
    <w:rPr>
      <w:sz w:val="17"/>
      <w:lang w:val="en-US" w:eastAsia="en-US"/>
    </w:rPr>
  </w:style>
  <w:style w:type="paragraph" w:customStyle="1" w:styleId="OmniPage3081">
    <w:name w:val="OmniPage #3081"/>
    <w:pPr>
      <w:tabs>
        <w:tab w:val="left" w:pos="50"/>
        <w:tab w:val="right" w:pos="671"/>
      </w:tabs>
      <w:spacing w:line="210" w:lineRule="exact"/>
    </w:pPr>
    <w:rPr>
      <w:sz w:val="17"/>
      <w:lang w:val="en-US" w:eastAsia="en-US"/>
    </w:rPr>
  </w:style>
  <w:style w:type="paragraph" w:customStyle="1" w:styleId="OmniPage3082">
    <w:name w:val="OmniPage #3082"/>
    <w:pPr>
      <w:tabs>
        <w:tab w:val="left" w:pos="50"/>
        <w:tab w:val="right" w:pos="8843"/>
      </w:tabs>
      <w:spacing w:line="210" w:lineRule="exact"/>
    </w:pPr>
    <w:rPr>
      <w:sz w:val="17"/>
      <w:lang w:val="en-US" w:eastAsia="en-US"/>
    </w:rPr>
  </w:style>
  <w:style w:type="paragraph" w:customStyle="1" w:styleId="OmniPage3083">
    <w:name w:val="OmniPage #3083"/>
    <w:pPr>
      <w:tabs>
        <w:tab w:val="left" w:pos="50"/>
        <w:tab w:val="right" w:pos="441"/>
      </w:tabs>
      <w:spacing w:line="210" w:lineRule="exact"/>
      <w:jc w:val="center"/>
    </w:pPr>
    <w:rPr>
      <w:sz w:val="17"/>
      <w:lang w:val="en-US" w:eastAsia="en-US"/>
    </w:rPr>
  </w:style>
  <w:style w:type="paragraph" w:customStyle="1" w:styleId="OmniPage266">
    <w:name w:val="OmniPage #266"/>
    <w:pPr>
      <w:tabs>
        <w:tab w:val="left" w:pos="50"/>
        <w:tab w:val="right" w:pos="9439"/>
      </w:tabs>
      <w:spacing w:line="240" w:lineRule="exact"/>
      <w:jc w:val="both"/>
    </w:pPr>
    <w:rPr>
      <w:sz w:val="23"/>
      <w:lang w:val="en-US" w:eastAsia="en-US"/>
    </w:rPr>
  </w:style>
  <w:style w:type="paragraph" w:customStyle="1" w:styleId="OmniPage267">
    <w:name w:val="OmniPage #267"/>
    <w:pPr>
      <w:tabs>
        <w:tab w:val="left" w:pos="50"/>
        <w:tab w:val="left" w:pos="100"/>
        <w:tab w:val="left" w:pos="757"/>
        <w:tab w:val="right" w:pos="9461"/>
      </w:tabs>
      <w:spacing w:line="240" w:lineRule="exact"/>
    </w:pPr>
    <w:rPr>
      <w:sz w:val="23"/>
      <w:lang w:val="en-US" w:eastAsia="en-US"/>
    </w:rPr>
  </w:style>
  <w:style w:type="paragraph" w:customStyle="1" w:styleId="OmniPage268">
    <w:name w:val="OmniPage #268"/>
    <w:pPr>
      <w:tabs>
        <w:tab w:val="left" w:pos="50"/>
        <w:tab w:val="right" w:pos="8756"/>
      </w:tabs>
      <w:spacing w:line="240" w:lineRule="exact"/>
    </w:pPr>
    <w:rPr>
      <w:sz w:val="23"/>
      <w:lang w:val="en-US" w:eastAsia="en-US"/>
    </w:rPr>
  </w:style>
  <w:style w:type="paragraph" w:customStyle="1" w:styleId="OmniPage269">
    <w:name w:val="OmniPage #269"/>
    <w:pPr>
      <w:tabs>
        <w:tab w:val="left" w:pos="50"/>
        <w:tab w:val="left" w:pos="100"/>
        <w:tab w:val="left" w:pos="777"/>
        <w:tab w:val="right" w:pos="9476"/>
      </w:tabs>
      <w:spacing w:line="240" w:lineRule="exact"/>
    </w:pPr>
    <w:rPr>
      <w:sz w:val="23"/>
      <w:lang w:val="en-US" w:eastAsia="en-US"/>
    </w:rPr>
  </w:style>
  <w:style w:type="paragraph" w:customStyle="1" w:styleId="OmniPage270">
    <w:name w:val="OmniPage #270"/>
    <w:pPr>
      <w:tabs>
        <w:tab w:val="left" w:pos="50"/>
        <w:tab w:val="right" w:pos="6198"/>
      </w:tabs>
      <w:spacing w:line="240" w:lineRule="exact"/>
    </w:pPr>
    <w:rPr>
      <w:sz w:val="23"/>
      <w:lang w:val="en-US" w:eastAsia="en-US"/>
    </w:rPr>
  </w:style>
  <w:style w:type="paragraph" w:customStyle="1" w:styleId="OmniPage271">
    <w:name w:val="OmniPage #271"/>
    <w:pPr>
      <w:tabs>
        <w:tab w:val="left" w:pos="50"/>
        <w:tab w:val="right" w:pos="8804"/>
      </w:tabs>
      <w:spacing w:line="240" w:lineRule="exact"/>
      <w:jc w:val="both"/>
    </w:pPr>
    <w:rPr>
      <w:sz w:val="23"/>
      <w:lang w:val="en-US" w:eastAsia="en-US"/>
    </w:rPr>
  </w:style>
  <w:style w:type="paragraph" w:customStyle="1" w:styleId="OmniPage272">
    <w:name w:val="OmniPage #272"/>
    <w:pPr>
      <w:tabs>
        <w:tab w:val="left" w:pos="50"/>
        <w:tab w:val="right" w:pos="434"/>
      </w:tabs>
      <w:spacing w:line="240" w:lineRule="exact"/>
      <w:jc w:val="center"/>
    </w:pPr>
    <w:rPr>
      <w:sz w:val="23"/>
      <w:lang w:val="en-US" w:eastAsia="en-US"/>
    </w:rPr>
  </w:style>
  <w:style w:type="paragraph" w:customStyle="1" w:styleId="OmniPage521">
    <w:name w:val="OmniPage #521"/>
    <w:pPr>
      <w:tabs>
        <w:tab w:val="left" w:pos="50"/>
        <w:tab w:val="right" w:pos="4990"/>
      </w:tabs>
      <w:spacing w:line="196" w:lineRule="exact"/>
    </w:pPr>
    <w:rPr>
      <w:sz w:val="16"/>
      <w:lang w:val="en-US" w:eastAsia="en-US"/>
    </w:rPr>
  </w:style>
  <w:style w:type="paragraph" w:customStyle="1" w:styleId="OmniPage522">
    <w:name w:val="OmniPage #522"/>
    <w:pPr>
      <w:tabs>
        <w:tab w:val="left" w:pos="50"/>
        <w:tab w:val="right" w:pos="8813"/>
      </w:tabs>
      <w:spacing w:line="196" w:lineRule="exact"/>
    </w:pPr>
    <w:rPr>
      <w:sz w:val="16"/>
      <w:lang w:val="en-US" w:eastAsia="en-US"/>
    </w:rPr>
  </w:style>
  <w:style w:type="paragraph" w:customStyle="1" w:styleId="OmniPage523">
    <w:name w:val="OmniPage #523"/>
    <w:pPr>
      <w:tabs>
        <w:tab w:val="left" w:pos="50"/>
        <w:tab w:val="right" w:pos="8799"/>
      </w:tabs>
      <w:spacing w:line="196" w:lineRule="exact"/>
    </w:pPr>
    <w:rPr>
      <w:sz w:val="16"/>
      <w:lang w:val="en-US" w:eastAsia="en-US"/>
    </w:rPr>
  </w:style>
  <w:style w:type="paragraph" w:customStyle="1" w:styleId="OmniPage524">
    <w:name w:val="OmniPage #524"/>
    <w:pPr>
      <w:tabs>
        <w:tab w:val="left" w:pos="50"/>
        <w:tab w:val="right" w:pos="1774"/>
      </w:tabs>
      <w:spacing w:line="196" w:lineRule="exact"/>
    </w:pPr>
    <w:rPr>
      <w:sz w:val="16"/>
      <w:lang w:val="en-US" w:eastAsia="en-US"/>
    </w:rPr>
  </w:style>
  <w:style w:type="paragraph" w:customStyle="1" w:styleId="OmniPage525">
    <w:name w:val="OmniPage #525"/>
    <w:pPr>
      <w:tabs>
        <w:tab w:val="left" w:pos="50"/>
        <w:tab w:val="right" w:pos="8805"/>
      </w:tabs>
      <w:spacing w:line="196" w:lineRule="exact"/>
    </w:pPr>
    <w:rPr>
      <w:sz w:val="16"/>
      <w:lang w:val="en-US" w:eastAsia="en-US"/>
    </w:rPr>
  </w:style>
  <w:style w:type="paragraph" w:customStyle="1" w:styleId="OmniPage526">
    <w:name w:val="OmniPage #526"/>
    <w:pPr>
      <w:tabs>
        <w:tab w:val="left" w:pos="50"/>
        <w:tab w:val="right" w:pos="418"/>
      </w:tabs>
      <w:spacing w:line="196" w:lineRule="exact"/>
      <w:jc w:val="center"/>
    </w:pPr>
    <w:rPr>
      <w:sz w:val="16"/>
      <w:lang w:val="en-US" w:eastAsia="en-US"/>
    </w:rPr>
  </w:style>
  <w:style w:type="paragraph" w:customStyle="1" w:styleId="OmniPage777">
    <w:name w:val="OmniPage #777"/>
    <w:pPr>
      <w:tabs>
        <w:tab w:val="left" w:pos="50"/>
        <w:tab w:val="right" w:pos="7761"/>
      </w:tabs>
      <w:spacing w:line="196" w:lineRule="exact"/>
    </w:pPr>
    <w:rPr>
      <w:sz w:val="12"/>
      <w:lang w:val="en-US" w:eastAsia="en-US"/>
    </w:rPr>
  </w:style>
  <w:style w:type="paragraph" w:customStyle="1" w:styleId="OmniPage778">
    <w:name w:val="OmniPage #778"/>
    <w:pPr>
      <w:tabs>
        <w:tab w:val="left" w:pos="50"/>
        <w:tab w:val="right" w:pos="378"/>
      </w:tabs>
      <w:spacing w:line="196" w:lineRule="exact"/>
    </w:pPr>
    <w:rPr>
      <w:sz w:val="12"/>
      <w:lang w:val="en-US" w:eastAsia="en-US"/>
    </w:rPr>
  </w:style>
  <w:style w:type="paragraph" w:customStyle="1" w:styleId="OmniPage273">
    <w:name w:val="OmniPage #273"/>
    <w:pPr>
      <w:tabs>
        <w:tab w:val="left" w:pos="50"/>
        <w:tab w:val="right" w:pos="8830"/>
      </w:tabs>
      <w:spacing w:line="268" w:lineRule="exact"/>
    </w:pPr>
    <w:rPr>
      <w:sz w:val="23"/>
      <w:lang w:val="en-US" w:eastAsia="en-US"/>
    </w:rPr>
  </w:style>
  <w:style w:type="paragraph" w:customStyle="1" w:styleId="OmniPage274">
    <w:name w:val="OmniPage #274"/>
    <w:pPr>
      <w:tabs>
        <w:tab w:val="left" w:pos="50"/>
        <w:tab w:val="right" w:pos="433"/>
      </w:tabs>
      <w:spacing w:line="268" w:lineRule="exact"/>
      <w:jc w:val="center"/>
    </w:pPr>
    <w:rPr>
      <w:sz w:val="23"/>
      <w:lang w:val="en-US" w:eastAsia="en-US"/>
    </w:rPr>
  </w:style>
  <w:style w:type="paragraph" w:styleId="BodyTextIndent">
    <w:name w:val="Body Text Indent"/>
    <w:basedOn w:val="Normal"/>
    <w:pPr>
      <w:tabs>
        <w:tab w:val="clear" w:pos="993"/>
        <w:tab w:val="clear" w:pos="1418"/>
        <w:tab w:val="clear" w:pos="1843"/>
        <w:tab w:val="clear" w:pos="2268"/>
      </w:tabs>
      <w:ind w:left="1418" w:hanging="709"/>
    </w:pPr>
  </w:style>
  <w:style w:type="character" w:styleId="PageNumber">
    <w:name w:val="page number"/>
    <w:basedOn w:val="DefaultParagraphFont"/>
  </w:style>
  <w:style w:type="paragraph" w:styleId="BodyTextIndent2">
    <w:name w:val="Body Text Indent 2"/>
    <w:basedOn w:val="Normal"/>
    <w:pPr>
      <w:tabs>
        <w:tab w:val="clear" w:pos="993"/>
        <w:tab w:val="clear" w:pos="1418"/>
        <w:tab w:val="clear" w:pos="1843"/>
        <w:tab w:val="clear" w:pos="2268"/>
      </w:tabs>
      <w:spacing w:line="240" w:lineRule="atLeast"/>
      <w:ind w:left="705"/>
    </w:pPr>
    <w:rPr>
      <w:bCs/>
    </w:rPr>
  </w:style>
  <w:style w:type="paragraph" w:styleId="BodyTextIndent3">
    <w:name w:val="Body Text Indent 3"/>
    <w:basedOn w:val="Normal"/>
    <w:pPr>
      <w:tabs>
        <w:tab w:val="left" w:pos="2820"/>
        <w:tab w:val="left" w:pos="3300"/>
      </w:tabs>
      <w:spacing w:line="-220" w:lineRule="auto"/>
      <w:ind w:hanging="432"/>
    </w:pPr>
  </w:style>
  <w:style w:type="table" w:styleId="TableGrid">
    <w:name w:val="Table Grid"/>
    <w:basedOn w:val="TableNormal"/>
    <w:rsid w:val="001E30B9"/>
    <w:pPr>
      <w:tabs>
        <w:tab w:val="left" w:pos="993"/>
        <w:tab w:val="left" w:pos="1418"/>
        <w:tab w:val="left" w:pos="1843"/>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423B"/>
    <w:rPr>
      <w:rFonts w:ascii="Tahoma" w:hAnsi="Tahoma" w:cs="Tahoma"/>
      <w:sz w:val="16"/>
      <w:szCs w:val="16"/>
    </w:rPr>
  </w:style>
  <w:style w:type="character" w:customStyle="1" w:styleId="BalloonTextChar">
    <w:name w:val="Balloon Text Char"/>
    <w:link w:val="BalloonText"/>
    <w:uiPriority w:val="99"/>
    <w:semiHidden/>
    <w:rsid w:val="0044423B"/>
    <w:rPr>
      <w:rFonts w:ascii="Tahoma" w:hAnsi="Tahoma" w:cs="Tahoma"/>
      <w:sz w:val="16"/>
      <w:szCs w:val="16"/>
      <w:lang w:eastAsia="en-US"/>
    </w:rPr>
  </w:style>
  <w:style w:type="character" w:customStyle="1" w:styleId="HeaderChar">
    <w:name w:val="Header Char"/>
    <w:link w:val="Header"/>
    <w:rsid w:val="005F781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2377</Words>
  <Characters>14801</Characters>
  <Application>Microsoft Office Word</Application>
  <DocSecurity>0</DocSecurity>
  <Lines>123</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proc24 issue3</vt:lpstr>
      <vt:lpstr>proc24 issue3</vt:lpstr>
    </vt:vector>
  </TitlesOfParts>
  <Company>DAS Associates Ltd</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proc24 issue3</dc:title>
  <dc:subject/>
  <dc:creator>Ailsa Lawson</dc:creator>
  <cp:keywords/>
  <cp:lastModifiedBy>QEC Certification</cp:lastModifiedBy>
  <cp:revision>4</cp:revision>
  <cp:lastPrinted>2016-07-28T10:00:00Z</cp:lastPrinted>
  <dcterms:created xsi:type="dcterms:W3CDTF">2016-11-29T10:40:00Z</dcterms:created>
  <dcterms:modified xsi:type="dcterms:W3CDTF">2017-01-04T14:29:00Z</dcterms:modified>
</cp:coreProperties>
</file>